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EB" w:rsidRPr="002D1BC8" w:rsidRDefault="003F4AEB" w:rsidP="002826E3">
      <w:pPr>
        <w:widowControl w:val="0"/>
        <w:spacing w:after="200" w:line="276" w:lineRule="auto"/>
        <w:jc w:val="center"/>
        <w:rPr>
          <w:rFonts w:eastAsia="Calibri" w:cs="Arial"/>
          <w:b/>
          <w:szCs w:val="24"/>
        </w:rPr>
      </w:pPr>
      <w:bookmarkStart w:id="0" w:name="_GoBack"/>
      <w:bookmarkEnd w:id="0"/>
      <w:r w:rsidRPr="002D1BC8">
        <w:rPr>
          <w:rFonts w:eastAsia="Calibri" w:cs="Arial"/>
          <w:b/>
          <w:szCs w:val="24"/>
        </w:rPr>
        <w:t>CITY OF GRAND JUNCTION, COLORADO</w:t>
      </w:r>
    </w:p>
    <w:p w:rsidR="003F4AEB" w:rsidRPr="002D1BC8" w:rsidRDefault="003F4AEB" w:rsidP="003F4AEB">
      <w:pPr>
        <w:widowControl w:val="0"/>
        <w:spacing w:after="200" w:line="276" w:lineRule="auto"/>
        <w:jc w:val="center"/>
        <w:rPr>
          <w:rFonts w:eastAsia="Calibri" w:cs="Arial"/>
          <w:b/>
          <w:szCs w:val="24"/>
        </w:rPr>
      </w:pPr>
      <w:proofErr w:type="gramStart"/>
      <w:r w:rsidRPr="002D1BC8">
        <w:rPr>
          <w:rFonts w:eastAsia="Calibri" w:cs="Arial"/>
          <w:b/>
          <w:szCs w:val="24"/>
        </w:rPr>
        <w:t>ORDINANCE NO.</w:t>
      </w:r>
      <w:proofErr w:type="gramEnd"/>
      <w:r w:rsidRPr="002D1BC8">
        <w:rPr>
          <w:rFonts w:eastAsia="Calibri" w:cs="Arial"/>
          <w:b/>
          <w:szCs w:val="24"/>
        </w:rPr>
        <w:t xml:space="preserve">  </w:t>
      </w:r>
      <w:r w:rsidR="009D42C8">
        <w:rPr>
          <w:rFonts w:eastAsia="Calibri" w:cs="Arial"/>
          <w:b/>
          <w:szCs w:val="24"/>
        </w:rPr>
        <w:t>4646</w:t>
      </w:r>
    </w:p>
    <w:p w:rsidR="003F4AEB" w:rsidRPr="002D1BC8" w:rsidRDefault="003F4AEB" w:rsidP="00031782">
      <w:pPr>
        <w:jc w:val="center"/>
        <w:rPr>
          <w:rFonts w:eastAsia="Calibri" w:cs="Arial"/>
          <w:b/>
          <w:szCs w:val="24"/>
        </w:rPr>
      </w:pPr>
      <w:r w:rsidRPr="002D1BC8">
        <w:rPr>
          <w:rFonts w:eastAsia="Calibri" w:cs="Arial"/>
          <w:b/>
          <w:szCs w:val="24"/>
        </w:rPr>
        <w:t xml:space="preserve">AN ORDINANCE AMENDING SECTIONS OF THE ZONING AND DEVELOPMENT CODE (TITLE 21 OF THE GRAND JUNCTION </w:t>
      </w:r>
      <w:r w:rsidR="00284555" w:rsidRPr="002D1BC8">
        <w:rPr>
          <w:rFonts w:eastAsia="Calibri" w:cs="Arial"/>
          <w:b/>
          <w:szCs w:val="24"/>
        </w:rPr>
        <w:t>MUNICIPAL</w:t>
      </w:r>
      <w:r w:rsidR="00031782" w:rsidRPr="002D1BC8">
        <w:rPr>
          <w:rFonts w:eastAsia="Calibri" w:cs="Arial"/>
          <w:b/>
          <w:szCs w:val="24"/>
        </w:rPr>
        <w:t xml:space="preserve"> CODE</w:t>
      </w:r>
      <w:r w:rsidRPr="002D1BC8">
        <w:rPr>
          <w:rFonts w:eastAsia="Calibri" w:cs="Arial"/>
          <w:b/>
          <w:szCs w:val="24"/>
        </w:rPr>
        <w:t>) TO CREATE A NEW FORM-BASED ZONING DISTRICT THAT WILL IMPLEMENT THE MIXED USE OPPORTUNITY CORRIDOR FUTURE LAND USE DESIGNATION OF THE COMPREHENSIVE PLAN AND TO AMEND DEVELOPMENT STANDARDS APPLICABLE TO THE FORM DISTRICTS</w:t>
      </w:r>
    </w:p>
    <w:p w:rsidR="003F4AEB" w:rsidRPr="002D1BC8" w:rsidRDefault="003F4AEB" w:rsidP="003F4AEB">
      <w:pPr>
        <w:widowControl w:val="0"/>
        <w:spacing w:after="200" w:line="276" w:lineRule="auto"/>
        <w:rPr>
          <w:rFonts w:eastAsia="Calibri" w:cs="Arial"/>
          <w:szCs w:val="24"/>
        </w:rPr>
      </w:pPr>
      <w:r w:rsidRPr="002D1BC8">
        <w:rPr>
          <w:rFonts w:eastAsia="Calibri" w:cs="Arial"/>
          <w:b/>
          <w:szCs w:val="24"/>
        </w:rPr>
        <w:t>Recitals:</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The City Council desires to maintain effective zoning and development regulations that implement the vision and goals of the Comprehensive Plan while being flexible and responsive to the community’s desires and market conditions.  The City Council has also recently developed an Economic Development Plan and desires that the zoning and development code be reviewed and amended where necessary and possible to facilitate economic development.</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Form-based zoning districts, or form districts, are zoning districts which emphasize the character of the built environment more than separation of uses as the organizing principle for compatible development.  The form districts provided in the Zoning and Development Code implement the Neighborhood Center, Village Center and Downtown Mixed Use future land use designations of the Comprehensive Plan.  These areas are planned as pedestrian-friendly urban centers where higher density mixed uses and mixed but compatible building types promote less dependence on the automobile.</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The Comprehensive Plan also designates Mixed Use Opportunity Corridors, which are areas designated for mixed use, but they are along major arterial streets, such that the existing form district standards do not quite fit the concept of the Mixed Use Opportunity Corridors, which are more automobile-centric than the neighborhood, village and downtown centers.</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Therefore it is desirable to amend the Zoning and Development Code to create a new form district to implement the Mixed Use Opportunity Corridors which accommodate mixed uses but with a somewhat more automobile-centric concept and layout.</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Due to significant interest in developing along these corridors, a committee of developers, two City Council members and City staff worked together to create the Mixed Use Opportunity Corridor (MXOC) form district and applicable standards for such development.</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After public notice and a public hearing as required by the Charter and Ordinances of the City, the Grand Junction Planning Commission recommended adoption of the proposed amendments, finding the proposed amendments consistent with the vision, goals and policies of the Comprehensive Plan.</w:t>
      </w: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lastRenderedPageBreak/>
        <w:t>Following public notice and a public hearing as required by applicable law, the Grand Junction City Council finds and determines that the proposed amendments implement the vision, goals and policies of the Comprehensive Plan, and that they are in the best interest of the community and its citizens, and should be adopted.</w:t>
      </w:r>
    </w:p>
    <w:p w:rsidR="003F4AEB" w:rsidRPr="002D1BC8" w:rsidRDefault="003F4AEB" w:rsidP="003F4AEB">
      <w:pPr>
        <w:widowControl w:val="0"/>
        <w:spacing w:after="200" w:line="276" w:lineRule="auto"/>
        <w:rPr>
          <w:rFonts w:eastAsia="Calibri" w:cs="Arial"/>
          <w:szCs w:val="24"/>
        </w:rPr>
      </w:pP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NOW THEREFORE BE IT ORDAINED BY THE CITY COUNCIL OF THE CITY OF GRAND JUNCTION THAT:</w:t>
      </w: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Subsection 21.02.140(c</w:t>
      </w:r>
      <w:proofErr w:type="gramStart"/>
      <w:r w:rsidRPr="002D1BC8">
        <w:rPr>
          <w:rFonts w:eastAsia="Calibri" w:cs="Arial"/>
          <w:b/>
          <w:szCs w:val="24"/>
        </w:rPr>
        <w:t>)(</w:t>
      </w:r>
      <w:proofErr w:type="gramEnd"/>
      <w:r w:rsidRPr="002D1BC8">
        <w:rPr>
          <w:rFonts w:eastAsia="Calibri" w:cs="Arial"/>
          <w:b/>
          <w:szCs w:val="24"/>
        </w:rPr>
        <w:t>2) is amended to as follows (deletions struck through, additions underlined):</w:t>
      </w:r>
    </w:p>
    <w:p w:rsidR="003F4AEB" w:rsidRPr="002D1BC8" w:rsidRDefault="003F4AEB" w:rsidP="003F4AEB">
      <w:pPr>
        <w:spacing w:after="240" w:line="312" w:lineRule="atLeast"/>
        <w:ind w:left="552"/>
        <w:textAlignment w:val="baseline"/>
        <w:rPr>
          <w:rFonts w:cs="Arial"/>
          <w:color w:val="000000"/>
          <w:szCs w:val="24"/>
        </w:rPr>
      </w:pPr>
      <w:bookmarkStart w:id="1" w:name="21.02.140(c)(2)"/>
      <w:r w:rsidRPr="002D1BC8">
        <w:rPr>
          <w:rFonts w:cs="Arial"/>
          <w:color w:val="000000"/>
          <w:szCs w:val="24"/>
        </w:rPr>
        <w:t>(2)</w:t>
      </w:r>
      <w:bookmarkEnd w:id="1"/>
      <w:r w:rsidRPr="002D1BC8">
        <w:rPr>
          <w:rFonts w:cs="Arial"/>
          <w:color w:val="000000"/>
          <w:szCs w:val="24"/>
        </w:rPr>
        <w:t xml:space="preserve">    Mixed Use Opportunity Corridors. Areas Residentially-zoned property within a Mixed Use Opportunity Corridor designated on the Future Land Use Map in the Comprehensive Plan that are currently zoned for residential purposes may be rezoned for more intense use (including nonresidential uses); provided, that to the Mixed Use Opportunity Corridor form district (MXOC) if the property is not also within a Village or Neighborhood Center, or to one of the other form districts of GJMC </w:t>
      </w:r>
      <w:hyperlink r:id="rId9" w:anchor="21.03.090" w:history="1">
        <w:r w:rsidRPr="002D1BC8">
          <w:rPr>
            <w:rFonts w:cs="Arial"/>
            <w:szCs w:val="24"/>
          </w:rPr>
          <w:t>21.03.090</w:t>
        </w:r>
      </w:hyperlink>
      <w:r w:rsidRPr="002D1BC8">
        <w:rPr>
          <w:rFonts w:cs="Arial"/>
          <w:color w:val="000000"/>
          <w:szCs w:val="24"/>
        </w:rPr>
        <w:t xml:space="preserve"> if the property is also within a Village or Neighborhood Center, are utilized so long as and the depth of the lot measured perpendicular to the corridor is at least 150 feet. During consideration of the application </w:t>
      </w:r>
      <w:proofErr w:type="gramStart"/>
      <w:r w:rsidRPr="002D1BC8">
        <w:rPr>
          <w:rFonts w:cs="Arial"/>
          <w:color w:val="000000"/>
          <w:szCs w:val="24"/>
        </w:rPr>
        <w:t>of  When</w:t>
      </w:r>
      <w:proofErr w:type="gramEnd"/>
      <w:r w:rsidRPr="002D1BC8">
        <w:rPr>
          <w:rFonts w:cs="Arial"/>
          <w:color w:val="000000"/>
          <w:szCs w:val="24"/>
        </w:rPr>
        <w:t xml:space="preserve"> considering a rezone to a form district, the City Council shall consider the following:</w:t>
      </w:r>
    </w:p>
    <w:p w:rsidR="003F4AEB" w:rsidRPr="002D1BC8" w:rsidRDefault="003F4AEB" w:rsidP="003F4AEB">
      <w:pPr>
        <w:spacing w:after="240" w:line="312" w:lineRule="atLeast"/>
        <w:ind w:left="1032"/>
        <w:textAlignment w:val="baseline"/>
        <w:rPr>
          <w:rFonts w:cs="Arial"/>
          <w:color w:val="000000"/>
          <w:szCs w:val="24"/>
        </w:rPr>
      </w:pPr>
      <w:bookmarkStart w:id="2" w:name="21.02.140(c)(2)(i)"/>
      <w:r w:rsidRPr="002D1BC8">
        <w:rPr>
          <w:rFonts w:cs="Arial"/>
          <w:color w:val="000000"/>
          <w:szCs w:val="24"/>
        </w:rPr>
        <w:t>(</w:t>
      </w:r>
      <w:proofErr w:type="spellStart"/>
      <w:r w:rsidRPr="002D1BC8">
        <w:rPr>
          <w:rFonts w:cs="Arial"/>
          <w:color w:val="000000"/>
          <w:szCs w:val="24"/>
        </w:rPr>
        <w:t>i</w:t>
      </w:r>
      <w:proofErr w:type="spellEnd"/>
      <w:r w:rsidRPr="002D1BC8">
        <w:rPr>
          <w:rFonts w:cs="Arial"/>
          <w:color w:val="000000"/>
          <w:szCs w:val="24"/>
        </w:rPr>
        <w:t>)</w:t>
      </w:r>
      <w:bookmarkEnd w:id="2"/>
      <w:r w:rsidRPr="002D1BC8">
        <w:rPr>
          <w:rFonts w:cs="Arial"/>
          <w:color w:val="000000"/>
          <w:szCs w:val="24"/>
        </w:rPr>
        <w:t>    The extent to which the rezoning furthers the goals and policies of the Comprehensive Plan; and</w:t>
      </w:r>
    </w:p>
    <w:p w:rsidR="003F4AEB" w:rsidRPr="002D1BC8" w:rsidRDefault="003F4AEB" w:rsidP="003F4AEB">
      <w:pPr>
        <w:spacing w:after="240" w:line="312" w:lineRule="atLeast"/>
        <w:ind w:left="1032"/>
        <w:textAlignment w:val="baseline"/>
        <w:rPr>
          <w:rFonts w:cs="Arial"/>
          <w:color w:val="000000"/>
          <w:szCs w:val="24"/>
        </w:rPr>
      </w:pPr>
      <w:bookmarkStart w:id="3" w:name="21.02.140(c)(2)(ii)"/>
      <w:r w:rsidRPr="002D1BC8">
        <w:rPr>
          <w:rFonts w:cs="Arial"/>
          <w:color w:val="000000"/>
          <w:szCs w:val="24"/>
        </w:rPr>
        <w:t>(ii)</w:t>
      </w:r>
      <w:bookmarkEnd w:id="3"/>
      <w:r w:rsidRPr="002D1BC8">
        <w:rPr>
          <w:rFonts w:cs="Arial"/>
          <w:color w:val="000000"/>
          <w:szCs w:val="24"/>
        </w:rPr>
        <w:t>    The extent to which the proposed rezoning would enhance the surrounding neighborhood by providing walkable commercial, entertainment and employment opportunities, as well as alternative housing choices.</w:t>
      </w: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All other parts of Section 21.02.140(c) shall remain in full force and effect.</w:t>
      </w: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Subsection 21.03.020(c) (Table of Zoning Districts) and Subsection 21.03.020(d) (Table of Districts to Implement the Comprehensive Plan) are amended as follows (deletions struck through; additions underlined):</w:t>
      </w:r>
    </w:p>
    <w:p w:rsidR="00284555" w:rsidRPr="002D1BC8" w:rsidRDefault="00284555" w:rsidP="003F4AEB">
      <w:pPr>
        <w:widowControl w:val="0"/>
        <w:spacing w:after="200" w:line="276" w:lineRule="auto"/>
        <w:rPr>
          <w:rFonts w:eastAsia="Calibri" w:cs="Arial"/>
          <w:szCs w:val="24"/>
        </w:rPr>
        <w:sectPr w:rsidR="00284555" w:rsidRPr="002D1BC8" w:rsidSect="004D55B3">
          <w:headerReference w:type="default" r:id="rId10"/>
          <w:pgSz w:w="12240" w:h="15840"/>
          <w:pgMar w:top="1008" w:right="1440" w:bottom="1008" w:left="1440" w:header="720" w:footer="720" w:gutter="0"/>
          <w:cols w:space="720"/>
          <w:titlePg/>
          <w:docGrid w:linePitch="326"/>
        </w:sectPr>
      </w:pPr>
    </w:p>
    <w:p w:rsidR="003F4AEB" w:rsidRPr="002D1BC8" w:rsidRDefault="003F4AEB" w:rsidP="003F4AEB">
      <w:pPr>
        <w:widowControl w:val="0"/>
        <w:tabs>
          <w:tab w:val="left" w:pos="600"/>
        </w:tabs>
        <w:ind w:left="120" w:right="-20"/>
        <w:rPr>
          <w:rFonts w:cs="Arial"/>
          <w:sz w:val="22"/>
          <w:szCs w:val="22"/>
        </w:rPr>
      </w:pPr>
      <w:r w:rsidRPr="002D1BC8">
        <w:rPr>
          <w:rFonts w:cs="Arial"/>
          <w:sz w:val="22"/>
          <w:szCs w:val="22"/>
        </w:rPr>
        <w:lastRenderedPageBreak/>
        <w:t>(c)</w:t>
      </w:r>
      <w:r w:rsidRPr="002D1BC8">
        <w:rPr>
          <w:rFonts w:cs="Arial"/>
          <w:sz w:val="22"/>
          <w:szCs w:val="22"/>
        </w:rPr>
        <w:tab/>
        <w:t>Dis</w:t>
      </w:r>
      <w:r w:rsidRPr="002D1BC8">
        <w:rPr>
          <w:rFonts w:cs="Arial"/>
          <w:spacing w:val="-1"/>
          <w:sz w:val="22"/>
          <w:szCs w:val="22"/>
        </w:rPr>
        <w:t>t</w:t>
      </w:r>
      <w:r w:rsidRPr="002D1BC8">
        <w:rPr>
          <w:rFonts w:cs="Arial"/>
          <w:sz w:val="22"/>
          <w:szCs w:val="22"/>
        </w:rPr>
        <w:t>ricts.</w:t>
      </w:r>
    </w:p>
    <w:p w:rsidR="003F4AEB" w:rsidRPr="002D1BC8" w:rsidRDefault="003F4AEB" w:rsidP="003F4AEB">
      <w:pPr>
        <w:widowControl w:val="0"/>
        <w:spacing w:before="2" w:line="260" w:lineRule="exact"/>
        <w:rPr>
          <w:rFonts w:eastAsia="Calibri" w:cs="Arial"/>
          <w:sz w:val="26"/>
          <w:szCs w:val="26"/>
        </w:rPr>
      </w:pPr>
    </w:p>
    <w:tbl>
      <w:tblPr>
        <w:tblW w:w="0" w:type="auto"/>
        <w:tblInd w:w="114" w:type="dxa"/>
        <w:tblLayout w:type="fixed"/>
        <w:tblCellMar>
          <w:left w:w="0" w:type="dxa"/>
          <w:right w:w="0" w:type="dxa"/>
        </w:tblCellMar>
        <w:tblLook w:val="01E0" w:firstRow="1" w:lastRow="1" w:firstColumn="1" w:lastColumn="1" w:noHBand="0" w:noVBand="0"/>
      </w:tblPr>
      <w:tblGrid>
        <w:gridCol w:w="1322"/>
        <w:gridCol w:w="3890"/>
      </w:tblGrid>
      <w:tr w:rsidR="003F4AEB" w:rsidRPr="002D1BC8" w:rsidTr="006D3731">
        <w:trPr>
          <w:trHeight w:hRule="exact" w:val="300"/>
        </w:trPr>
        <w:tc>
          <w:tcPr>
            <w:tcW w:w="5212" w:type="dxa"/>
            <w:gridSpan w:val="2"/>
            <w:tcBorders>
              <w:top w:val="single" w:sz="2" w:space="0" w:color="000000"/>
              <w:left w:val="single" w:sz="2" w:space="0" w:color="000000"/>
              <w:bottom w:val="single" w:sz="2" w:space="0" w:color="000000"/>
              <w:right w:val="single" w:sz="2" w:space="0" w:color="000000"/>
            </w:tcBorders>
            <w:shd w:val="clear" w:color="auto" w:fill="B3B3B3"/>
          </w:tcPr>
          <w:p w:rsidR="003F4AEB" w:rsidRPr="002D1BC8" w:rsidRDefault="003F4AEB" w:rsidP="003F4AEB">
            <w:pPr>
              <w:widowControl w:val="0"/>
              <w:spacing w:line="231" w:lineRule="exact"/>
              <w:ind w:left="37" w:right="-20"/>
              <w:rPr>
                <w:rFonts w:cs="Arial"/>
                <w:sz w:val="22"/>
                <w:szCs w:val="22"/>
              </w:rPr>
            </w:pPr>
            <w:r w:rsidRPr="002D1BC8">
              <w:rPr>
                <w:rFonts w:cs="Arial"/>
                <w:b/>
                <w:bCs/>
                <w:sz w:val="22"/>
                <w:szCs w:val="22"/>
              </w:rPr>
              <w:t>Residential</w:t>
            </w:r>
            <w:r w:rsidRPr="002D1BC8">
              <w:rPr>
                <w:rFonts w:cs="Arial"/>
                <w:b/>
                <w:bCs/>
                <w:spacing w:val="-11"/>
                <w:sz w:val="22"/>
                <w:szCs w:val="22"/>
              </w:rPr>
              <w:t xml:space="preserve"> </w:t>
            </w:r>
            <w:r w:rsidRPr="002D1BC8">
              <w:rPr>
                <w:rFonts w:cs="Arial"/>
                <w:b/>
                <w:bCs/>
                <w:sz w:val="22"/>
                <w:szCs w:val="22"/>
              </w:rPr>
              <w:t>Di</w:t>
            </w:r>
            <w:r w:rsidRPr="002D1BC8">
              <w:rPr>
                <w:rFonts w:cs="Arial"/>
                <w:b/>
                <w:bCs/>
                <w:spacing w:val="1"/>
                <w:sz w:val="22"/>
                <w:szCs w:val="22"/>
              </w:rPr>
              <w:t>s</w:t>
            </w:r>
            <w:r w:rsidRPr="002D1BC8">
              <w:rPr>
                <w:rFonts w:cs="Arial"/>
                <w:b/>
                <w:bCs/>
                <w:sz w:val="22"/>
                <w:szCs w:val="22"/>
              </w:rPr>
              <w:t>tricts</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R-R</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Rural</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Estate</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R-1</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1</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R-2</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2</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R-4</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4</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R-5</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5</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R-8</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Residential</w:t>
            </w:r>
            <w:r w:rsidRPr="002D1BC8">
              <w:rPr>
                <w:rFonts w:cs="Arial"/>
                <w:spacing w:val="-9"/>
                <w:sz w:val="22"/>
                <w:szCs w:val="22"/>
              </w:rPr>
              <w:t xml:space="preserve"> -</w:t>
            </w:r>
            <w:r w:rsidRPr="002D1BC8">
              <w:rPr>
                <w:rFonts w:cs="Arial"/>
                <w:spacing w:val="-2"/>
                <w:sz w:val="22"/>
                <w:szCs w:val="22"/>
              </w:rPr>
              <w:t xml:space="preserve"> </w:t>
            </w:r>
            <w:r w:rsidRPr="002D1BC8">
              <w:rPr>
                <w:rFonts w:cs="Arial"/>
                <w:sz w:val="22"/>
                <w:szCs w:val="22"/>
              </w:rPr>
              <w:t>8</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R-12</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R</w:t>
            </w:r>
            <w:r w:rsidRPr="002D1BC8">
              <w:rPr>
                <w:rFonts w:cs="Arial"/>
                <w:spacing w:val="1"/>
                <w:sz w:val="22"/>
                <w:szCs w:val="22"/>
              </w:rPr>
              <w:t>e</w:t>
            </w:r>
            <w:r w:rsidRPr="002D1BC8">
              <w:rPr>
                <w:rFonts w:cs="Arial"/>
                <w:sz w:val="22"/>
                <w:szCs w:val="22"/>
              </w:rPr>
              <w:t>sid</w:t>
            </w:r>
            <w:r w:rsidRPr="002D1BC8">
              <w:rPr>
                <w:rFonts w:cs="Arial"/>
                <w:spacing w:val="1"/>
                <w:sz w:val="22"/>
                <w:szCs w:val="22"/>
              </w:rPr>
              <w:t>e</w:t>
            </w:r>
            <w:r w:rsidRPr="002D1BC8">
              <w:rPr>
                <w:rFonts w:cs="Arial"/>
                <w:sz w:val="22"/>
                <w:szCs w:val="22"/>
              </w:rPr>
              <w:t>ntial</w:t>
            </w:r>
            <w:r w:rsidRPr="002D1BC8">
              <w:rPr>
                <w:rFonts w:cs="Arial"/>
                <w:spacing w:val="-10"/>
                <w:sz w:val="22"/>
                <w:szCs w:val="22"/>
              </w:rPr>
              <w:t xml:space="preserve"> -</w:t>
            </w:r>
            <w:r w:rsidRPr="002D1BC8">
              <w:rPr>
                <w:rFonts w:cs="Arial"/>
                <w:spacing w:val="-1"/>
                <w:sz w:val="22"/>
                <w:szCs w:val="22"/>
              </w:rPr>
              <w:t xml:space="preserve"> </w:t>
            </w:r>
            <w:r w:rsidRPr="002D1BC8">
              <w:rPr>
                <w:rFonts w:cs="Arial"/>
                <w:spacing w:val="1"/>
                <w:sz w:val="22"/>
                <w:szCs w:val="22"/>
              </w:rPr>
              <w:t>1</w:t>
            </w:r>
            <w:r w:rsidRPr="002D1BC8">
              <w:rPr>
                <w:rFonts w:cs="Arial"/>
                <w:sz w:val="22"/>
                <w:szCs w:val="22"/>
              </w:rPr>
              <w:t>2</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R-16</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R</w:t>
            </w:r>
            <w:r w:rsidRPr="002D1BC8">
              <w:rPr>
                <w:rFonts w:cs="Arial"/>
                <w:spacing w:val="1"/>
                <w:sz w:val="22"/>
                <w:szCs w:val="22"/>
              </w:rPr>
              <w:t>e</w:t>
            </w:r>
            <w:r w:rsidRPr="002D1BC8">
              <w:rPr>
                <w:rFonts w:cs="Arial"/>
                <w:sz w:val="22"/>
                <w:szCs w:val="22"/>
              </w:rPr>
              <w:t>sid</w:t>
            </w:r>
            <w:r w:rsidRPr="002D1BC8">
              <w:rPr>
                <w:rFonts w:cs="Arial"/>
                <w:spacing w:val="1"/>
                <w:sz w:val="22"/>
                <w:szCs w:val="22"/>
              </w:rPr>
              <w:t>e</w:t>
            </w:r>
            <w:r w:rsidRPr="002D1BC8">
              <w:rPr>
                <w:rFonts w:cs="Arial"/>
                <w:sz w:val="22"/>
                <w:szCs w:val="22"/>
              </w:rPr>
              <w:t>ntial</w:t>
            </w:r>
            <w:r w:rsidRPr="002D1BC8">
              <w:rPr>
                <w:rFonts w:cs="Arial"/>
                <w:spacing w:val="-10"/>
                <w:sz w:val="22"/>
                <w:szCs w:val="22"/>
              </w:rPr>
              <w:t xml:space="preserve"> -</w:t>
            </w:r>
            <w:r w:rsidRPr="002D1BC8">
              <w:rPr>
                <w:rFonts w:cs="Arial"/>
                <w:spacing w:val="-1"/>
                <w:sz w:val="22"/>
                <w:szCs w:val="22"/>
              </w:rPr>
              <w:t xml:space="preserve"> </w:t>
            </w:r>
            <w:r w:rsidRPr="002D1BC8">
              <w:rPr>
                <w:rFonts w:cs="Arial"/>
                <w:spacing w:val="1"/>
                <w:sz w:val="22"/>
                <w:szCs w:val="22"/>
              </w:rPr>
              <w:t>1</w:t>
            </w:r>
            <w:r w:rsidRPr="002D1BC8">
              <w:rPr>
                <w:rFonts w:cs="Arial"/>
                <w:sz w:val="22"/>
                <w:szCs w:val="22"/>
              </w:rPr>
              <w:t>6</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R-24</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R</w:t>
            </w:r>
            <w:r w:rsidRPr="002D1BC8">
              <w:rPr>
                <w:rFonts w:cs="Arial"/>
                <w:spacing w:val="1"/>
                <w:sz w:val="22"/>
                <w:szCs w:val="22"/>
              </w:rPr>
              <w:t>e</w:t>
            </w:r>
            <w:r w:rsidRPr="002D1BC8">
              <w:rPr>
                <w:rFonts w:cs="Arial"/>
                <w:sz w:val="22"/>
                <w:szCs w:val="22"/>
              </w:rPr>
              <w:t>sid</w:t>
            </w:r>
            <w:r w:rsidRPr="002D1BC8">
              <w:rPr>
                <w:rFonts w:cs="Arial"/>
                <w:spacing w:val="1"/>
                <w:sz w:val="22"/>
                <w:szCs w:val="22"/>
              </w:rPr>
              <w:t>e</w:t>
            </w:r>
            <w:r w:rsidRPr="002D1BC8">
              <w:rPr>
                <w:rFonts w:cs="Arial"/>
                <w:sz w:val="22"/>
                <w:szCs w:val="22"/>
              </w:rPr>
              <w:t>ntial</w:t>
            </w:r>
            <w:r w:rsidRPr="002D1BC8">
              <w:rPr>
                <w:rFonts w:cs="Arial"/>
                <w:spacing w:val="-10"/>
                <w:sz w:val="22"/>
                <w:szCs w:val="22"/>
              </w:rPr>
              <w:t xml:space="preserve"> -</w:t>
            </w:r>
            <w:r w:rsidRPr="002D1BC8">
              <w:rPr>
                <w:rFonts w:cs="Arial"/>
                <w:spacing w:val="-1"/>
                <w:sz w:val="22"/>
                <w:szCs w:val="22"/>
              </w:rPr>
              <w:t xml:space="preserve"> </w:t>
            </w:r>
            <w:r w:rsidRPr="002D1BC8">
              <w:rPr>
                <w:rFonts w:cs="Arial"/>
                <w:spacing w:val="1"/>
                <w:sz w:val="22"/>
                <w:szCs w:val="22"/>
              </w:rPr>
              <w:t>2</w:t>
            </w:r>
            <w:r w:rsidRPr="002D1BC8">
              <w:rPr>
                <w:rFonts w:cs="Arial"/>
                <w:sz w:val="22"/>
                <w:szCs w:val="22"/>
              </w:rPr>
              <w:t>4</w:t>
            </w:r>
          </w:p>
        </w:tc>
      </w:tr>
      <w:tr w:rsidR="003F4AEB" w:rsidRPr="002D1BC8" w:rsidTr="006D3731">
        <w:trPr>
          <w:trHeight w:hRule="exact" w:val="300"/>
        </w:trPr>
        <w:tc>
          <w:tcPr>
            <w:tcW w:w="5212" w:type="dxa"/>
            <w:gridSpan w:val="2"/>
            <w:tcBorders>
              <w:top w:val="single" w:sz="2" w:space="0" w:color="000000"/>
              <w:left w:val="single" w:sz="2" w:space="0" w:color="000000"/>
              <w:bottom w:val="single" w:sz="2" w:space="0" w:color="000000"/>
              <w:right w:val="single" w:sz="2" w:space="0" w:color="000000"/>
            </w:tcBorders>
            <w:shd w:val="clear" w:color="auto" w:fill="B3B3B3"/>
          </w:tcPr>
          <w:p w:rsidR="003F4AEB" w:rsidRPr="002D1BC8" w:rsidRDefault="003F4AEB" w:rsidP="003F4AEB">
            <w:pPr>
              <w:widowControl w:val="0"/>
              <w:spacing w:line="231" w:lineRule="exact"/>
              <w:ind w:left="37" w:right="-20"/>
              <w:rPr>
                <w:rFonts w:cs="Arial"/>
                <w:sz w:val="22"/>
                <w:szCs w:val="22"/>
              </w:rPr>
            </w:pPr>
            <w:r w:rsidRPr="002D1BC8">
              <w:rPr>
                <w:rFonts w:cs="Arial"/>
                <w:b/>
                <w:bCs/>
                <w:sz w:val="22"/>
                <w:szCs w:val="22"/>
              </w:rPr>
              <w:t>Mixed</w:t>
            </w:r>
            <w:r w:rsidRPr="002D1BC8">
              <w:rPr>
                <w:rFonts w:cs="Arial"/>
                <w:b/>
                <w:bCs/>
                <w:spacing w:val="-6"/>
                <w:sz w:val="22"/>
                <w:szCs w:val="22"/>
              </w:rPr>
              <w:t xml:space="preserve"> </w:t>
            </w:r>
            <w:r w:rsidRPr="002D1BC8">
              <w:rPr>
                <w:rFonts w:cs="Arial"/>
                <w:b/>
                <w:bCs/>
                <w:sz w:val="22"/>
                <w:szCs w:val="22"/>
              </w:rPr>
              <w:t>Use</w:t>
            </w:r>
            <w:r w:rsidRPr="002D1BC8">
              <w:rPr>
                <w:rFonts w:cs="Arial"/>
                <w:b/>
                <w:bCs/>
                <w:spacing w:val="-3"/>
                <w:sz w:val="22"/>
                <w:szCs w:val="22"/>
              </w:rPr>
              <w:t xml:space="preserve"> </w:t>
            </w:r>
            <w:r w:rsidRPr="002D1BC8">
              <w:rPr>
                <w:rFonts w:cs="Arial"/>
                <w:b/>
                <w:bCs/>
                <w:sz w:val="22"/>
                <w:szCs w:val="22"/>
              </w:rPr>
              <w:t>Di</w:t>
            </w:r>
            <w:r w:rsidRPr="002D1BC8">
              <w:rPr>
                <w:rFonts w:cs="Arial"/>
                <w:b/>
                <w:bCs/>
                <w:spacing w:val="1"/>
                <w:sz w:val="22"/>
                <w:szCs w:val="22"/>
              </w:rPr>
              <w:t>s</w:t>
            </w:r>
            <w:r w:rsidRPr="002D1BC8">
              <w:rPr>
                <w:rFonts w:cs="Arial"/>
                <w:b/>
                <w:bCs/>
                <w:sz w:val="22"/>
                <w:szCs w:val="22"/>
              </w:rPr>
              <w:t>tricts</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R-O</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Residential</w:t>
            </w:r>
            <w:r w:rsidRPr="002D1BC8">
              <w:rPr>
                <w:rFonts w:cs="Arial"/>
                <w:spacing w:val="-10"/>
                <w:sz w:val="22"/>
                <w:szCs w:val="22"/>
              </w:rPr>
              <w:t xml:space="preserve"> -</w:t>
            </w:r>
            <w:r w:rsidRPr="002D1BC8">
              <w:rPr>
                <w:rFonts w:cs="Arial"/>
                <w:spacing w:val="-2"/>
                <w:sz w:val="22"/>
                <w:szCs w:val="22"/>
              </w:rPr>
              <w:t xml:space="preserve"> </w:t>
            </w:r>
            <w:r w:rsidRPr="002D1BC8">
              <w:rPr>
                <w:rFonts w:cs="Arial"/>
                <w:sz w:val="22"/>
                <w:szCs w:val="22"/>
              </w:rPr>
              <w:t>O</w:t>
            </w:r>
            <w:r w:rsidRPr="002D1BC8">
              <w:rPr>
                <w:rFonts w:cs="Arial"/>
                <w:spacing w:val="-4"/>
                <w:sz w:val="22"/>
                <w:szCs w:val="22"/>
              </w:rPr>
              <w:t>f</w:t>
            </w:r>
            <w:r w:rsidRPr="002D1BC8">
              <w:rPr>
                <w:rFonts w:cs="Arial"/>
                <w:sz w:val="22"/>
                <w:szCs w:val="22"/>
              </w:rPr>
              <w:t>fice</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B-1</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5" w:right="-20"/>
              <w:rPr>
                <w:rFonts w:cs="Arial"/>
                <w:sz w:val="22"/>
                <w:szCs w:val="22"/>
              </w:rPr>
            </w:pPr>
            <w:r w:rsidRPr="002D1BC8">
              <w:rPr>
                <w:rFonts w:cs="Arial"/>
                <w:sz w:val="22"/>
                <w:szCs w:val="22"/>
              </w:rPr>
              <w:t>N</w:t>
            </w:r>
            <w:r w:rsidRPr="002D1BC8">
              <w:rPr>
                <w:rFonts w:cs="Arial"/>
                <w:spacing w:val="1"/>
                <w:sz w:val="22"/>
                <w:szCs w:val="22"/>
              </w:rPr>
              <w:t>e</w:t>
            </w:r>
            <w:r w:rsidRPr="002D1BC8">
              <w:rPr>
                <w:rFonts w:cs="Arial"/>
                <w:sz w:val="22"/>
                <w:szCs w:val="22"/>
              </w:rPr>
              <w:t>ig</w:t>
            </w:r>
            <w:r w:rsidRPr="002D1BC8">
              <w:rPr>
                <w:rFonts w:cs="Arial"/>
                <w:spacing w:val="1"/>
                <w:sz w:val="22"/>
                <w:szCs w:val="22"/>
              </w:rPr>
              <w:t>h</w:t>
            </w:r>
            <w:r w:rsidRPr="002D1BC8">
              <w:rPr>
                <w:rFonts w:cs="Arial"/>
                <w:sz w:val="22"/>
                <w:szCs w:val="22"/>
              </w:rPr>
              <w:t>b</w:t>
            </w:r>
            <w:r w:rsidRPr="002D1BC8">
              <w:rPr>
                <w:rFonts w:cs="Arial"/>
                <w:spacing w:val="1"/>
                <w:sz w:val="22"/>
                <w:szCs w:val="22"/>
              </w:rPr>
              <w:t>o</w:t>
            </w:r>
            <w:r w:rsidRPr="002D1BC8">
              <w:rPr>
                <w:rFonts w:cs="Arial"/>
                <w:sz w:val="22"/>
                <w:szCs w:val="22"/>
              </w:rPr>
              <w:t>rh</w:t>
            </w:r>
            <w:r w:rsidRPr="002D1BC8">
              <w:rPr>
                <w:rFonts w:cs="Arial"/>
                <w:spacing w:val="1"/>
                <w:sz w:val="22"/>
                <w:szCs w:val="22"/>
              </w:rPr>
              <w:t>o</w:t>
            </w:r>
            <w:r w:rsidRPr="002D1BC8">
              <w:rPr>
                <w:rFonts w:cs="Arial"/>
                <w:spacing w:val="-1"/>
                <w:sz w:val="22"/>
                <w:szCs w:val="22"/>
              </w:rPr>
              <w:t>o</w:t>
            </w:r>
            <w:r w:rsidRPr="002D1BC8">
              <w:rPr>
                <w:rFonts w:cs="Arial"/>
                <w:sz w:val="22"/>
                <w:szCs w:val="22"/>
              </w:rPr>
              <w:t>d</w:t>
            </w:r>
            <w:r w:rsidRPr="002D1BC8">
              <w:rPr>
                <w:rFonts w:cs="Arial"/>
                <w:spacing w:val="-12"/>
                <w:sz w:val="22"/>
                <w:szCs w:val="22"/>
              </w:rPr>
              <w:t xml:space="preserve"> </w:t>
            </w:r>
            <w:r w:rsidRPr="002D1BC8">
              <w:rPr>
                <w:rFonts w:cs="Arial"/>
                <w:sz w:val="22"/>
                <w:szCs w:val="22"/>
              </w:rPr>
              <w:t>Bu</w:t>
            </w:r>
            <w:r w:rsidRPr="002D1BC8">
              <w:rPr>
                <w:rFonts w:cs="Arial"/>
                <w:spacing w:val="1"/>
                <w:sz w:val="22"/>
                <w:szCs w:val="22"/>
              </w:rPr>
              <w:t>s</w:t>
            </w:r>
            <w:r w:rsidRPr="002D1BC8">
              <w:rPr>
                <w:rFonts w:cs="Arial"/>
                <w:sz w:val="22"/>
                <w:szCs w:val="22"/>
              </w:rPr>
              <w:t>ine</w:t>
            </w:r>
            <w:r w:rsidRPr="002D1BC8">
              <w:rPr>
                <w:rFonts w:cs="Arial"/>
                <w:spacing w:val="1"/>
                <w:sz w:val="22"/>
                <w:szCs w:val="22"/>
              </w:rPr>
              <w:t>s</w:t>
            </w:r>
            <w:r w:rsidRPr="002D1BC8">
              <w:rPr>
                <w:rFonts w:cs="Arial"/>
                <w:sz w:val="22"/>
                <w:szCs w:val="22"/>
              </w:rPr>
              <w:t>s</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B-2</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Downt</w:t>
            </w:r>
            <w:r w:rsidRPr="002D1BC8">
              <w:rPr>
                <w:rFonts w:cs="Arial"/>
                <w:spacing w:val="-1"/>
                <w:sz w:val="22"/>
                <w:szCs w:val="22"/>
              </w:rPr>
              <w:t>o</w:t>
            </w:r>
            <w:r w:rsidRPr="002D1BC8">
              <w:rPr>
                <w:rFonts w:cs="Arial"/>
                <w:sz w:val="22"/>
                <w:szCs w:val="22"/>
              </w:rPr>
              <w:t>wn</w:t>
            </w:r>
            <w:r w:rsidRPr="002D1BC8">
              <w:rPr>
                <w:rFonts w:cs="Arial"/>
                <w:spacing w:val="-9"/>
                <w:sz w:val="22"/>
                <w:szCs w:val="22"/>
              </w:rPr>
              <w:t xml:space="preserve"> </w:t>
            </w:r>
            <w:r w:rsidRPr="002D1BC8">
              <w:rPr>
                <w:rFonts w:cs="Arial"/>
                <w:sz w:val="22"/>
                <w:szCs w:val="22"/>
              </w:rPr>
              <w:t>B</w:t>
            </w:r>
            <w:r w:rsidRPr="002D1BC8">
              <w:rPr>
                <w:rFonts w:cs="Arial"/>
                <w:spacing w:val="-1"/>
                <w:sz w:val="22"/>
                <w:szCs w:val="22"/>
              </w:rPr>
              <w:t>u</w:t>
            </w:r>
            <w:r w:rsidRPr="002D1BC8">
              <w:rPr>
                <w:rFonts w:cs="Arial"/>
                <w:sz w:val="22"/>
                <w:szCs w:val="22"/>
              </w:rPr>
              <w:t>si</w:t>
            </w:r>
            <w:r w:rsidRPr="002D1BC8">
              <w:rPr>
                <w:rFonts w:cs="Arial"/>
                <w:spacing w:val="-1"/>
                <w:sz w:val="22"/>
                <w:szCs w:val="22"/>
              </w:rPr>
              <w:t>n</w:t>
            </w:r>
            <w:r w:rsidRPr="002D1BC8">
              <w:rPr>
                <w:rFonts w:cs="Arial"/>
                <w:sz w:val="22"/>
                <w:szCs w:val="22"/>
              </w:rPr>
              <w:t>ess</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C-1</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Light</w:t>
            </w:r>
            <w:r w:rsidRPr="002D1BC8">
              <w:rPr>
                <w:rFonts w:cs="Arial"/>
                <w:spacing w:val="-5"/>
                <w:sz w:val="22"/>
                <w:szCs w:val="22"/>
              </w:rPr>
              <w:t xml:space="preserve"> </w:t>
            </w:r>
            <w:r w:rsidRPr="002D1BC8">
              <w:rPr>
                <w:rFonts w:cs="Arial"/>
                <w:sz w:val="22"/>
                <w:szCs w:val="22"/>
              </w:rPr>
              <w:t>Commercial</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pacing w:val="1"/>
                <w:sz w:val="22"/>
                <w:szCs w:val="22"/>
              </w:rPr>
              <w:t>C-2</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8" w:right="-20"/>
              <w:rPr>
                <w:rFonts w:cs="Arial"/>
                <w:sz w:val="22"/>
                <w:szCs w:val="22"/>
              </w:rPr>
            </w:pPr>
            <w:r w:rsidRPr="002D1BC8">
              <w:rPr>
                <w:rFonts w:cs="Arial"/>
                <w:sz w:val="22"/>
                <w:szCs w:val="22"/>
              </w:rPr>
              <w:t>G</w:t>
            </w:r>
            <w:r w:rsidRPr="002D1BC8">
              <w:rPr>
                <w:rFonts w:cs="Arial"/>
                <w:spacing w:val="1"/>
                <w:sz w:val="22"/>
                <w:szCs w:val="22"/>
              </w:rPr>
              <w:t>e</w:t>
            </w:r>
            <w:r w:rsidRPr="002D1BC8">
              <w:rPr>
                <w:rFonts w:cs="Arial"/>
                <w:spacing w:val="-1"/>
                <w:sz w:val="22"/>
                <w:szCs w:val="22"/>
              </w:rPr>
              <w:t>n</w:t>
            </w:r>
            <w:r w:rsidRPr="002D1BC8">
              <w:rPr>
                <w:rFonts w:cs="Arial"/>
                <w:spacing w:val="1"/>
                <w:sz w:val="22"/>
                <w:szCs w:val="22"/>
              </w:rPr>
              <w:t>er</w:t>
            </w:r>
            <w:r w:rsidRPr="002D1BC8">
              <w:rPr>
                <w:rFonts w:cs="Arial"/>
                <w:sz w:val="22"/>
                <w:szCs w:val="22"/>
              </w:rPr>
              <w:t>al</w:t>
            </w:r>
            <w:r w:rsidRPr="002D1BC8">
              <w:rPr>
                <w:rFonts w:cs="Arial"/>
                <w:spacing w:val="-8"/>
                <w:sz w:val="22"/>
                <w:szCs w:val="22"/>
              </w:rPr>
              <w:t xml:space="preserve"> </w:t>
            </w:r>
            <w:r w:rsidRPr="002D1BC8">
              <w:rPr>
                <w:rFonts w:cs="Arial"/>
                <w:spacing w:val="1"/>
                <w:sz w:val="22"/>
                <w:szCs w:val="22"/>
              </w:rPr>
              <w:t>C</w:t>
            </w:r>
            <w:r w:rsidRPr="002D1BC8">
              <w:rPr>
                <w:rFonts w:cs="Arial"/>
                <w:spacing w:val="-1"/>
                <w:sz w:val="22"/>
                <w:szCs w:val="22"/>
              </w:rPr>
              <w:t>o</w:t>
            </w:r>
            <w:r w:rsidRPr="002D1BC8">
              <w:rPr>
                <w:rFonts w:cs="Arial"/>
                <w:spacing w:val="1"/>
                <w:sz w:val="22"/>
                <w:szCs w:val="22"/>
              </w:rPr>
              <w:t>m</w:t>
            </w:r>
            <w:r w:rsidRPr="002D1BC8">
              <w:rPr>
                <w:rFonts w:cs="Arial"/>
                <w:sz w:val="22"/>
                <w:szCs w:val="22"/>
              </w:rPr>
              <w:t>mer</w:t>
            </w:r>
            <w:r w:rsidRPr="002D1BC8">
              <w:rPr>
                <w:rFonts w:cs="Arial"/>
                <w:spacing w:val="1"/>
                <w:sz w:val="22"/>
                <w:szCs w:val="22"/>
              </w:rPr>
              <w:t>ci</w:t>
            </w:r>
            <w:r w:rsidRPr="002D1BC8">
              <w:rPr>
                <w:rFonts w:cs="Arial"/>
                <w:sz w:val="22"/>
                <w:szCs w:val="22"/>
              </w:rPr>
              <w:t>al</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CSR</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Community</w:t>
            </w:r>
            <w:r w:rsidRPr="002D1BC8">
              <w:rPr>
                <w:rFonts w:cs="Arial"/>
                <w:spacing w:val="-11"/>
                <w:sz w:val="22"/>
                <w:szCs w:val="22"/>
              </w:rPr>
              <w:t xml:space="preserve"> </w:t>
            </w:r>
            <w:r w:rsidRPr="002D1BC8">
              <w:rPr>
                <w:rFonts w:cs="Arial"/>
                <w:sz w:val="22"/>
                <w:szCs w:val="22"/>
              </w:rPr>
              <w:t>Services</w:t>
            </w:r>
            <w:r w:rsidRPr="002D1BC8">
              <w:rPr>
                <w:rFonts w:cs="Arial"/>
                <w:spacing w:val="-7"/>
                <w:sz w:val="22"/>
                <w:szCs w:val="22"/>
              </w:rPr>
              <w:t xml:space="preserve"> </w:t>
            </w:r>
            <w:r w:rsidRPr="002D1BC8">
              <w:rPr>
                <w:rFonts w:cs="Arial"/>
                <w:spacing w:val="1"/>
                <w:sz w:val="22"/>
                <w:szCs w:val="22"/>
              </w:rPr>
              <w:t>a</w:t>
            </w:r>
            <w:r w:rsidRPr="002D1BC8">
              <w:rPr>
                <w:rFonts w:cs="Arial"/>
                <w:spacing w:val="-1"/>
                <w:sz w:val="22"/>
                <w:szCs w:val="22"/>
              </w:rPr>
              <w:t>n</w:t>
            </w:r>
            <w:r w:rsidRPr="002D1BC8">
              <w:rPr>
                <w:rFonts w:cs="Arial"/>
                <w:sz w:val="22"/>
                <w:szCs w:val="22"/>
              </w:rPr>
              <w:t>d</w:t>
            </w:r>
            <w:r w:rsidRPr="002D1BC8">
              <w:rPr>
                <w:rFonts w:cs="Arial"/>
                <w:spacing w:val="-4"/>
                <w:sz w:val="22"/>
                <w:szCs w:val="22"/>
              </w:rPr>
              <w:t xml:space="preserve"> </w:t>
            </w:r>
            <w:r w:rsidRPr="002D1BC8">
              <w:rPr>
                <w:rFonts w:cs="Arial"/>
                <w:spacing w:val="1"/>
                <w:sz w:val="22"/>
                <w:szCs w:val="22"/>
              </w:rPr>
              <w:t>R</w:t>
            </w:r>
            <w:r w:rsidRPr="002D1BC8">
              <w:rPr>
                <w:rFonts w:cs="Arial"/>
                <w:sz w:val="22"/>
                <w:szCs w:val="22"/>
              </w:rPr>
              <w:t>ecre</w:t>
            </w:r>
            <w:r w:rsidRPr="002D1BC8">
              <w:rPr>
                <w:rFonts w:cs="Arial"/>
                <w:spacing w:val="1"/>
                <w:sz w:val="22"/>
                <w:szCs w:val="22"/>
              </w:rPr>
              <w:t>a</w:t>
            </w:r>
            <w:r w:rsidRPr="002D1BC8">
              <w:rPr>
                <w:rFonts w:cs="Arial"/>
                <w:sz w:val="22"/>
                <w:szCs w:val="22"/>
              </w:rPr>
              <w:t>tion</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M-U</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Mix</w:t>
            </w:r>
            <w:r w:rsidRPr="002D1BC8">
              <w:rPr>
                <w:rFonts w:cs="Arial"/>
                <w:spacing w:val="1"/>
                <w:sz w:val="22"/>
                <w:szCs w:val="22"/>
              </w:rPr>
              <w:t>e</w:t>
            </w:r>
            <w:r w:rsidRPr="002D1BC8">
              <w:rPr>
                <w:rFonts w:cs="Arial"/>
                <w:sz w:val="22"/>
                <w:szCs w:val="22"/>
              </w:rPr>
              <w:t>d</w:t>
            </w:r>
            <w:r w:rsidRPr="002D1BC8">
              <w:rPr>
                <w:rFonts w:cs="Arial"/>
                <w:spacing w:val="-6"/>
                <w:sz w:val="22"/>
                <w:szCs w:val="22"/>
              </w:rPr>
              <w:t xml:space="preserve"> </w:t>
            </w:r>
            <w:r w:rsidRPr="002D1BC8">
              <w:rPr>
                <w:rFonts w:cs="Arial"/>
                <w:sz w:val="22"/>
                <w:szCs w:val="22"/>
              </w:rPr>
              <w:t>Use</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BP</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Business</w:t>
            </w:r>
            <w:r w:rsidRPr="002D1BC8">
              <w:rPr>
                <w:rFonts w:cs="Arial"/>
                <w:spacing w:val="-8"/>
                <w:sz w:val="22"/>
                <w:szCs w:val="22"/>
              </w:rPr>
              <w:t xml:space="preserve"> </w:t>
            </w:r>
            <w:r w:rsidRPr="002D1BC8">
              <w:rPr>
                <w:rFonts w:cs="Arial"/>
                <w:sz w:val="22"/>
                <w:szCs w:val="22"/>
              </w:rPr>
              <w:t>Park</w:t>
            </w:r>
            <w:r w:rsidRPr="002D1BC8">
              <w:rPr>
                <w:rFonts w:cs="Arial"/>
                <w:spacing w:val="-4"/>
                <w:sz w:val="22"/>
                <w:szCs w:val="22"/>
              </w:rPr>
              <w:t xml:space="preserve"> </w:t>
            </w:r>
            <w:r w:rsidRPr="002D1BC8">
              <w:rPr>
                <w:rFonts w:cs="Arial"/>
                <w:sz w:val="22"/>
                <w:szCs w:val="22"/>
              </w:rPr>
              <w:t>Mixed</w:t>
            </w:r>
            <w:r w:rsidRPr="002D1BC8">
              <w:rPr>
                <w:rFonts w:cs="Arial"/>
                <w:spacing w:val="-7"/>
                <w:sz w:val="22"/>
                <w:szCs w:val="22"/>
              </w:rPr>
              <w:t xml:space="preserve"> </w:t>
            </w:r>
            <w:r w:rsidRPr="002D1BC8">
              <w:rPr>
                <w:rFonts w:cs="Arial"/>
                <w:spacing w:val="1"/>
                <w:sz w:val="22"/>
                <w:szCs w:val="22"/>
              </w:rPr>
              <w:t>U</w:t>
            </w:r>
            <w:r w:rsidRPr="002D1BC8">
              <w:rPr>
                <w:rFonts w:cs="Arial"/>
                <w:sz w:val="22"/>
                <w:szCs w:val="22"/>
              </w:rPr>
              <w:t>se</w:t>
            </w:r>
          </w:p>
        </w:tc>
      </w:tr>
      <w:tr w:rsidR="003F4AEB" w:rsidRPr="002D1BC8" w:rsidTr="006D3731">
        <w:trPr>
          <w:trHeight w:hRule="exact" w:val="300"/>
        </w:trPr>
        <w:tc>
          <w:tcPr>
            <w:tcW w:w="5212" w:type="dxa"/>
            <w:gridSpan w:val="2"/>
            <w:tcBorders>
              <w:top w:val="single" w:sz="2" w:space="0" w:color="000000"/>
              <w:left w:val="single" w:sz="2" w:space="0" w:color="000000"/>
              <w:bottom w:val="single" w:sz="2" w:space="0" w:color="000000"/>
              <w:right w:val="single" w:sz="2" w:space="0" w:color="000000"/>
            </w:tcBorders>
            <w:shd w:val="clear" w:color="auto" w:fill="B3B3B3"/>
          </w:tcPr>
          <w:p w:rsidR="003F4AEB" w:rsidRPr="002D1BC8" w:rsidRDefault="003F4AEB" w:rsidP="003F4AEB">
            <w:pPr>
              <w:widowControl w:val="0"/>
              <w:spacing w:line="231" w:lineRule="exact"/>
              <w:ind w:left="37" w:right="-20"/>
              <w:rPr>
                <w:rFonts w:cs="Arial"/>
                <w:sz w:val="22"/>
                <w:szCs w:val="22"/>
              </w:rPr>
            </w:pPr>
            <w:r w:rsidRPr="002D1BC8">
              <w:rPr>
                <w:rFonts w:cs="Arial"/>
                <w:b/>
                <w:bCs/>
                <w:sz w:val="22"/>
                <w:szCs w:val="22"/>
              </w:rPr>
              <w:t>Indust</w:t>
            </w:r>
            <w:r w:rsidRPr="002D1BC8">
              <w:rPr>
                <w:rFonts w:cs="Arial"/>
                <w:b/>
                <w:bCs/>
                <w:spacing w:val="1"/>
                <w:sz w:val="22"/>
                <w:szCs w:val="22"/>
              </w:rPr>
              <w:t>r</w:t>
            </w:r>
            <w:r w:rsidRPr="002D1BC8">
              <w:rPr>
                <w:rFonts w:cs="Arial"/>
                <w:b/>
                <w:bCs/>
                <w:sz w:val="22"/>
                <w:szCs w:val="22"/>
              </w:rPr>
              <w:t>ial</w:t>
            </w:r>
            <w:r w:rsidRPr="002D1BC8">
              <w:rPr>
                <w:rFonts w:cs="Arial"/>
                <w:b/>
                <w:bCs/>
                <w:spacing w:val="-9"/>
                <w:sz w:val="22"/>
                <w:szCs w:val="22"/>
              </w:rPr>
              <w:t xml:space="preserve"> </w:t>
            </w:r>
            <w:r w:rsidRPr="002D1BC8">
              <w:rPr>
                <w:rFonts w:cs="Arial"/>
                <w:b/>
                <w:bCs/>
                <w:sz w:val="22"/>
                <w:szCs w:val="22"/>
              </w:rPr>
              <w:t>Distri</w:t>
            </w:r>
            <w:r w:rsidRPr="002D1BC8">
              <w:rPr>
                <w:rFonts w:cs="Arial"/>
                <w:b/>
                <w:bCs/>
                <w:spacing w:val="1"/>
                <w:sz w:val="22"/>
                <w:szCs w:val="22"/>
              </w:rPr>
              <w:t>c</w:t>
            </w:r>
            <w:r w:rsidRPr="002D1BC8">
              <w:rPr>
                <w:rFonts w:cs="Arial"/>
                <w:b/>
                <w:bCs/>
                <w:sz w:val="22"/>
                <w:szCs w:val="22"/>
              </w:rPr>
              <w:t>ts</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I</w:t>
            </w:r>
            <w:r w:rsidRPr="002D1BC8">
              <w:rPr>
                <w:rFonts w:cs="Arial"/>
                <w:spacing w:val="-1"/>
                <w:sz w:val="22"/>
                <w:szCs w:val="22"/>
              </w:rPr>
              <w:t>-</w:t>
            </w:r>
            <w:r w:rsidRPr="002D1BC8">
              <w:rPr>
                <w:rFonts w:cs="Arial"/>
                <w:sz w:val="22"/>
                <w:szCs w:val="22"/>
              </w:rPr>
              <w:t>O</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Industrial/O</w:t>
            </w:r>
            <w:r w:rsidRPr="002D1BC8">
              <w:rPr>
                <w:rFonts w:cs="Arial"/>
                <w:spacing w:val="-3"/>
                <w:sz w:val="22"/>
                <w:szCs w:val="22"/>
              </w:rPr>
              <w:t>f</w:t>
            </w:r>
            <w:r w:rsidRPr="002D1BC8">
              <w:rPr>
                <w:rFonts w:cs="Arial"/>
                <w:sz w:val="22"/>
                <w:szCs w:val="22"/>
              </w:rPr>
              <w:t>fice</w:t>
            </w:r>
            <w:r w:rsidRPr="002D1BC8">
              <w:rPr>
                <w:rFonts w:cs="Arial"/>
                <w:spacing w:val="-15"/>
                <w:sz w:val="22"/>
                <w:szCs w:val="22"/>
              </w:rPr>
              <w:t xml:space="preserve"> </w:t>
            </w:r>
            <w:r w:rsidRPr="002D1BC8">
              <w:rPr>
                <w:rFonts w:cs="Arial"/>
                <w:sz w:val="22"/>
                <w:szCs w:val="22"/>
              </w:rPr>
              <w:t>Park</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I</w:t>
            </w:r>
            <w:r w:rsidRPr="002D1BC8">
              <w:rPr>
                <w:rFonts w:cs="Arial"/>
                <w:spacing w:val="-1"/>
                <w:sz w:val="22"/>
                <w:szCs w:val="22"/>
              </w:rPr>
              <w:t>-</w:t>
            </w:r>
            <w:r w:rsidRPr="002D1BC8">
              <w:rPr>
                <w:rFonts w:cs="Arial"/>
                <w:sz w:val="22"/>
                <w:szCs w:val="22"/>
              </w:rPr>
              <w:t>1</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Light</w:t>
            </w:r>
            <w:r w:rsidRPr="002D1BC8">
              <w:rPr>
                <w:rFonts w:cs="Arial"/>
                <w:spacing w:val="-5"/>
                <w:sz w:val="22"/>
                <w:szCs w:val="22"/>
              </w:rPr>
              <w:t xml:space="preserve"> </w:t>
            </w:r>
            <w:r w:rsidRPr="002D1BC8">
              <w:rPr>
                <w:rFonts w:cs="Arial"/>
                <w:sz w:val="22"/>
                <w:szCs w:val="22"/>
              </w:rPr>
              <w:t>Industrial</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I-2</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G</w:t>
            </w:r>
            <w:r w:rsidRPr="002D1BC8">
              <w:rPr>
                <w:rFonts w:cs="Arial"/>
                <w:spacing w:val="1"/>
                <w:sz w:val="22"/>
                <w:szCs w:val="22"/>
              </w:rPr>
              <w:t>e</w:t>
            </w:r>
            <w:r w:rsidRPr="002D1BC8">
              <w:rPr>
                <w:rFonts w:cs="Arial"/>
                <w:spacing w:val="-1"/>
                <w:sz w:val="22"/>
                <w:szCs w:val="22"/>
              </w:rPr>
              <w:t>n</w:t>
            </w:r>
            <w:r w:rsidRPr="002D1BC8">
              <w:rPr>
                <w:rFonts w:cs="Arial"/>
                <w:spacing w:val="1"/>
                <w:sz w:val="22"/>
                <w:szCs w:val="22"/>
              </w:rPr>
              <w:t>e</w:t>
            </w:r>
            <w:r w:rsidRPr="002D1BC8">
              <w:rPr>
                <w:rFonts w:cs="Arial"/>
                <w:sz w:val="22"/>
                <w:szCs w:val="22"/>
              </w:rPr>
              <w:t>ral</w:t>
            </w:r>
            <w:r w:rsidRPr="002D1BC8">
              <w:rPr>
                <w:rFonts w:cs="Arial"/>
                <w:spacing w:val="-8"/>
                <w:sz w:val="22"/>
                <w:szCs w:val="22"/>
              </w:rPr>
              <w:t xml:space="preserve"> </w:t>
            </w:r>
            <w:r w:rsidRPr="002D1BC8">
              <w:rPr>
                <w:rFonts w:cs="Arial"/>
                <w:sz w:val="22"/>
                <w:szCs w:val="22"/>
              </w:rPr>
              <w:t>Industrial</w:t>
            </w:r>
          </w:p>
        </w:tc>
      </w:tr>
      <w:tr w:rsidR="003F4AEB" w:rsidRPr="002D1BC8" w:rsidTr="006D3731">
        <w:trPr>
          <w:trHeight w:hRule="exact" w:val="300"/>
        </w:trPr>
        <w:tc>
          <w:tcPr>
            <w:tcW w:w="5212" w:type="dxa"/>
            <w:gridSpan w:val="2"/>
            <w:tcBorders>
              <w:top w:val="single" w:sz="2" w:space="0" w:color="000000"/>
              <w:left w:val="single" w:sz="2" w:space="0" w:color="000000"/>
              <w:bottom w:val="single" w:sz="2" w:space="0" w:color="000000"/>
              <w:right w:val="single" w:sz="2" w:space="0" w:color="000000"/>
            </w:tcBorders>
            <w:shd w:val="clear" w:color="auto" w:fill="B3B3B3"/>
          </w:tcPr>
          <w:p w:rsidR="003F4AEB" w:rsidRPr="002D1BC8" w:rsidRDefault="003F4AEB" w:rsidP="003F4AEB">
            <w:pPr>
              <w:widowControl w:val="0"/>
              <w:spacing w:line="231" w:lineRule="exact"/>
              <w:ind w:left="37" w:right="-20"/>
              <w:rPr>
                <w:rFonts w:cs="Arial"/>
                <w:sz w:val="22"/>
                <w:szCs w:val="22"/>
              </w:rPr>
            </w:pPr>
            <w:r w:rsidRPr="002D1BC8">
              <w:rPr>
                <w:rFonts w:cs="Arial"/>
                <w:b/>
                <w:bCs/>
                <w:sz w:val="22"/>
                <w:szCs w:val="22"/>
              </w:rPr>
              <w:t>Form</w:t>
            </w:r>
            <w:r w:rsidRPr="002D1BC8">
              <w:rPr>
                <w:rFonts w:cs="Arial"/>
                <w:b/>
                <w:bCs/>
                <w:spacing w:val="-5"/>
                <w:sz w:val="22"/>
                <w:szCs w:val="22"/>
              </w:rPr>
              <w:t xml:space="preserve"> </w:t>
            </w:r>
            <w:r w:rsidRPr="002D1BC8">
              <w:rPr>
                <w:rFonts w:cs="Arial"/>
                <w:b/>
                <w:bCs/>
                <w:sz w:val="22"/>
                <w:szCs w:val="22"/>
              </w:rPr>
              <w:t>Districts</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w:t>
            </w:r>
            <w:r w:rsidRPr="002D1BC8">
              <w:rPr>
                <w:rFonts w:cs="Arial"/>
                <w:spacing w:val="1"/>
                <w:sz w:val="22"/>
                <w:szCs w:val="22"/>
              </w:rPr>
              <w:t>X</w:t>
            </w:r>
            <w:r w:rsidRPr="002D1BC8">
              <w:rPr>
                <w:rFonts w:cs="Arial"/>
                <w:sz w:val="22"/>
                <w:szCs w:val="22"/>
              </w:rPr>
              <w:t>R-</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Mix</w:t>
            </w:r>
            <w:r w:rsidRPr="002D1BC8">
              <w:rPr>
                <w:rFonts w:cs="Arial"/>
                <w:spacing w:val="1"/>
                <w:sz w:val="22"/>
                <w:szCs w:val="22"/>
              </w:rPr>
              <w:t>e</w:t>
            </w:r>
            <w:r w:rsidRPr="002D1BC8">
              <w:rPr>
                <w:rFonts w:cs="Arial"/>
                <w:sz w:val="22"/>
                <w:szCs w:val="22"/>
              </w:rPr>
              <w:t>d</w:t>
            </w:r>
            <w:r w:rsidRPr="002D1BC8">
              <w:rPr>
                <w:rFonts w:cs="Arial"/>
                <w:spacing w:val="-6"/>
                <w:sz w:val="22"/>
                <w:szCs w:val="22"/>
              </w:rPr>
              <w:t xml:space="preserve"> </w:t>
            </w:r>
            <w:r w:rsidRPr="002D1BC8">
              <w:rPr>
                <w:rFonts w:cs="Arial"/>
                <w:sz w:val="22"/>
                <w:szCs w:val="22"/>
              </w:rPr>
              <w:t>Use</w:t>
            </w:r>
            <w:r w:rsidRPr="002D1BC8">
              <w:rPr>
                <w:rFonts w:cs="Arial"/>
                <w:spacing w:val="-2"/>
                <w:sz w:val="22"/>
                <w:szCs w:val="22"/>
              </w:rPr>
              <w:t xml:space="preserve"> </w:t>
            </w:r>
            <w:r w:rsidRPr="002D1BC8">
              <w:rPr>
                <w:rFonts w:cs="Arial"/>
                <w:sz w:val="22"/>
                <w:szCs w:val="22"/>
              </w:rPr>
              <w:t>Resi</w:t>
            </w:r>
            <w:r w:rsidRPr="002D1BC8">
              <w:rPr>
                <w:rFonts w:cs="Arial"/>
                <w:spacing w:val="1"/>
                <w:sz w:val="22"/>
                <w:szCs w:val="22"/>
              </w:rPr>
              <w:t>d</w:t>
            </w:r>
            <w:r w:rsidRPr="002D1BC8">
              <w:rPr>
                <w:rFonts w:cs="Arial"/>
                <w:sz w:val="22"/>
                <w:szCs w:val="22"/>
              </w:rPr>
              <w:t>e</w:t>
            </w:r>
            <w:r w:rsidRPr="002D1BC8">
              <w:rPr>
                <w:rFonts w:cs="Arial"/>
                <w:spacing w:val="1"/>
                <w:sz w:val="22"/>
                <w:szCs w:val="22"/>
              </w:rPr>
              <w:t>n</w:t>
            </w:r>
            <w:r w:rsidRPr="002D1BC8">
              <w:rPr>
                <w:rFonts w:cs="Arial"/>
                <w:spacing w:val="-1"/>
                <w:sz w:val="22"/>
                <w:szCs w:val="22"/>
              </w:rPr>
              <w:t>t</w:t>
            </w:r>
            <w:r w:rsidRPr="002D1BC8">
              <w:rPr>
                <w:rFonts w:cs="Arial"/>
                <w:sz w:val="22"/>
                <w:szCs w:val="22"/>
              </w:rPr>
              <w:t>i</w:t>
            </w:r>
            <w:r w:rsidRPr="002D1BC8">
              <w:rPr>
                <w:rFonts w:cs="Arial"/>
                <w:spacing w:val="1"/>
                <w:sz w:val="22"/>
                <w:szCs w:val="22"/>
              </w:rPr>
              <w:t>a</w:t>
            </w:r>
            <w:r w:rsidRPr="002D1BC8">
              <w:rPr>
                <w:rFonts w:cs="Arial"/>
                <w:sz w:val="22"/>
                <w:szCs w:val="22"/>
              </w:rPr>
              <w:t>l</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w:t>
            </w:r>
            <w:r w:rsidRPr="002D1BC8">
              <w:rPr>
                <w:rFonts w:cs="Arial"/>
                <w:spacing w:val="1"/>
                <w:sz w:val="22"/>
                <w:szCs w:val="22"/>
              </w:rPr>
              <w:t>X</w:t>
            </w:r>
            <w:r w:rsidRPr="002D1BC8">
              <w:rPr>
                <w:rFonts w:cs="Arial"/>
                <w:sz w:val="22"/>
                <w:szCs w:val="22"/>
              </w:rPr>
              <w:t>G-</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Mix</w:t>
            </w:r>
            <w:r w:rsidRPr="002D1BC8">
              <w:rPr>
                <w:rFonts w:cs="Arial"/>
                <w:spacing w:val="1"/>
                <w:sz w:val="22"/>
                <w:szCs w:val="22"/>
              </w:rPr>
              <w:t>e</w:t>
            </w:r>
            <w:r w:rsidRPr="002D1BC8">
              <w:rPr>
                <w:rFonts w:cs="Arial"/>
                <w:sz w:val="22"/>
                <w:szCs w:val="22"/>
              </w:rPr>
              <w:t>d</w:t>
            </w:r>
            <w:r w:rsidRPr="002D1BC8">
              <w:rPr>
                <w:rFonts w:cs="Arial"/>
                <w:spacing w:val="-6"/>
                <w:sz w:val="22"/>
                <w:szCs w:val="22"/>
              </w:rPr>
              <w:t xml:space="preserve"> </w:t>
            </w:r>
            <w:r w:rsidRPr="002D1BC8">
              <w:rPr>
                <w:rFonts w:cs="Arial"/>
                <w:sz w:val="22"/>
                <w:szCs w:val="22"/>
              </w:rPr>
              <w:t>Use</w:t>
            </w:r>
            <w:r w:rsidRPr="002D1BC8">
              <w:rPr>
                <w:rFonts w:cs="Arial"/>
                <w:spacing w:val="-2"/>
                <w:sz w:val="22"/>
                <w:szCs w:val="22"/>
              </w:rPr>
              <w:t xml:space="preserve"> </w:t>
            </w:r>
            <w:r w:rsidRPr="002D1BC8">
              <w:rPr>
                <w:rFonts w:cs="Arial"/>
                <w:sz w:val="22"/>
                <w:szCs w:val="22"/>
              </w:rPr>
              <w:t>General</w:t>
            </w:r>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w:t>
            </w:r>
            <w:r w:rsidRPr="002D1BC8">
              <w:rPr>
                <w:rFonts w:cs="Arial"/>
                <w:spacing w:val="1"/>
                <w:sz w:val="22"/>
                <w:szCs w:val="22"/>
              </w:rPr>
              <w:t>X</w:t>
            </w:r>
            <w:r w:rsidRPr="002D1BC8">
              <w:rPr>
                <w:rFonts w:cs="Arial"/>
                <w:sz w:val="22"/>
                <w:szCs w:val="22"/>
              </w:rPr>
              <w:t>S-</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Mix</w:t>
            </w:r>
            <w:r w:rsidRPr="002D1BC8">
              <w:rPr>
                <w:rFonts w:cs="Arial"/>
                <w:spacing w:val="1"/>
                <w:sz w:val="22"/>
                <w:szCs w:val="22"/>
              </w:rPr>
              <w:t>e</w:t>
            </w:r>
            <w:r w:rsidRPr="002D1BC8">
              <w:rPr>
                <w:rFonts w:cs="Arial"/>
                <w:sz w:val="22"/>
                <w:szCs w:val="22"/>
              </w:rPr>
              <w:t>d</w:t>
            </w:r>
            <w:r w:rsidRPr="002D1BC8">
              <w:rPr>
                <w:rFonts w:cs="Arial"/>
                <w:spacing w:val="-6"/>
                <w:sz w:val="22"/>
                <w:szCs w:val="22"/>
              </w:rPr>
              <w:t xml:space="preserve"> </w:t>
            </w:r>
            <w:r w:rsidRPr="002D1BC8">
              <w:rPr>
                <w:rFonts w:cs="Arial"/>
                <w:sz w:val="22"/>
                <w:szCs w:val="22"/>
              </w:rPr>
              <w:t>Use</w:t>
            </w:r>
            <w:r w:rsidRPr="002D1BC8">
              <w:rPr>
                <w:rFonts w:cs="Arial"/>
                <w:spacing w:val="-2"/>
                <w:sz w:val="22"/>
                <w:szCs w:val="22"/>
              </w:rPr>
              <w:t xml:space="preserve"> </w:t>
            </w:r>
            <w:proofErr w:type="spellStart"/>
            <w:r w:rsidRPr="002D1BC8">
              <w:rPr>
                <w:rFonts w:cs="Arial"/>
                <w:sz w:val="22"/>
                <w:szCs w:val="22"/>
              </w:rPr>
              <w:t>S</w:t>
            </w:r>
            <w:r w:rsidRPr="002D1BC8">
              <w:rPr>
                <w:rFonts w:cs="Arial"/>
                <w:spacing w:val="1"/>
                <w:sz w:val="22"/>
                <w:szCs w:val="22"/>
              </w:rPr>
              <w:t>h</w:t>
            </w:r>
            <w:r w:rsidRPr="002D1BC8">
              <w:rPr>
                <w:rFonts w:cs="Arial"/>
                <w:sz w:val="22"/>
                <w:szCs w:val="22"/>
              </w:rPr>
              <w:t>o</w:t>
            </w:r>
            <w:r w:rsidRPr="002D1BC8">
              <w:rPr>
                <w:rFonts w:cs="Arial"/>
                <w:spacing w:val="1"/>
                <w:sz w:val="22"/>
                <w:szCs w:val="22"/>
              </w:rPr>
              <w:t>p</w:t>
            </w:r>
            <w:r w:rsidRPr="002D1BC8">
              <w:rPr>
                <w:rFonts w:cs="Arial"/>
                <w:sz w:val="22"/>
                <w:szCs w:val="22"/>
              </w:rPr>
              <w:t>fr</w:t>
            </w:r>
            <w:r w:rsidRPr="002D1BC8">
              <w:rPr>
                <w:rFonts w:cs="Arial"/>
                <w:spacing w:val="1"/>
                <w:sz w:val="22"/>
                <w:szCs w:val="22"/>
              </w:rPr>
              <w:t>o</w:t>
            </w:r>
            <w:r w:rsidRPr="002D1BC8">
              <w:rPr>
                <w:rFonts w:cs="Arial"/>
                <w:sz w:val="22"/>
                <w:szCs w:val="22"/>
              </w:rPr>
              <w:t>nt</w:t>
            </w:r>
            <w:proofErr w:type="spellEnd"/>
          </w:p>
        </w:tc>
      </w:tr>
      <w:tr w:rsidR="003F4AEB" w:rsidRPr="002D1BC8" w:rsidTr="006D3731">
        <w:trPr>
          <w:trHeight w:hRule="exact" w:val="300"/>
        </w:trPr>
        <w:tc>
          <w:tcPr>
            <w:tcW w:w="132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MXOC</w:t>
            </w:r>
          </w:p>
        </w:tc>
        <w:tc>
          <w:tcPr>
            <w:tcW w:w="3889"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Mixed Use Opportunity Corridor</w:t>
            </w:r>
          </w:p>
        </w:tc>
      </w:tr>
    </w:tbl>
    <w:p w:rsidR="003F4AEB" w:rsidRPr="002D1BC8" w:rsidRDefault="003F4AEB" w:rsidP="003F4AEB">
      <w:pPr>
        <w:widowControl w:val="0"/>
        <w:spacing w:after="200" w:line="276" w:lineRule="auto"/>
        <w:rPr>
          <w:rFonts w:eastAsia="Calibri" w:cs="Arial"/>
          <w:szCs w:val="24"/>
        </w:rPr>
      </w:pPr>
    </w:p>
    <w:p w:rsidR="003F4AEB" w:rsidRPr="002D1BC8" w:rsidRDefault="003F4AEB" w:rsidP="003F4AEB">
      <w:pPr>
        <w:widowControl w:val="0"/>
        <w:tabs>
          <w:tab w:val="left" w:pos="600"/>
        </w:tabs>
        <w:spacing w:before="31"/>
        <w:ind w:left="120" w:right="-20"/>
        <w:rPr>
          <w:rFonts w:cs="Arial"/>
          <w:sz w:val="22"/>
          <w:szCs w:val="22"/>
        </w:rPr>
      </w:pPr>
      <w:r w:rsidRPr="002D1BC8">
        <w:rPr>
          <w:rFonts w:cs="Arial"/>
          <w:sz w:val="22"/>
          <w:szCs w:val="22"/>
        </w:rPr>
        <w:t>(d)</w:t>
      </w:r>
      <w:r w:rsidRPr="002D1BC8">
        <w:rPr>
          <w:rFonts w:cs="Arial"/>
          <w:sz w:val="22"/>
          <w:szCs w:val="22"/>
        </w:rPr>
        <w:tab/>
        <w:t>Districts</w:t>
      </w:r>
      <w:r w:rsidRPr="002D1BC8">
        <w:rPr>
          <w:rFonts w:cs="Arial"/>
          <w:spacing w:val="-7"/>
          <w:sz w:val="22"/>
          <w:szCs w:val="22"/>
        </w:rPr>
        <w:t xml:space="preserve"> </w:t>
      </w:r>
      <w:r w:rsidRPr="002D1BC8">
        <w:rPr>
          <w:rFonts w:cs="Arial"/>
          <w:sz w:val="22"/>
          <w:szCs w:val="22"/>
        </w:rPr>
        <w:t>to</w:t>
      </w:r>
      <w:r w:rsidRPr="002D1BC8">
        <w:rPr>
          <w:rFonts w:cs="Arial"/>
          <w:spacing w:val="-3"/>
          <w:sz w:val="22"/>
          <w:szCs w:val="22"/>
        </w:rPr>
        <w:t xml:space="preserve"> </w:t>
      </w:r>
      <w:r w:rsidRPr="002D1BC8">
        <w:rPr>
          <w:rFonts w:cs="Arial"/>
          <w:sz w:val="22"/>
          <w:szCs w:val="22"/>
        </w:rPr>
        <w:t>Impleme</w:t>
      </w:r>
      <w:r w:rsidRPr="002D1BC8">
        <w:rPr>
          <w:rFonts w:cs="Arial"/>
          <w:spacing w:val="1"/>
          <w:sz w:val="22"/>
          <w:szCs w:val="22"/>
        </w:rPr>
        <w:t>n</w:t>
      </w:r>
      <w:r w:rsidRPr="002D1BC8">
        <w:rPr>
          <w:rFonts w:cs="Arial"/>
          <w:sz w:val="22"/>
          <w:szCs w:val="22"/>
        </w:rPr>
        <w:t>t</w:t>
      </w:r>
      <w:r w:rsidRPr="002D1BC8">
        <w:rPr>
          <w:rFonts w:cs="Arial"/>
          <w:spacing w:val="-10"/>
          <w:sz w:val="22"/>
          <w:szCs w:val="22"/>
        </w:rPr>
        <w:t xml:space="preserve"> </w:t>
      </w:r>
      <w:r w:rsidRPr="002D1BC8">
        <w:rPr>
          <w:rFonts w:cs="Arial"/>
          <w:sz w:val="22"/>
          <w:szCs w:val="22"/>
        </w:rPr>
        <w:t>the</w:t>
      </w:r>
      <w:r w:rsidRPr="002D1BC8">
        <w:rPr>
          <w:rFonts w:cs="Arial"/>
          <w:spacing w:val="-3"/>
          <w:sz w:val="22"/>
          <w:szCs w:val="22"/>
        </w:rPr>
        <w:t xml:space="preserve"> </w:t>
      </w:r>
      <w:r w:rsidRPr="002D1BC8">
        <w:rPr>
          <w:rFonts w:cs="Arial"/>
          <w:sz w:val="22"/>
          <w:szCs w:val="22"/>
        </w:rPr>
        <w:t>Comprehensive</w:t>
      </w:r>
      <w:r w:rsidRPr="002D1BC8">
        <w:rPr>
          <w:rFonts w:cs="Arial"/>
          <w:spacing w:val="-15"/>
          <w:sz w:val="22"/>
          <w:szCs w:val="22"/>
        </w:rPr>
        <w:t xml:space="preserve"> </w:t>
      </w:r>
      <w:r w:rsidRPr="002D1BC8">
        <w:rPr>
          <w:rFonts w:cs="Arial"/>
          <w:sz w:val="22"/>
          <w:szCs w:val="22"/>
        </w:rPr>
        <w:t>Plan.  The following table shows which zoning district(s) appropriately implement(s) a given future land use designation of the Comprehensive Plan.  A dot indicates that the zone district implements the corresponding future land use designation and is therefore an appropriate option for zoning or rezoning of land within that designated area on the future land use map of the Comprehensive Plan; the absence of a dot indicates that the zone district is not an appropriate option for zoning or rezoning of land within the corresponding future land use designation.</w:t>
      </w:r>
    </w:p>
    <w:p w:rsidR="00284555" w:rsidRPr="002D1BC8" w:rsidRDefault="00284555" w:rsidP="003F4AEB">
      <w:pPr>
        <w:widowControl w:val="0"/>
        <w:tabs>
          <w:tab w:val="left" w:pos="600"/>
        </w:tabs>
        <w:spacing w:before="31"/>
        <w:ind w:left="120" w:right="-20"/>
        <w:rPr>
          <w:rFonts w:cs="Arial"/>
          <w:sz w:val="22"/>
          <w:szCs w:val="22"/>
        </w:rPr>
        <w:sectPr w:rsidR="00284555" w:rsidRPr="002D1BC8" w:rsidSect="004D55B3">
          <w:headerReference w:type="first" r:id="rId11"/>
          <w:pgSz w:w="12240" w:h="15840"/>
          <w:pgMar w:top="1008" w:right="1440" w:bottom="1008" w:left="1440" w:header="720" w:footer="720" w:gutter="0"/>
          <w:cols w:space="720"/>
          <w:titlePg/>
          <w:docGrid w:linePitch="326"/>
        </w:sectPr>
      </w:pPr>
    </w:p>
    <w:p w:rsidR="003F4AEB" w:rsidRPr="002D1BC8" w:rsidRDefault="003F4AEB" w:rsidP="003F4AEB">
      <w:pPr>
        <w:widowControl w:val="0"/>
        <w:spacing w:before="10" w:line="190" w:lineRule="exact"/>
        <w:rPr>
          <w:rFonts w:eastAsia="Calibri" w:cs="Arial"/>
          <w:sz w:val="19"/>
          <w:szCs w:val="19"/>
        </w:rPr>
      </w:pPr>
    </w:p>
    <w:tbl>
      <w:tblPr>
        <w:tblW w:w="0" w:type="auto"/>
        <w:tblInd w:w="114" w:type="dxa"/>
        <w:tblLayout w:type="fixed"/>
        <w:tblCellMar>
          <w:left w:w="0" w:type="dxa"/>
          <w:right w:w="0" w:type="dxa"/>
        </w:tblCellMar>
        <w:tblLook w:val="01E0" w:firstRow="1" w:lastRow="1" w:firstColumn="1" w:lastColumn="1" w:noHBand="0" w:noVBand="0"/>
      </w:tblPr>
      <w:tblGrid>
        <w:gridCol w:w="490"/>
        <w:gridCol w:w="319"/>
        <w:gridCol w:w="490"/>
        <w:gridCol w:w="490"/>
        <w:gridCol w:w="490"/>
        <w:gridCol w:w="490"/>
        <w:gridCol w:w="488"/>
        <w:gridCol w:w="490"/>
        <w:gridCol w:w="490"/>
        <w:gridCol w:w="488"/>
        <w:gridCol w:w="490"/>
        <w:gridCol w:w="490"/>
        <w:gridCol w:w="490"/>
        <w:gridCol w:w="488"/>
        <w:gridCol w:w="490"/>
        <w:gridCol w:w="490"/>
        <w:gridCol w:w="490"/>
        <w:gridCol w:w="488"/>
        <w:gridCol w:w="490"/>
        <w:gridCol w:w="490"/>
      </w:tblGrid>
      <w:tr w:rsidR="003F4AEB" w:rsidRPr="002D1BC8" w:rsidTr="006D3731">
        <w:trPr>
          <w:trHeight w:hRule="exact" w:val="300"/>
        </w:trPr>
        <w:tc>
          <w:tcPr>
            <w:tcW w:w="809" w:type="dxa"/>
            <w:gridSpan w:val="2"/>
            <w:vMerge w:val="restart"/>
            <w:tcBorders>
              <w:top w:val="single" w:sz="2" w:space="0" w:color="000000"/>
              <w:left w:val="single" w:sz="2" w:space="0" w:color="000000"/>
              <w:right w:val="single" w:sz="2" w:space="0" w:color="000000"/>
            </w:tcBorders>
          </w:tcPr>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line="200" w:lineRule="exact"/>
              <w:rPr>
                <w:rFonts w:eastAsia="Calibri" w:cs="Arial"/>
                <w:sz w:val="20"/>
              </w:rPr>
            </w:pPr>
          </w:p>
          <w:p w:rsidR="003F4AEB" w:rsidRPr="002D1BC8" w:rsidRDefault="003F4AEB" w:rsidP="003F4AEB">
            <w:pPr>
              <w:widowControl w:val="0"/>
              <w:spacing w:before="18" w:line="200" w:lineRule="exact"/>
              <w:rPr>
                <w:rFonts w:eastAsia="Calibri" w:cs="Arial"/>
                <w:sz w:val="20"/>
              </w:rPr>
            </w:pPr>
          </w:p>
          <w:p w:rsidR="003F4AEB" w:rsidRPr="002D1BC8" w:rsidRDefault="003F4AEB" w:rsidP="003F4AEB">
            <w:pPr>
              <w:widowControl w:val="0"/>
              <w:ind w:left="65" w:right="-20"/>
              <w:rPr>
                <w:rFonts w:cs="Arial"/>
                <w:sz w:val="22"/>
                <w:szCs w:val="22"/>
              </w:rPr>
            </w:pPr>
            <w:r w:rsidRPr="002D1BC8">
              <w:rPr>
                <w:rFonts w:cs="Arial"/>
                <w:b/>
                <w:bCs/>
                <w:sz w:val="22"/>
                <w:szCs w:val="22"/>
              </w:rPr>
              <w:t>Zoning</w:t>
            </w:r>
          </w:p>
          <w:p w:rsidR="003F4AEB" w:rsidRPr="002D1BC8" w:rsidRDefault="003F4AEB" w:rsidP="003F4AEB">
            <w:pPr>
              <w:widowControl w:val="0"/>
              <w:spacing w:before="7"/>
              <w:ind w:left="47" w:right="-20"/>
              <w:rPr>
                <w:rFonts w:cs="Arial"/>
                <w:sz w:val="22"/>
                <w:szCs w:val="22"/>
              </w:rPr>
            </w:pPr>
            <w:r w:rsidRPr="002D1BC8">
              <w:rPr>
                <w:rFonts w:cs="Arial"/>
                <w:b/>
                <w:bCs/>
                <w:sz w:val="22"/>
                <w:szCs w:val="22"/>
              </w:rPr>
              <w:t>Distri</w:t>
            </w:r>
            <w:r w:rsidRPr="002D1BC8">
              <w:rPr>
                <w:rFonts w:cs="Arial"/>
                <w:b/>
                <w:bCs/>
                <w:spacing w:val="1"/>
                <w:sz w:val="22"/>
                <w:szCs w:val="22"/>
              </w:rPr>
              <w:t>c</w:t>
            </w:r>
            <w:r w:rsidRPr="002D1BC8">
              <w:rPr>
                <w:rFonts w:cs="Arial"/>
                <w:b/>
                <w:bCs/>
                <w:sz w:val="22"/>
                <w:szCs w:val="22"/>
              </w:rPr>
              <w:t>t</w:t>
            </w:r>
          </w:p>
        </w:tc>
        <w:tc>
          <w:tcPr>
            <w:tcW w:w="490" w:type="dxa"/>
            <w:tcBorders>
              <w:top w:val="single" w:sz="2" w:space="0" w:color="000000"/>
              <w:left w:val="single" w:sz="2" w:space="0" w:color="000000"/>
              <w:right w:val="single" w:sz="2" w:space="0" w:color="000000"/>
            </w:tcBorders>
          </w:tcPr>
          <w:p w:rsidR="003F4AEB" w:rsidRPr="002D1BC8" w:rsidRDefault="003F4AEB" w:rsidP="003F4AEB">
            <w:pPr>
              <w:widowControl w:val="0"/>
              <w:spacing w:line="231" w:lineRule="exact"/>
              <w:ind w:left="2124" w:right="-20"/>
              <w:rPr>
                <w:rFonts w:cs="Arial"/>
                <w:b/>
                <w:bCs/>
                <w:sz w:val="22"/>
                <w:szCs w:val="22"/>
              </w:rPr>
            </w:pPr>
          </w:p>
        </w:tc>
        <w:tc>
          <w:tcPr>
            <w:tcW w:w="8320" w:type="dxa"/>
            <w:gridSpan w:val="17"/>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2124" w:right="-20"/>
              <w:rPr>
                <w:rFonts w:cs="Arial"/>
                <w:sz w:val="22"/>
                <w:szCs w:val="22"/>
              </w:rPr>
            </w:pPr>
            <w:r w:rsidRPr="002D1BC8">
              <w:rPr>
                <w:rFonts w:cs="Arial"/>
                <w:b/>
                <w:bCs/>
                <w:sz w:val="22"/>
                <w:szCs w:val="22"/>
              </w:rPr>
              <w:t>Comp</w:t>
            </w:r>
            <w:r w:rsidRPr="002D1BC8">
              <w:rPr>
                <w:rFonts w:cs="Arial"/>
                <w:b/>
                <w:bCs/>
                <w:spacing w:val="-4"/>
                <w:sz w:val="22"/>
                <w:szCs w:val="22"/>
              </w:rPr>
              <w:t>r</w:t>
            </w:r>
            <w:r w:rsidRPr="002D1BC8">
              <w:rPr>
                <w:rFonts w:cs="Arial"/>
                <w:b/>
                <w:bCs/>
                <w:sz w:val="22"/>
                <w:szCs w:val="22"/>
              </w:rPr>
              <w:t>ehen</w:t>
            </w:r>
            <w:r w:rsidRPr="002D1BC8">
              <w:rPr>
                <w:rFonts w:cs="Arial"/>
                <w:b/>
                <w:bCs/>
                <w:spacing w:val="1"/>
                <w:sz w:val="22"/>
                <w:szCs w:val="22"/>
              </w:rPr>
              <w:t>s</w:t>
            </w:r>
            <w:r w:rsidRPr="002D1BC8">
              <w:rPr>
                <w:rFonts w:cs="Arial"/>
                <w:b/>
                <w:bCs/>
                <w:sz w:val="22"/>
                <w:szCs w:val="22"/>
              </w:rPr>
              <w:t>ive</w:t>
            </w:r>
            <w:r w:rsidRPr="002D1BC8">
              <w:rPr>
                <w:rFonts w:cs="Arial"/>
                <w:b/>
                <w:bCs/>
                <w:spacing w:val="-15"/>
                <w:sz w:val="22"/>
                <w:szCs w:val="22"/>
              </w:rPr>
              <w:t xml:space="preserve"> </w:t>
            </w:r>
            <w:r w:rsidRPr="002D1BC8">
              <w:rPr>
                <w:rFonts w:cs="Arial"/>
                <w:b/>
                <w:bCs/>
                <w:sz w:val="22"/>
                <w:szCs w:val="22"/>
              </w:rPr>
              <w:t>Plan</w:t>
            </w:r>
            <w:r w:rsidRPr="002D1BC8">
              <w:rPr>
                <w:rFonts w:cs="Arial"/>
                <w:b/>
                <w:bCs/>
                <w:spacing w:val="-4"/>
                <w:sz w:val="22"/>
                <w:szCs w:val="22"/>
              </w:rPr>
              <w:t xml:space="preserve"> </w:t>
            </w:r>
            <w:r w:rsidRPr="002D1BC8">
              <w:rPr>
                <w:rFonts w:cs="Arial"/>
                <w:b/>
                <w:bCs/>
                <w:sz w:val="22"/>
                <w:szCs w:val="22"/>
              </w:rPr>
              <w:t>Land</w:t>
            </w:r>
            <w:r w:rsidRPr="002D1BC8">
              <w:rPr>
                <w:rFonts w:cs="Arial"/>
                <w:b/>
                <w:bCs/>
                <w:spacing w:val="-5"/>
                <w:sz w:val="22"/>
                <w:szCs w:val="22"/>
              </w:rPr>
              <w:t xml:space="preserve"> </w:t>
            </w:r>
            <w:r w:rsidRPr="002D1BC8">
              <w:rPr>
                <w:rFonts w:cs="Arial"/>
                <w:b/>
                <w:bCs/>
                <w:sz w:val="22"/>
                <w:szCs w:val="22"/>
              </w:rPr>
              <w:t>U</w:t>
            </w:r>
            <w:r w:rsidRPr="002D1BC8">
              <w:rPr>
                <w:rFonts w:cs="Arial"/>
                <w:b/>
                <w:bCs/>
                <w:spacing w:val="1"/>
                <w:sz w:val="22"/>
                <w:szCs w:val="22"/>
              </w:rPr>
              <w:t>s</w:t>
            </w:r>
            <w:r w:rsidRPr="002D1BC8">
              <w:rPr>
                <w:rFonts w:cs="Arial"/>
                <w:b/>
                <w:bCs/>
                <w:sz w:val="22"/>
                <w:szCs w:val="22"/>
              </w:rPr>
              <w:t>e</w:t>
            </w:r>
            <w:r w:rsidRPr="002D1BC8">
              <w:rPr>
                <w:rFonts w:cs="Arial"/>
                <w:b/>
                <w:bCs/>
                <w:spacing w:val="-3"/>
                <w:sz w:val="22"/>
                <w:szCs w:val="22"/>
              </w:rPr>
              <w:t xml:space="preserve"> </w:t>
            </w:r>
            <w:r w:rsidRPr="002D1BC8">
              <w:rPr>
                <w:rFonts w:cs="Arial"/>
                <w:b/>
                <w:bCs/>
                <w:sz w:val="22"/>
                <w:szCs w:val="22"/>
              </w:rPr>
              <w:t>Designation</w:t>
            </w:r>
          </w:p>
        </w:tc>
      </w:tr>
      <w:tr w:rsidR="003F4AEB" w:rsidRPr="002D1BC8" w:rsidTr="006D3731">
        <w:trPr>
          <w:trHeight w:hRule="exact" w:val="300"/>
        </w:trPr>
        <w:tc>
          <w:tcPr>
            <w:tcW w:w="809" w:type="dxa"/>
            <w:gridSpan w:val="2"/>
            <w:vMerge/>
            <w:tcBorders>
              <w:left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3914" w:type="dxa"/>
            <w:gridSpan w:val="8"/>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1197" w:right="-20"/>
              <w:rPr>
                <w:rFonts w:cs="Arial"/>
                <w:sz w:val="22"/>
                <w:szCs w:val="22"/>
              </w:rPr>
            </w:pPr>
            <w:r w:rsidRPr="002D1BC8">
              <w:rPr>
                <w:rFonts w:cs="Arial"/>
                <w:b/>
                <w:bCs/>
                <w:sz w:val="22"/>
                <w:szCs w:val="22"/>
              </w:rPr>
              <w:t>RESIDE</w:t>
            </w:r>
            <w:r w:rsidRPr="002D1BC8">
              <w:rPr>
                <w:rFonts w:cs="Arial"/>
                <w:b/>
                <w:bCs/>
                <w:spacing w:val="1"/>
                <w:sz w:val="22"/>
                <w:szCs w:val="22"/>
              </w:rPr>
              <w:t>N</w:t>
            </w:r>
            <w:r w:rsidRPr="002D1BC8">
              <w:rPr>
                <w:rFonts w:cs="Arial"/>
                <w:b/>
                <w:bCs/>
                <w:sz w:val="22"/>
                <w:szCs w:val="22"/>
              </w:rPr>
              <w:t>TIAL</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1197" w:right="-20"/>
              <w:rPr>
                <w:rFonts w:cs="Arial"/>
                <w:b/>
                <w:bCs/>
                <w:sz w:val="22"/>
                <w:szCs w:val="22"/>
              </w:rPr>
            </w:pPr>
          </w:p>
        </w:tc>
        <w:tc>
          <w:tcPr>
            <w:tcW w:w="4406" w:type="dxa"/>
            <w:gridSpan w:val="9"/>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1197" w:right="-20"/>
              <w:rPr>
                <w:rFonts w:cs="Arial"/>
                <w:sz w:val="22"/>
                <w:szCs w:val="22"/>
              </w:rPr>
            </w:pPr>
            <w:r w:rsidRPr="002D1BC8">
              <w:rPr>
                <w:rFonts w:cs="Arial"/>
                <w:b/>
                <w:bCs/>
                <w:sz w:val="22"/>
                <w:szCs w:val="22"/>
              </w:rPr>
              <w:t>NO</w:t>
            </w:r>
            <w:r w:rsidRPr="002D1BC8">
              <w:rPr>
                <w:rFonts w:cs="Arial"/>
                <w:b/>
                <w:bCs/>
                <w:spacing w:val="1"/>
                <w:sz w:val="22"/>
                <w:szCs w:val="22"/>
              </w:rPr>
              <w:t>N</w:t>
            </w:r>
            <w:r w:rsidRPr="002D1BC8">
              <w:rPr>
                <w:rFonts w:cs="Arial"/>
                <w:b/>
                <w:bCs/>
                <w:sz w:val="22"/>
                <w:szCs w:val="22"/>
              </w:rPr>
              <w:t>RESIDE</w:t>
            </w:r>
            <w:r w:rsidRPr="002D1BC8">
              <w:rPr>
                <w:rFonts w:cs="Arial"/>
                <w:b/>
                <w:bCs/>
                <w:spacing w:val="1"/>
                <w:sz w:val="22"/>
                <w:szCs w:val="22"/>
              </w:rPr>
              <w:t>N</w:t>
            </w:r>
            <w:r w:rsidRPr="002D1BC8">
              <w:rPr>
                <w:rFonts w:cs="Arial"/>
                <w:b/>
                <w:bCs/>
                <w:sz w:val="22"/>
                <w:szCs w:val="22"/>
              </w:rPr>
              <w:t>TIAL</w:t>
            </w:r>
          </w:p>
        </w:tc>
      </w:tr>
      <w:tr w:rsidR="003F4AEB" w:rsidRPr="002D1BC8" w:rsidTr="006D3731">
        <w:trPr>
          <w:trHeight w:hRule="exact" w:val="300"/>
        </w:trPr>
        <w:tc>
          <w:tcPr>
            <w:tcW w:w="809" w:type="dxa"/>
            <w:gridSpan w:val="2"/>
            <w:vMerge/>
            <w:tcBorders>
              <w:left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1958" w:type="dxa"/>
            <w:gridSpan w:val="4"/>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731" w:right="712"/>
              <w:jc w:val="center"/>
              <w:rPr>
                <w:rFonts w:cs="Arial"/>
                <w:sz w:val="22"/>
                <w:szCs w:val="22"/>
              </w:rPr>
            </w:pPr>
            <w:r w:rsidRPr="002D1BC8">
              <w:rPr>
                <w:rFonts w:cs="Arial"/>
                <w:b/>
                <w:bCs/>
                <w:w w:val="99"/>
                <w:sz w:val="22"/>
                <w:szCs w:val="22"/>
              </w:rPr>
              <w:t>Low</w:t>
            </w:r>
          </w:p>
        </w:tc>
        <w:tc>
          <w:tcPr>
            <w:tcW w:w="978"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89" w:right="-20"/>
              <w:rPr>
                <w:rFonts w:cs="Arial"/>
                <w:sz w:val="22"/>
                <w:szCs w:val="22"/>
              </w:rPr>
            </w:pPr>
            <w:r w:rsidRPr="002D1BC8">
              <w:rPr>
                <w:rFonts w:cs="Arial"/>
                <w:b/>
                <w:bCs/>
                <w:spacing w:val="-1"/>
                <w:sz w:val="22"/>
                <w:szCs w:val="22"/>
              </w:rPr>
              <w:t>M</w:t>
            </w:r>
            <w:r w:rsidRPr="002D1BC8">
              <w:rPr>
                <w:rFonts w:cs="Arial"/>
                <w:b/>
                <w:bCs/>
                <w:sz w:val="22"/>
                <w:szCs w:val="22"/>
              </w:rPr>
              <w:t>edium</w:t>
            </w:r>
          </w:p>
        </w:tc>
        <w:tc>
          <w:tcPr>
            <w:tcW w:w="978"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253" w:right="-20"/>
              <w:rPr>
                <w:rFonts w:cs="Arial"/>
                <w:sz w:val="22"/>
                <w:szCs w:val="22"/>
              </w:rPr>
            </w:pPr>
            <w:r w:rsidRPr="002D1BC8">
              <w:rPr>
                <w:rFonts w:cs="Arial"/>
                <w:b/>
                <w:bCs/>
                <w:spacing w:val="1"/>
                <w:sz w:val="22"/>
                <w:szCs w:val="22"/>
              </w:rPr>
              <w:t>H</w:t>
            </w:r>
            <w:r w:rsidRPr="002D1BC8">
              <w:rPr>
                <w:rFonts w:cs="Arial"/>
                <w:b/>
                <w:bCs/>
                <w:sz w:val="22"/>
                <w:szCs w:val="22"/>
              </w:rPr>
              <w:t>igh</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406" w:type="dxa"/>
            <w:gridSpan w:val="9"/>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1901"/>
        </w:trPr>
        <w:tc>
          <w:tcPr>
            <w:tcW w:w="809" w:type="dxa"/>
            <w:gridSpan w:val="2"/>
            <w:vMerge/>
            <w:tcBorders>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Rural</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8"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Estate</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RL</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RML</w:t>
            </w:r>
          </w:p>
        </w:tc>
        <w:tc>
          <w:tcPr>
            <w:tcW w:w="488"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RM</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RMH</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RH-MU</w:t>
            </w:r>
          </w:p>
        </w:tc>
        <w:tc>
          <w:tcPr>
            <w:tcW w:w="488"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UR</w:t>
            </w:r>
            <w:r w:rsidRPr="002D1BC8">
              <w:rPr>
                <w:rFonts w:cs="Arial"/>
                <w:b/>
                <w:bCs/>
                <w:spacing w:val="-3"/>
                <w:sz w:val="22"/>
                <w:szCs w:val="22"/>
              </w:rPr>
              <w:t xml:space="preserve"> </w:t>
            </w:r>
            <w:r w:rsidRPr="002D1BC8">
              <w:rPr>
                <w:rFonts w:cs="Arial"/>
                <w:b/>
                <w:bCs/>
                <w:sz w:val="22"/>
                <w:szCs w:val="22"/>
              </w:rPr>
              <w:t>RH-MU</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8"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Comme</w:t>
            </w:r>
            <w:r w:rsidRPr="002D1BC8">
              <w:rPr>
                <w:rFonts w:cs="Arial"/>
                <w:b/>
                <w:bCs/>
                <w:spacing w:val="-4"/>
                <w:sz w:val="22"/>
                <w:szCs w:val="22"/>
              </w:rPr>
              <w:t>r</w:t>
            </w:r>
            <w:r w:rsidRPr="002D1BC8">
              <w:rPr>
                <w:rFonts w:cs="Arial"/>
                <w:b/>
                <w:bCs/>
                <w:sz w:val="22"/>
                <w:szCs w:val="22"/>
              </w:rPr>
              <w:t>cial</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NC-MU</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VC-MU</w:t>
            </w:r>
          </w:p>
        </w:tc>
        <w:tc>
          <w:tcPr>
            <w:tcW w:w="488"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D</w:t>
            </w:r>
            <w:r w:rsidRPr="002D1BC8">
              <w:rPr>
                <w:rFonts w:cs="Arial"/>
                <w:b/>
                <w:bCs/>
                <w:spacing w:val="-20"/>
                <w:sz w:val="22"/>
                <w:szCs w:val="22"/>
              </w:rPr>
              <w:t>T</w:t>
            </w:r>
            <w:r w:rsidRPr="002D1BC8">
              <w:rPr>
                <w:rFonts w:cs="Arial"/>
                <w:b/>
                <w:bCs/>
                <w:sz w:val="22"/>
                <w:szCs w:val="22"/>
              </w:rPr>
              <w:t>-MU</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b/>
                <w:sz w:val="20"/>
              </w:rPr>
            </w:pPr>
            <w:r w:rsidRPr="002D1BC8">
              <w:rPr>
                <w:rFonts w:eastAsia="Calibri" w:cs="Arial"/>
                <w:b/>
                <w:sz w:val="20"/>
              </w:rPr>
              <w:t xml:space="preserve">  MIXED USE OPPORTUNITY</w:t>
            </w:r>
          </w:p>
          <w:p w:rsidR="003F4AEB" w:rsidRPr="002D1BC8" w:rsidRDefault="003F4AEB" w:rsidP="003F4AEB">
            <w:pPr>
              <w:widowControl w:val="0"/>
              <w:spacing w:before="7" w:line="160" w:lineRule="exact"/>
              <w:rPr>
                <w:rFonts w:eastAsia="Calibri" w:cs="Arial"/>
                <w:b/>
                <w:sz w:val="20"/>
              </w:rPr>
            </w:pPr>
            <w:r w:rsidRPr="002D1BC8">
              <w:rPr>
                <w:rFonts w:eastAsia="Calibri" w:cs="Arial"/>
                <w:b/>
                <w:sz w:val="20"/>
              </w:rPr>
              <w:t>CORRIDOR*</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Ind</w:t>
            </w:r>
            <w:r w:rsidRPr="002D1BC8">
              <w:rPr>
                <w:rFonts w:cs="Arial"/>
                <w:b/>
                <w:bCs/>
                <w:spacing w:val="-1"/>
                <w:sz w:val="22"/>
                <w:szCs w:val="22"/>
              </w:rPr>
              <w:t>u</w:t>
            </w:r>
            <w:r w:rsidRPr="002D1BC8">
              <w:rPr>
                <w:rFonts w:cs="Arial"/>
                <w:b/>
                <w:bCs/>
                <w:sz w:val="22"/>
                <w:szCs w:val="22"/>
              </w:rPr>
              <w:t>strial</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C/I</w:t>
            </w:r>
          </w:p>
        </w:tc>
        <w:tc>
          <w:tcPr>
            <w:tcW w:w="488"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7"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BP-MU</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before="8" w:line="160" w:lineRule="exact"/>
              <w:rPr>
                <w:rFonts w:eastAsia="Calibri" w:cs="Arial"/>
                <w:sz w:val="16"/>
                <w:szCs w:val="16"/>
              </w:rPr>
            </w:pPr>
          </w:p>
          <w:p w:rsidR="003F4AEB" w:rsidRPr="002D1BC8" w:rsidRDefault="003F4AEB" w:rsidP="003F4AEB">
            <w:pPr>
              <w:widowControl w:val="0"/>
              <w:ind w:left="37" w:right="-20"/>
              <w:rPr>
                <w:rFonts w:cs="Arial"/>
                <w:sz w:val="22"/>
                <w:szCs w:val="22"/>
              </w:rPr>
            </w:pPr>
            <w:r w:rsidRPr="002D1BC8">
              <w:rPr>
                <w:rFonts w:cs="Arial"/>
                <w:b/>
                <w:bCs/>
                <w:sz w:val="22"/>
                <w:szCs w:val="22"/>
              </w:rPr>
              <w:t>P</w:t>
            </w:r>
            <w:r w:rsidRPr="002D1BC8">
              <w:rPr>
                <w:rFonts w:cs="Arial"/>
                <w:b/>
                <w:bCs/>
                <w:spacing w:val="-2"/>
                <w:sz w:val="22"/>
                <w:szCs w:val="22"/>
              </w:rPr>
              <w:t xml:space="preserve"> </w:t>
            </w:r>
            <w:r w:rsidRPr="002D1BC8">
              <w:rPr>
                <w:rFonts w:cs="Arial"/>
                <w:b/>
                <w:bCs/>
                <w:sz w:val="22"/>
                <w:szCs w:val="22"/>
              </w:rPr>
              <w:t>&amp;</w:t>
            </w:r>
            <w:r w:rsidRPr="002D1BC8">
              <w:rPr>
                <w:rFonts w:cs="Arial"/>
                <w:b/>
                <w:bCs/>
                <w:spacing w:val="-2"/>
                <w:sz w:val="22"/>
                <w:szCs w:val="22"/>
              </w:rPr>
              <w:t xml:space="preserve"> </w:t>
            </w:r>
            <w:r w:rsidRPr="002D1BC8">
              <w:rPr>
                <w:rFonts w:cs="Arial"/>
                <w:b/>
                <w:bCs/>
                <w:sz w:val="22"/>
                <w:szCs w:val="22"/>
              </w:rPr>
              <w:t>OS</w:t>
            </w:r>
          </w:p>
        </w:tc>
        <w:tc>
          <w:tcPr>
            <w:tcW w:w="490" w:type="dxa"/>
            <w:tcBorders>
              <w:top w:val="single" w:sz="2" w:space="0" w:color="000000"/>
              <w:left w:val="single" w:sz="2" w:space="0" w:color="000000"/>
              <w:bottom w:val="single" w:sz="2" w:space="0" w:color="000000"/>
              <w:right w:val="single" w:sz="2" w:space="0" w:color="000000"/>
            </w:tcBorders>
            <w:shd w:val="clear" w:color="auto" w:fill="B3B3B3"/>
            <w:textDirection w:val="btLr"/>
          </w:tcPr>
          <w:p w:rsidR="003F4AEB" w:rsidRPr="002D1BC8" w:rsidRDefault="003F4AEB" w:rsidP="003F4AEB">
            <w:pPr>
              <w:widowControl w:val="0"/>
              <w:spacing w:line="231" w:lineRule="exact"/>
              <w:ind w:left="37" w:right="-20"/>
              <w:rPr>
                <w:rFonts w:cs="Arial"/>
                <w:sz w:val="22"/>
                <w:szCs w:val="22"/>
              </w:rPr>
            </w:pPr>
            <w:r w:rsidRPr="002D1BC8">
              <w:rPr>
                <w:rFonts w:cs="Arial"/>
                <w:b/>
                <w:bCs/>
                <w:sz w:val="22"/>
                <w:szCs w:val="22"/>
              </w:rPr>
              <w:t>Con</w:t>
            </w:r>
            <w:r w:rsidRPr="002D1BC8">
              <w:rPr>
                <w:rFonts w:cs="Arial"/>
                <w:b/>
                <w:bCs/>
                <w:spacing w:val="1"/>
                <w:sz w:val="22"/>
                <w:szCs w:val="22"/>
              </w:rPr>
              <w:t>s</w:t>
            </w:r>
            <w:r w:rsidRPr="002D1BC8">
              <w:rPr>
                <w:rFonts w:cs="Arial"/>
                <w:b/>
                <w:bCs/>
                <w:sz w:val="22"/>
                <w:szCs w:val="22"/>
              </w:rPr>
              <w:t>ervation/</w:t>
            </w:r>
          </w:p>
          <w:p w:rsidR="003F4AEB" w:rsidRPr="002D1BC8" w:rsidRDefault="003F4AEB" w:rsidP="003F4AEB">
            <w:pPr>
              <w:widowControl w:val="0"/>
              <w:spacing w:before="6" w:line="245" w:lineRule="exact"/>
              <w:ind w:left="37" w:right="-20"/>
              <w:rPr>
                <w:rFonts w:cs="Arial"/>
                <w:sz w:val="22"/>
                <w:szCs w:val="22"/>
              </w:rPr>
            </w:pPr>
            <w:r w:rsidRPr="002D1BC8">
              <w:rPr>
                <w:rFonts w:cs="Arial"/>
                <w:b/>
                <w:bCs/>
                <w:position w:val="-1"/>
                <w:sz w:val="22"/>
                <w:szCs w:val="22"/>
              </w:rPr>
              <w:t>Mineral</w:t>
            </w:r>
            <w:r w:rsidRPr="002D1BC8">
              <w:rPr>
                <w:rFonts w:cs="Arial"/>
                <w:b/>
                <w:bCs/>
                <w:spacing w:val="-8"/>
                <w:position w:val="-1"/>
                <w:sz w:val="22"/>
                <w:szCs w:val="22"/>
              </w:rPr>
              <w:t xml:space="preserve"> </w:t>
            </w:r>
            <w:r w:rsidRPr="002D1BC8">
              <w:rPr>
                <w:rFonts w:cs="Arial"/>
                <w:b/>
                <w:bCs/>
                <w:position w:val="-1"/>
                <w:sz w:val="22"/>
                <w:szCs w:val="22"/>
              </w:rPr>
              <w:t>Extraction</w:t>
            </w: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RR</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b/>
                <w:sz w:val="20"/>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R-E</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R-1</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R-2</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R-4</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R-5</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R-8</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w:t>
            </w:r>
            <w:r w:rsidRPr="002D1BC8">
              <w:rPr>
                <w:rFonts w:cs="Arial"/>
                <w:b/>
                <w:bCs/>
                <w:spacing w:val="1"/>
                <w:sz w:val="22"/>
                <w:szCs w:val="22"/>
              </w:rPr>
              <w:t>1</w:t>
            </w:r>
            <w:r w:rsidRPr="002D1BC8">
              <w:rPr>
                <w:rFonts w:cs="Arial"/>
                <w:b/>
                <w:bCs/>
                <w:sz w:val="22"/>
                <w:szCs w:val="22"/>
              </w:rPr>
              <w:t>2</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R-16</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R-24+</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240"/>
        </w:trPr>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9129" w:type="dxa"/>
            <w:gridSpan w:val="19"/>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R-O</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B-1</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B-2</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C-1</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C-2</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CSR</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M-U</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6"/>
              <w:jc w:val="center"/>
              <w:rPr>
                <w:rFonts w:cs="Arial"/>
                <w:b/>
                <w:bCs/>
                <w:w w:val="99"/>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BP</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7" w:right="146"/>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240"/>
        </w:trPr>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9129" w:type="dxa"/>
            <w:gridSpan w:val="19"/>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I-O</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6"/>
              <w:jc w:val="center"/>
              <w:rPr>
                <w:rFonts w:cs="Arial"/>
                <w:b/>
                <w:bCs/>
                <w:w w:val="99"/>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I-1</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b/>
                <w:bCs/>
                <w:w w:val="99"/>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I-2</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b/>
                <w:bCs/>
                <w:w w:val="99"/>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166"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240"/>
        </w:trPr>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9129" w:type="dxa"/>
            <w:gridSpan w:val="19"/>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78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MXR-3</w:t>
            </w:r>
          </w:p>
          <w:p w:rsidR="003F4AEB" w:rsidRPr="002D1BC8" w:rsidRDefault="003F4AEB" w:rsidP="003F4AEB">
            <w:pPr>
              <w:widowControl w:val="0"/>
              <w:spacing w:line="240" w:lineRule="exact"/>
              <w:ind w:left="36" w:right="-20"/>
              <w:rPr>
                <w:rFonts w:cs="Arial"/>
                <w:sz w:val="22"/>
                <w:szCs w:val="22"/>
              </w:rPr>
            </w:pPr>
            <w:r w:rsidRPr="002D1BC8">
              <w:rPr>
                <w:rFonts w:cs="Arial"/>
                <w:b/>
                <w:bCs/>
                <w:sz w:val="22"/>
                <w:szCs w:val="22"/>
              </w:rPr>
              <w:t>MXG-3</w:t>
            </w:r>
          </w:p>
          <w:p w:rsidR="003F4AEB" w:rsidRPr="002D1BC8" w:rsidRDefault="003F4AEB" w:rsidP="003F4AEB">
            <w:pPr>
              <w:widowControl w:val="0"/>
              <w:spacing w:line="240" w:lineRule="exact"/>
              <w:ind w:left="36" w:right="-20"/>
              <w:rPr>
                <w:rFonts w:cs="Arial"/>
                <w:sz w:val="22"/>
                <w:szCs w:val="22"/>
              </w:rPr>
            </w:pPr>
            <w:r w:rsidRPr="002D1BC8">
              <w:rPr>
                <w:rFonts w:cs="Arial"/>
                <w:b/>
                <w:bCs/>
                <w:sz w:val="22"/>
                <w:szCs w:val="22"/>
              </w:rPr>
              <w:t>MXS-3</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p w:rsidR="003F4AEB" w:rsidRPr="002D1BC8" w:rsidRDefault="003F4AEB" w:rsidP="003F4AEB">
            <w:pPr>
              <w:widowControl w:val="0"/>
              <w:ind w:left="167"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p w:rsidR="003F4AEB" w:rsidRPr="002D1BC8" w:rsidRDefault="003F4AEB" w:rsidP="003F4AEB">
            <w:pPr>
              <w:widowControl w:val="0"/>
              <w:ind w:left="167" w:right="146"/>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p w:rsidR="003F4AEB" w:rsidRPr="002D1BC8" w:rsidRDefault="003F4AEB" w:rsidP="003F4AEB">
            <w:pPr>
              <w:widowControl w:val="0"/>
              <w:ind w:left="165" w:right="147"/>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78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MXR-5</w:t>
            </w:r>
          </w:p>
          <w:p w:rsidR="003F4AEB" w:rsidRPr="002D1BC8" w:rsidRDefault="003F4AEB" w:rsidP="003F4AEB">
            <w:pPr>
              <w:widowControl w:val="0"/>
              <w:spacing w:line="240" w:lineRule="exact"/>
              <w:ind w:left="36" w:right="-20"/>
              <w:rPr>
                <w:rFonts w:cs="Arial"/>
                <w:sz w:val="22"/>
                <w:szCs w:val="22"/>
              </w:rPr>
            </w:pPr>
            <w:r w:rsidRPr="002D1BC8">
              <w:rPr>
                <w:rFonts w:cs="Arial"/>
                <w:b/>
                <w:bCs/>
                <w:sz w:val="22"/>
                <w:szCs w:val="22"/>
              </w:rPr>
              <w:t>MXG-5</w:t>
            </w:r>
          </w:p>
          <w:p w:rsidR="003F4AEB" w:rsidRPr="002D1BC8" w:rsidRDefault="003F4AEB" w:rsidP="003F4AEB">
            <w:pPr>
              <w:widowControl w:val="0"/>
              <w:spacing w:line="240" w:lineRule="exact"/>
              <w:ind w:left="36" w:right="-20"/>
              <w:rPr>
                <w:rFonts w:cs="Arial"/>
                <w:sz w:val="22"/>
                <w:szCs w:val="22"/>
              </w:rPr>
            </w:pPr>
            <w:r w:rsidRPr="002D1BC8">
              <w:rPr>
                <w:rFonts w:cs="Arial"/>
                <w:b/>
                <w:bCs/>
                <w:sz w:val="22"/>
                <w:szCs w:val="22"/>
              </w:rPr>
              <w:t>MXS-5</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p w:rsidR="003F4AEB" w:rsidRPr="002D1BC8" w:rsidRDefault="003F4AEB" w:rsidP="003F4AEB">
            <w:pPr>
              <w:widowControl w:val="0"/>
              <w:ind w:left="167" w:right="146"/>
              <w:jc w:val="center"/>
              <w:rPr>
                <w:rFonts w:cs="Arial"/>
                <w:sz w:val="22"/>
                <w:szCs w:val="22"/>
              </w:rPr>
            </w:pPr>
            <w:r w:rsidRPr="002D1BC8">
              <w:rPr>
                <w:rFonts w:cs="Arial"/>
                <w:b/>
                <w:bCs/>
                <w:w w:val="99"/>
                <w:sz w:val="22"/>
                <w:szCs w:val="22"/>
              </w:rPr>
              <w:t>•</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p w:rsidR="003F4AEB" w:rsidRPr="002D1BC8" w:rsidRDefault="003F4AEB" w:rsidP="003F4AEB">
            <w:pPr>
              <w:widowControl w:val="0"/>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780"/>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b/>
                <w:bCs/>
                <w:sz w:val="22"/>
                <w:szCs w:val="22"/>
              </w:rPr>
              <w:t>MXR-8</w:t>
            </w:r>
          </w:p>
          <w:p w:rsidR="003F4AEB" w:rsidRPr="002D1BC8" w:rsidRDefault="003F4AEB" w:rsidP="003F4AEB">
            <w:pPr>
              <w:widowControl w:val="0"/>
              <w:spacing w:line="240" w:lineRule="exact"/>
              <w:ind w:left="36" w:right="-20"/>
              <w:rPr>
                <w:rFonts w:cs="Arial"/>
                <w:sz w:val="22"/>
                <w:szCs w:val="22"/>
              </w:rPr>
            </w:pPr>
            <w:r w:rsidRPr="002D1BC8">
              <w:rPr>
                <w:rFonts w:cs="Arial"/>
                <w:b/>
                <w:bCs/>
                <w:sz w:val="22"/>
                <w:szCs w:val="22"/>
              </w:rPr>
              <w:t>MXG-8</w:t>
            </w:r>
          </w:p>
          <w:p w:rsidR="003F4AEB" w:rsidRPr="002D1BC8" w:rsidRDefault="003F4AEB" w:rsidP="003F4AEB">
            <w:pPr>
              <w:widowControl w:val="0"/>
              <w:spacing w:line="240" w:lineRule="exact"/>
              <w:ind w:left="36" w:right="-20"/>
              <w:rPr>
                <w:rFonts w:cs="Arial"/>
                <w:sz w:val="22"/>
                <w:szCs w:val="22"/>
              </w:rPr>
            </w:pPr>
            <w:r w:rsidRPr="002D1BC8">
              <w:rPr>
                <w:rFonts w:cs="Arial"/>
                <w:b/>
                <w:bCs/>
                <w:sz w:val="22"/>
                <w:szCs w:val="22"/>
              </w:rPr>
              <w:t>MXS-8</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p w:rsidR="003F4AEB" w:rsidRPr="002D1BC8" w:rsidRDefault="003F4AEB" w:rsidP="003F4AEB">
            <w:pPr>
              <w:widowControl w:val="0"/>
              <w:ind w:left="165" w:right="146"/>
              <w:jc w:val="center"/>
              <w:rPr>
                <w:rFonts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r w:rsidR="003F4AEB" w:rsidRPr="002D1BC8" w:rsidTr="006D3731">
        <w:trPr>
          <w:trHeight w:hRule="exact" w:val="302"/>
        </w:trPr>
        <w:tc>
          <w:tcPr>
            <w:tcW w:w="809" w:type="dxa"/>
            <w:gridSpan w:val="2"/>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b/>
                <w:bCs/>
                <w:sz w:val="22"/>
                <w:szCs w:val="22"/>
              </w:rPr>
            </w:pPr>
            <w:r w:rsidRPr="002D1BC8">
              <w:rPr>
                <w:rFonts w:cs="Arial"/>
                <w:b/>
                <w:bCs/>
                <w:sz w:val="22"/>
                <w:szCs w:val="22"/>
              </w:rPr>
              <w:t>MXOC</w:t>
            </w: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7" w:line="200" w:lineRule="exact"/>
              <w:rPr>
                <w:rFonts w:eastAsia="Calibri" w:cs="Arial"/>
                <w:sz w:val="20"/>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jc w:val="center"/>
              <w:rPr>
                <w:rFonts w:eastAsia="Calibri" w:cs="Arial"/>
                <w:sz w:val="22"/>
                <w:szCs w:val="22"/>
              </w:rPr>
            </w:pPr>
            <w:r w:rsidRPr="002D1BC8">
              <w:rPr>
                <w:rFonts w:cs="Arial"/>
                <w:b/>
                <w:bCs/>
                <w:w w:val="99"/>
                <w:sz w:val="22"/>
                <w:szCs w:val="22"/>
              </w:rPr>
              <w:t>•*</w:t>
            </w: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8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c>
          <w:tcPr>
            <w:tcW w:w="490"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after="200" w:line="276" w:lineRule="auto"/>
              <w:rPr>
                <w:rFonts w:eastAsia="Calibri" w:cs="Arial"/>
                <w:sz w:val="22"/>
                <w:szCs w:val="22"/>
              </w:rPr>
            </w:pPr>
          </w:p>
        </w:tc>
      </w:tr>
    </w:tbl>
    <w:p w:rsidR="003F4AEB" w:rsidRPr="002D1BC8" w:rsidRDefault="003F4AEB" w:rsidP="003F4AEB">
      <w:pPr>
        <w:widowControl w:val="0"/>
        <w:spacing w:after="200" w:line="276" w:lineRule="auto"/>
        <w:rPr>
          <w:rFonts w:eastAsia="Calibri" w:cs="Arial"/>
          <w:szCs w:val="24"/>
        </w:rPr>
      </w:pPr>
    </w:p>
    <w:p w:rsidR="003F4AEB" w:rsidRPr="002D1BC8" w:rsidRDefault="003F4AEB" w:rsidP="003F4AEB">
      <w:pPr>
        <w:widowControl w:val="0"/>
        <w:spacing w:after="200" w:line="276" w:lineRule="auto"/>
        <w:rPr>
          <w:rFonts w:eastAsia="Calibri" w:cs="Arial"/>
          <w:szCs w:val="24"/>
        </w:rPr>
      </w:pPr>
      <w:r w:rsidRPr="002D1BC8">
        <w:rPr>
          <w:rFonts w:eastAsia="Calibri" w:cs="Arial"/>
          <w:szCs w:val="24"/>
        </w:rPr>
        <w:t xml:space="preserve">*The Mixed Use Opportunity Corridor future land use designation of the Comprehensive Plan “overlays” other future land use designations, according to and as shown on the </w:t>
      </w:r>
      <w:r w:rsidRPr="002D1BC8">
        <w:rPr>
          <w:rFonts w:eastAsia="Calibri" w:cs="Arial"/>
          <w:szCs w:val="24"/>
        </w:rPr>
        <w:lastRenderedPageBreak/>
        <w:t xml:space="preserve">Comprehensive Plan Future Land Use Map.  Therefore, in addition to the MXOC form district, other zone districts which implement the </w:t>
      </w:r>
      <w:r w:rsidRPr="002D1BC8">
        <w:rPr>
          <w:rFonts w:eastAsia="Calibri" w:cs="Arial"/>
          <w:i/>
          <w:szCs w:val="24"/>
        </w:rPr>
        <w:t>underlying</w:t>
      </w:r>
      <w:r w:rsidRPr="002D1BC8">
        <w:rPr>
          <w:rFonts w:eastAsia="Calibri" w:cs="Arial"/>
          <w:szCs w:val="24"/>
        </w:rPr>
        <w:t xml:space="preserve"> future land use designation may also be appropriate in a given area of the Mixed Use Opportunity Corridor.  Also, implementation of the Mixed Use Opportunity Corridor future land use designation is limited by Section 21.02.140(c</w:t>
      </w:r>
      <w:proofErr w:type="gramStart"/>
      <w:r w:rsidRPr="002D1BC8">
        <w:rPr>
          <w:rFonts w:eastAsia="Calibri" w:cs="Arial"/>
          <w:szCs w:val="24"/>
        </w:rPr>
        <w:t>)(</w:t>
      </w:r>
      <w:proofErr w:type="gramEnd"/>
      <w:r w:rsidRPr="002D1BC8">
        <w:rPr>
          <w:rFonts w:eastAsia="Calibri" w:cs="Arial"/>
          <w:szCs w:val="24"/>
        </w:rPr>
        <w:t>2).</w:t>
      </w: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All other parts of Section 21.03.020 shall remain in full force and effect.</w:t>
      </w: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Section 21.03.090(a) (Form Districts - Intent) is amended as follows (deletions struck through; additions underlined):</w:t>
      </w:r>
    </w:p>
    <w:p w:rsidR="003F4AEB" w:rsidRPr="002D1BC8" w:rsidRDefault="003F4AEB" w:rsidP="003F4AEB">
      <w:pPr>
        <w:widowControl w:val="0"/>
        <w:tabs>
          <w:tab w:val="left" w:pos="600"/>
        </w:tabs>
        <w:spacing w:line="240" w:lineRule="exact"/>
        <w:ind w:left="600" w:right="60" w:hanging="480"/>
        <w:jc w:val="both"/>
        <w:rPr>
          <w:rFonts w:cs="Arial"/>
          <w:sz w:val="22"/>
          <w:szCs w:val="22"/>
        </w:rPr>
      </w:pPr>
    </w:p>
    <w:p w:rsidR="0085533C" w:rsidRPr="002D1BC8" w:rsidRDefault="0085533C" w:rsidP="0085533C">
      <w:pPr>
        <w:spacing w:line="312" w:lineRule="atLeast"/>
        <w:textAlignment w:val="baseline"/>
        <w:outlineLvl w:val="2"/>
        <w:rPr>
          <w:rFonts w:cs="Arial"/>
          <w:b/>
          <w:bCs/>
          <w:color w:val="000000"/>
          <w:szCs w:val="24"/>
        </w:rPr>
      </w:pPr>
      <w:bookmarkStart w:id="4" w:name="21.03.090"/>
      <w:proofErr w:type="gramStart"/>
      <w:r w:rsidRPr="002D1BC8">
        <w:rPr>
          <w:rFonts w:cs="Arial"/>
          <w:b/>
          <w:bCs/>
          <w:color w:val="000000"/>
          <w:szCs w:val="24"/>
        </w:rPr>
        <w:t>21.03.090</w:t>
      </w:r>
      <w:bookmarkEnd w:id="4"/>
      <w:r w:rsidRPr="002D1BC8">
        <w:rPr>
          <w:rFonts w:cs="Arial"/>
          <w:b/>
          <w:bCs/>
          <w:color w:val="000000"/>
          <w:szCs w:val="24"/>
        </w:rPr>
        <w:t xml:space="preserve"> Form districts.</w:t>
      </w:r>
      <w:proofErr w:type="gramEnd"/>
    </w:p>
    <w:p w:rsidR="0085533C" w:rsidRPr="002D1BC8" w:rsidRDefault="0085533C" w:rsidP="0085533C">
      <w:pPr>
        <w:textAlignment w:val="baseline"/>
        <w:rPr>
          <w:rFonts w:cs="Arial"/>
          <w:color w:val="000000"/>
          <w:szCs w:val="24"/>
        </w:rPr>
      </w:pPr>
      <w:bookmarkStart w:id="5" w:name="21.03.090(a)"/>
    </w:p>
    <w:p w:rsidR="0085533C" w:rsidRPr="002D1BC8" w:rsidRDefault="0085533C" w:rsidP="0085533C">
      <w:pPr>
        <w:spacing w:after="240" w:line="312" w:lineRule="atLeast"/>
        <w:textAlignment w:val="baseline"/>
        <w:rPr>
          <w:rFonts w:cs="Arial"/>
          <w:color w:val="000000"/>
          <w:szCs w:val="24"/>
        </w:rPr>
      </w:pPr>
      <w:r w:rsidRPr="002D1BC8">
        <w:rPr>
          <w:rFonts w:cs="Arial"/>
          <w:color w:val="000000"/>
          <w:szCs w:val="24"/>
        </w:rPr>
        <w:t>(a)</w:t>
      </w:r>
      <w:bookmarkEnd w:id="5"/>
      <w:r w:rsidRPr="002D1BC8">
        <w:rPr>
          <w:rFonts w:cs="Arial"/>
          <w:color w:val="000000"/>
          <w:szCs w:val="24"/>
        </w:rPr>
        <w:t>    </w:t>
      </w:r>
      <w:r w:rsidRPr="002D1BC8">
        <w:rPr>
          <w:rFonts w:cs="Arial"/>
          <w:b/>
          <w:bCs/>
          <w:color w:val="000000"/>
          <w:szCs w:val="24"/>
        </w:rPr>
        <w:t>Intent.</w:t>
      </w:r>
      <w:r w:rsidRPr="002D1BC8">
        <w:rPr>
          <w:rFonts w:cs="Arial"/>
          <w:color w:val="000000"/>
          <w:szCs w:val="24"/>
        </w:rPr>
        <w:t xml:space="preserve"> The form districts are intended to implement the Neighborhood Center, Village Center, Downtown Mixed Use future land use designations and Mixed Use Opportunity Corridors of the Comprehensive Plan. The form districts are intended to create pedestrian-friendly urban areas where higher density mixed uses and mixed building types promote less dependence on the automobile. The form districts are intended to be used in combination to create mixed use centers. The centers are intended to transition in scale to existing neighborhoods. The Comprehensive Plan Neighborhood Center designation is implemented with the three-story districts, the Village Center designation is implemented with the three- and five-story districts, and the Downtown Mixed Use designation is implemented with the three-, five- and eight-story districts. The Mixed Use Opportunity Corridor designation is implemented with the MXOC, a three-story form district districts as limited by Section 21.02.140(c</w:t>
      </w:r>
      <w:proofErr w:type="gramStart"/>
      <w:r w:rsidRPr="002D1BC8">
        <w:rPr>
          <w:rFonts w:cs="Arial"/>
          <w:color w:val="000000"/>
          <w:szCs w:val="24"/>
        </w:rPr>
        <w:t>)(</w:t>
      </w:r>
      <w:proofErr w:type="gramEnd"/>
      <w:r w:rsidRPr="002D1BC8">
        <w:rPr>
          <w:rFonts w:cs="Arial"/>
          <w:color w:val="000000"/>
          <w:szCs w:val="24"/>
        </w:rPr>
        <w:t>2); in addition, because the Mixed Use Opportunity Corridor overlays other future land use designations as shown on the Comprehensive Plan Future Land Use Map, other zone districts which implement the underlying future land use designation would also be appropriate zoning options in a given area of the Mixed Use Opportunity Corridor.</w:t>
      </w:r>
    </w:p>
    <w:p w:rsidR="0085533C" w:rsidRPr="002D1BC8" w:rsidRDefault="0085533C" w:rsidP="0085533C">
      <w:pPr>
        <w:widowControl w:val="0"/>
        <w:spacing w:after="200" w:line="276" w:lineRule="auto"/>
        <w:rPr>
          <w:rFonts w:eastAsia="Calibri" w:cs="Arial"/>
          <w:b/>
          <w:szCs w:val="24"/>
        </w:rPr>
      </w:pPr>
      <w:r w:rsidRPr="002D1BC8">
        <w:rPr>
          <w:rFonts w:eastAsia="Calibri" w:cs="Arial"/>
          <w:b/>
          <w:szCs w:val="24"/>
        </w:rPr>
        <w:t>Section 21.03.090 (e), (f), (g), (h) and (</w:t>
      </w:r>
      <w:proofErr w:type="spellStart"/>
      <w:r w:rsidRPr="002D1BC8">
        <w:rPr>
          <w:rFonts w:eastAsia="Calibri" w:cs="Arial"/>
          <w:b/>
          <w:szCs w:val="24"/>
        </w:rPr>
        <w:t>i</w:t>
      </w:r>
      <w:proofErr w:type="spellEnd"/>
      <w:r w:rsidRPr="002D1BC8">
        <w:rPr>
          <w:rFonts w:eastAsia="Calibri" w:cs="Arial"/>
          <w:b/>
          <w:szCs w:val="24"/>
        </w:rPr>
        <w:t>) are amended to create a new subsection “(e)” generally describing the Mixed Use Opportunity Corridor (MXOC) form district and to add standards applicable to the form districts and particularly the MXOC form district; also, accordingly, subsection designations (e), (f), (g), (h) and (</w:t>
      </w:r>
      <w:proofErr w:type="spellStart"/>
      <w:r w:rsidRPr="002D1BC8">
        <w:rPr>
          <w:rFonts w:eastAsia="Calibri" w:cs="Arial"/>
          <w:b/>
          <w:szCs w:val="24"/>
        </w:rPr>
        <w:t>i</w:t>
      </w:r>
      <w:proofErr w:type="spellEnd"/>
      <w:r w:rsidRPr="002D1BC8">
        <w:rPr>
          <w:rFonts w:eastAsia="Calibri" w:cs="Arial"/>
          <w:b/>
          <w:szCs w:val="24"/>
        </w:rPr>
        <w:t>) are changed to (f), (g), (h), (</w:t>
      </w:r>
      <w:proofErr w:type="spellStart"/>
      <w:r w:rsidRPr="002D1BC8">
        <w:rPr>
          <w:rFonts w:eastAsia="Calibri" w:cs="Arial"/>
          <w:b/>
          <w:szCs w:val="24"/>
        </w:rPr>
        <w:t>i</w:t>
      </w:r>
      <w:proofErr w:type="spellEnd"/>
      <w:r w:rsidRPr="002D1BC8">
        <w:rPr>
          <w:rFonts w:eastAsia="Calibri" w:cs="Arial"/>
          <w:b/>
          <w:szCs w:val="24"/>
        </w:rPr>
        <w:t>) and (j) to accommodate the new subsection “(e),” as follows (deletions struck through, additions underlined):</w:t>
      </w:r>
    </w:p>
    <w:p w:rsidR="0085533C" w:rsidRPr="002D1BC8" w:rsidRDefault="0085533C" w:rsidP="0085533C">
      <w:pPr>
        <w:widowControl w:val="0"/>
        <w:spacing w:after="200" w:line="276" w:lineRule="auto"/>
        <w:rPr>
          <w:rFonts w:eastAsia="Calibri" w:cs="Arial"/>
          <w:sz w:val="22"/>
          <w:szCs w:val="22"/>
        </w:rPr>
      </w:pPr>
      <w:r w:rsidRPr="002D1BC8">
        <w:rPr>
          <w:rFonts w:eastAsia="Calibri" w:cs="Arial"/>
          <w:sz w:val="22"/>
          <w:szCs w:val="22"/>
        </w:rPr>
        <w:t>(e)  Mixed Use Opportunity Corridors (MXOC) district is intended to:</w:t>
      </w:r>
    </w:p>
    <w:p w:rsidR="0085533C" w:rsidRPr="002D1BC8" w:rsidRDefault="0085533C" w:rsidP="0085533C">
      <w:pPr>
        <w:widowControl w:val="0"/>
        <w:spacing w:after="200" w:line="276" w:lineRule="auto"/>
        <w:rPr>
          <w:rFonts w:eastAsia="Calibri" w:cs="Arial"/>
          <w:sz w:val="22"/>
          <w:szCs w:val="22"/>
        </w:rPr>
      </w:pPr>
      <w:r w:rsidRPr="002D1BC8">
        <w:rPr>
          <w:rFonts w:eastAsia="Calibri" w:cs="Arial"/>
          <w:sz w:val="22"/>
          <w:szCs w:val="22"/>
        </w:rPr>
        <w:tab/>
        <w:t>(1)</w:t>
      </w:r>
      <w:r w:rsidRPr="002D1BC8">
        <w:rPr>
          <w:rFonts w:eastAsia="Calibri" w:cs="Arial"/>
          <w:sz w:val="22"/>
          <w:szCs w:val="22"/>
        </w:rPr>
        <w:tab/>
        <w:t>Create mixed use development(s) along the corridor in a pedestrian friendly environment while accommodating the more automobile-centric nature of the areas due to the fact that these corridors are primarily along arterial streets;</w:t>
      </w:r>
    </w:p>
    <w:p w:rsidR="0085533C" w:rsidRPr="002D1BC8" w:rsidRDefault="0085533C" w:rsidP="0085533C">
      <w:pPr>
        <w:widowControl w:val="0"/>
        <w:spacing w:after="200" w:line="276" w:lineRule="auto"/>
        <w:rPr>
          <w:rFonts w:eastAsia="Calibri" w:cs="Arial"/>
          <w:sz w:val="22"/>
          <w:szCs w:val="22"/>
        </w:rPr>
      </w:pPr>
      <w:r w:rsidRPr="002D1BC8">
        <w:rPr>
          <w:rFonts w:eastAsia="Calibri" w:cs="Arial"/>
          <w:sz w:val="22"/>
          <w:szCs w:val="22"/>
        </w:rPr>
        <w:tab/>
        <w:t>(2)</w:t>
      </w:r>
      <w:r w:rsidRPr="002D1BC8">
        <w:rPr>
          <w:rFonts w:eastAsia="Calibri" w:cs="Arial"/>
          <w:sz w:val="22"/>
          <w:szCs w:val="22"/>
        </w:rPr>
        <w:tab/>
        <w:t>Provide a transition from nonresidential to existing neighborhood residential uses, and respect the limitations set forth in Section 21.02.140(c</w:t>
      </w:r>
      <w:proofErr w:type="gramStart"/>
      <w:r w:rsidRPr="002D1BC8">
        <w:rPr>
          <w:rFonts w:eastAsia="Calibri" w:cs="Arial"/>
          <w:sz w:val="22"/>
          <w:szCs w:val="22"/>
        </w:rPr>
        <w:t>)(</w:t>
      </w:r>
      <w:proofErr w:type="gramEnd"/>
      <w:r w:rsidRPr="002D1BC8">
        <w:rPr>
          <w:rFonts w:eastAsia="Calibri" w:cs="Arial"/>
          <w:sz w:val="22"/>
          <w:szCs w:val="22"/>
        </w:rPr>
        <w:t>2);</w:t>
      </w:r>
    </w:p>
    <w:p w:rsidR="0085533C" w:rsidRPr="002D1BC8" w:rsidRDefault="0085533C" w:rsidP="0085533C">
      <w:pPr>
        <w:widowControl w:val="0"/>
        <w:spacing w:after="200" w:line="276" w:lineRule="auto"/>
        <w:rPr>
          <w:rFonts w:eastAsia="Calibri" w:cs="Arial"/>
          <w:sz w:val="22"/>
          <w:szCs w:val="22"/>
        </w:rPr>
      </w:pPr>
      <w:r w:rsidRPr="002D1BC8">
        <w:rPr>
          <w:rFonts w:eastAsia="Calibri" w:cs="Arial"/>
          <w:sz w:val="22"/>
          <w:szCs w:val="22"/>
        </w:rPr>
        <w:lastRenderedPageBreak/>
        <w:tab/>
        <w:t>(3)</w:t>
      </w:r>
      <w:r w:rsidRPr="002D1BC8">
        <w:rPr>
          <w:rFonts w:eastAsia="Calibri" w:cs="Arial"/>
          <w:sz w:val="22"/>
          <w:szCs w:val="22"/>
        </w:rPr>
        <w:tab/>
        <w:t>Combine access between two or more sites whenever possible to restrict the number of access points along the arterial street; and</w:t>
      </w:r>
    </w:p>
    <w:p w:rsidR="0085533C" w:rsidRPr="002D1BC8" w:rsidRDefault="0085533C" w:rsidP="0085533C">
      <w:pPr>
        <w:widowControl w:val="0"/>
        <w:spacing w:after="200" w:line="276" w:lineRule="auto"/>
        <w:rPr>
          <w:rFonts w:eastAsia="Calibri" w:cs="Arial"/>
          <w:sz w:val="22"/>
          <w:szCs w:val="22"/>
        </w:rPr>
      </w:pPr>
      <w:r w:rsidRPr="002D1BC8">
        <w:rPr>
          <w:rFonts w:eastAsia="Calibri" w:cs="Arial"/>
          <w:sz w:val="22"/>
          <w:szCs w:val="22"/>
        </w:rPr>
        <w:tab/>
        <w:t>(4)</w:t>
      </w:r>
      <w:r w:rsidRPr="002D1BC8">
        <w:rPr>
          <w:rFonts w:eastAsia="Calibri" w:cs="Arial"/>
          <w:sz w:val="22"/>
          <w:szCs w:val="22"/>
        </w:rPr>
        <w:tab/>
        <w:t>Establish standards for access, parking, delivery and pickup areas, trash service, signage, building entry, and architecture that reflect the somewhat more automobile-centric nature compared to the other form districts.</w:t>
      </w:r>
    </w:p>
    <w:p w:rsidR="0085533C" w:rsidRPr="002D1BC8" w:rsidRDefault="0085533C" w:rsidP="0085533C">
      <w:pPr>
        <w:spacing w:after="240" w:line="312" w:lineRule="atLeast"/>
        <w:textAlignment w:val="baseline"/>
        <w:rPr>
          <w:rFonts w:cs="Arial"/>
          <w:color w:val="000000"/>
          <w:szCs w:val="24"/>
        </w:rPr>
      </w:pPr>
      <w:r w:rsidRPr="002D1BC8">
        <w:rPr>
          <w:rFonts w:cs="Arial"/>
          <w:sz w:val="22"/>
          <w:szCs w:val="22"/>
        </w:rPr>
        <w:t>(f)</w:t>
      </w:r>
      <w:r w:rsidRPr="002D1BC8">
        <w:rPr>
          <w:rFonts w:cs="Arial"/>
          <w:sz w:val="22"/>
          <w:szCs w:val="22"/>
        </w:rPr>
        <w:tab/>
      </w:r>
      <w:r w:rsidRPr="002D1BC8">
        <w:rPr>
          <w:rFonts w:cs="Arial"/>
          <w:b/>
          <w:bCs/>
          <w:color w:val="000000"/>
          <w:szCs w:val="24"/>
        </w:rPr>
        <w:t>District Standards.</w:t>
      </w:r>
      <w:r w:rsidRPr="002D1BC8">
        <w:rPr>
          <w:rFonts w:cs="Arial"/>
          <w:color w:val="000000"/>
          <w:szCs w:val="24"/>
        </w:rPr>
        <w:t xml:space="preserve"> </w:t>
      </w:r>
    </w:p>
    <w:p w:rsidR="0085533C" w:rsidRPr="002D1BC8" w:rsidRDefault="0085533C" w:rsidP="0085533C">
      <w:pPr>
        <w:spacing w:line="312" w:lineRule="atLeast"/>
        <w:ind w:left="792"/>
        <w:textAlignment w:val="baseline"/>
        <w:rPr>
          <w:rFonts w:cs="Arial"/>
          <w:color w:val="000000"/>
          <w:szCs w:val="24"/>
        </w:rPr>
      </w:pPr>
      <w:bookmarkStart w:id="6" w:name="21.03.090(e)(1)"/>
      <w:r w:rsidRPr="002D1BC8">
        <w:rPr>
          <w:rFonts w:cs="Arial"/>
          <w:color w:val="000000"/>
          <w:szCs w:val="24"/>
        </w:rPr>
        <w:t>(1)</w:t>
      </w:r>
      <w:bookmarkEnd w:id="6"/>
      <w:r w:rsidRPr="002D1BC8">
        <w:rPr>
          <w:rFonts w:cs="Arial"/>
          <w:color w:val="000000"/>
          <w:szCs w:val="24"/>
        </w:rPr>
        <w:t>    Building Type by District.</w:t>
      </w:r>
    </w:p>
    <w:p w:rsidR="0085533C" w:rsidRPr="002D1BC8" w:rsidRDefault="0085533C" w:rsidP="0085533C">
      <w:pPr>
        <w:spacing w:line="312" w:lineRule="atLeast"/>
        <w:ind w:left="792"/>
        <w:textAlignment w:val="baseline"/>
        <w:rPr>
          <w:rFonts w:cs="Arial"/>
          <w:color w:val="000000"/>
          <w:szCs w:val="24"/>
        </w:rPr>
      </w:pPr>
    </w:p>
    <w:p w:rsidR="0085533C" w:rsidRPr="002D1BC8" w:rsidRDefault="0085533C" w:rsidP="0085533C">
      <w:pPr>
        <w:spacing w:line="312" w:lineRule="atLeast"/>
        <w:ind w:left="792"/>
        <w:textAlignment w:val="baseline"/>
        <w:rPr>
          <w:rFonts w:cs="Arial"/>
          <w:color w:val="000000"/>
          <w:szCs w:val="24"/>
        </w:rPr>
      </w:pPr>
    </w:p>
    <w:tbl>
      <w:tblPr>
        <w:tblW w:w="8533"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2963"/>
        <w:gridCol w:w="1234"/>
        <w:gridCol w:w="983"/>
        <w:gridCol w:w="1281"/>
        <w:gridCol w:w="1418"/>
        <w:gridCol w:w="654"/>
      </w:tblGrid>
      <w:tr w:rsidR="0085533C" w:rsidRPr="002D1BC8" w:rsidTr="002A3A74">
        <w:trPr>
          <w:trHeight w:val="242"/>
          <w:tblHeader/>
          <w:jc w:val="center"/>
        </w:trPr>
        <w:tc>
          <w:tcPr>
            <w:tcW w:w="294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85533C" w:rsidRPr="002D1BC8" w:rsidRDefault="0085533C" w:rsidP="002A3A74">
            <w:pPr>
              <w:spacing w:line="312" w:lineRule="atLeast"/>
              <w:textAlignment w:val="baseline"/>
              <w:rPr>
                <w:rFonts w:cs="Arial"/>
                <w:b/>
                <w:bCs/>
                <w:color w:val="000000"/>
                <w:szCs w:val="24"/>
              </w:rPr>
            </w:pPr>
            <w:r w:rsidRPr="002D1BC8">
              <w:rPr>
                <w:rFonts w:cs="Arial"/>
                <w:b/>
                <w:bCs/>
                <w:color w:val="000000"/>
                <w:szCs w:val="24"/>
              </w:rPr>
              <w:t>District</w:t>
            </w:r>
          </w:p>
        </w:tc>
        <w:tc>
          <w:tcPr>
            <w:tcW w:w="5589" w:type="dxa"/>
            <w:gridSpan w:val="5"/>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Building Type</w:t>
            </w:r>
          </w:p>
        </w:tc>
      </w:tr>
      <w:tr w:rsidR="0085533C" w:rsidRPr="002D1BC8" w:rsidTr="002A3A74">
        <w:trPr>
          <w:trHeight w:val="447"/>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5533C" w:rsidRPr="002D1BC8" w:rsidRDefault="0085533C" w:rsidP="002A3A74">
            <w:pPr>
              <w:rPr>
                <w:rFonts w:cs="Arial"/>
                <w:b/>
                <w:bCs/>
                <w:color w:val="000000"/>
                <w:szCs w:val="24"/>
              </w:rPr>
            </w:pPr>
          </w:p>
        </w:tc>
        <w:tc>
          <w:tcPr>
            <w:tcW w:w="124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rPr>
                <w:rFonts w:cs="Arial"/>
                <w:color w:val="000000"/>
                <w:szCs w:val="24"/>
              </w:rPr>
            </w:pPr>
            <w:proofErr w:type="spellStart"/>
            <w:r w:rsidRPr="002D1BC8">
              <w:rPr>
                <w:rFonts w:cs="Arial"/>
                <w:b/>
                <w:bCs/>
                <w:color w:val="000000"/>
                <w:szCs w:val="24"/>
              </w:rPr>
              <w:t>Shopfront</w:t>
            </w:r>
            <w:proofErr w:type="spellEnd"/>
          </w:p>
        </w:tc>
        <w:tc>
          <w:tcPr>
            <w:tcW w:w="99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General</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Apartment</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Townhouse</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Civic</w:t>
            </w:r>
          </w:p>
        </w:tc>
      </w:tr>
      <w:tr w:rsidR="0085533C" w:rsidRPr="002D1BC8" w:rsidTr="002A3A74">
        <w:trPr>
          <w:trHeight w:val="503"/>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Mixed Use Residential (MXR-)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r>
      <w:tr w:rsidR="0085533C" w:rsidRPr="002D1BC8" w:rsidTr="002A3A7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 xml:space="preserve">Mixed Use General </w:t>
            </w:r>
          </w:p>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(MXG-)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r>
      <w:tr w:rsidR="0085533C" w:rsidRPr="002D1BC8" w:rsidTr="002A3A7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 xml:space="preserve">Mixed Use </w:t>
            </w:r>
            <w:proofErr w:type="spellStart"/>
            <w:r w:rsidRPr="002D1BC8">
              <w:rPr>
                <w:rFonts w:cs="Arial"/>
                <w:color w:val="000000"/>
                <w:szCs w:val="24"/>
              </w:rPr>
              <w:t>Shopfront</w:t>
            </w:r>
            <w:proofErr w:type="spellEnd"/>
            <w:r w:rsidRPr="002D1BC8">
              <w:rPr>
                <w:rFonts w:cs="Arial"/>
                <w:color w:val="000000"/>
                <w:szCs w:val="24"/>
              </w:rPr>
              <w:t xml:space="preserve"> </w:t>
            </w:r>
          </w:p>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(MXS-)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before="120" w:after="120"/>
              <w:rPr>
                <w:rFonts w:cs="Arial"/>
                <w:color w:val="000000"/>
                <w:szCs w:val="24"/>
              </w:rPr>
            </w:pPr>
          </w:p>
        </w:tc>
      </w:tr>
      <w:tr w:rsidR="0085533C" w:rsidRPr="002D1BC8" w:rsidTr="002A3A7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Mixed Use Opportunity Corridor (MXOC)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w:t>
            </w:r>
          </w:p>
        </w:tc>
        <w:tc>
          <w:tcPr>
            <w:tcW w:w="65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w:t>
            </w:r>
          </w:p>
        </w:tc>
      </w:tr>
    </w:tbl>
    <w:p w:rsidR="0085533C" w:rsidRPr="002D1BC8" w:rsidRDefault="0085533C" w:rsidP="0085533C">
      <w:pPr>
        <w:ind w:left="792"/>
        <w:textAlignment w:val="baseline"/>
        <w:rPr>
          <w:rFonts w:cs="Arial"/>
          <w:color w:val="000000"/>
          <w:szCs w:val="24"/>
        </w:rPr>
      </w:pPr>
      <w:bookmarkStart w:id="7" w:name="21.03.090(e)(2)"/>
    </w:p>
    <w:p w:rsidR="0085533C" w:rsidRPr="002D1BC8" w:rsidRDefault="0085533C" w:rsidP="0085533C">
      <w:pPr>
        <w:spacing w:line="312" w:lineRule="atLeast"/>
        <w:ind w:left="792"/>
        <w:textAlignment w:val="baseline"/>
        <w:rPr>
          <w:rFonts w:cs="Arial"/>
          <w:color w:val="000000"/>
          <w:szCs w:val="24"/>
        </w:rPr>
      </w:pPr>
      <w:r w:rsidRPr="002D1BC8">
        <w:rPr>
          <w:rFonts w:cs="Arial"/>
          <w:color w:val="000000"/>
          <w:szCs w:val="24"/>
        </w:rPr>
        <w:t>(2)</w:t>
      </w:r>
      <w:bookmarkEnd w:id="7"/>
      <w:r w:rsidRPr="002D1BC8">
        <w:rPr>
          <w:rFonts w:cs="Arial"/>
          <w:color w:val="000000"/>
          <w:szCs w:val="24"/>
        </w:rPr>
        <w:t>    Height.</w:t>
      </w:r>
    </w:p>
    <w:p w:rsidR="0085533C" w:rsidRPr="002D1BC8" w:rsidRDefault="0085533C" w:rsidP="0085533C">
      <w:pPr>
        <w:spacing w:line="312" w:lineRule="atLeast"/>
        <w:ind w:left="792"/>
        <w:textAlignment w:val="baseline"/>
        <w:rPr>
          <w:rFonts w:cs="Arial"/>
          <w:color w:val="000000"/>
          <w:szCs w:val="24"/>
        </w:rPr>
      </w:pPr>
    </w:p>
    <w:tbl>
      <w:tblPr>
        <w:tblW w:w="9132"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70"/>
        <w:gridCol w:w="3053"/>
        <w:gridCol w:w="1573"/>
        <w:gridCol w:w="1573"/>
        <w:gridCol w:w="1563"/>
      </w:tblGrid>
      <w:tr w:rsidR="0085533C" w:rsidRPr="002D1BC8" w:rsidTr="002A3A74">
        <w:trPr>
          <w:tblHeader/>
          <w:jc w:val="center"/>
        </w:trPr>
        <w:tc>
          <w:tcPr>
            <w:tcW w:w="142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b/>
                <w:bCs/>
                <w:color w:val="000000"/>
                <w:szCs w:val="24"/>
              </w:rPr>
            </w:pPr>
            <w:r w:rsidRPr="002D1BC8">
              <w:rPr>
                <w:rFonts w:cs="Arial"/>
                <w:b/>
                <w:bCs/>
                <w:color w:val="000000"/>
                <w:szCs w:val="24"/>
              </w:rPr>
              <w:t>Intensity</w:t>
            </w:r>
          </w:p>
        </w:tc>
        <w:tc>
          <w:tcPr>
            <w:tcW w:w="261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b/>
                <w:bCs/>
                <w:color w:val="000000"/>
                <w:szCs w:val="24"/>
              </w:rPr>
            </w:pPr>
            <w:r w:rsidRPr="002D1BC8">
              <w:rPr>
                <w:rFonts w:cs="Arial"/>
                <w:b/>
                <w:bCs/>
                <w:color w:val="000000"/>
                <w:szCs w:val="24"/>
              </w:rPr>
              <w:t>District</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Height Stories (min.)</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Height Stories (max.)</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Height Feet (max.)</w:t>
            </w:r>
          </w:p>
        </w:tc>
      </w:tr>
      <w:tr w:rsidR="0085533C" w:rsidRPr="002D1BC8" w:rsidTr="002A3A7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MXR-3, MXG-3, MXS-3, MXOC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r>
      <w:tr w:rsidR="0085533C" w:rsidRPr="002D1BC8" w:rsidTr="002A3A7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Medium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MXR-5, MXG-5, MXS-5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65</w:t>
            </w:r>
          </w:p>
        </w:tc>
      </w:tr>
      <w:tr w:rsidR="0085533C" w:rsidRPr="002D1BC8" w:rsidTr="002A3A7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High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MXR-8, MXG-8, MXS-8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r>
    </w:tbl>
    <w:p w:rsidR="0085533C" w:rsidRPr="002D1BC8" w:rsidRDefault="0085533C" w:rsidP="0085533C">
      <w:pPr>
        <w:spacing w:after="240" w:line="312" w:lineRule="atLeast"/>
        <w:ind w:left="792"/>
        <w:textAlignment w:val="baseline"/>
        <w:rPr>
          <w:rFonts w:cs="Arial"/>
          <w:color w:val="000000"/>
          <w:szCs w:val="24"/>
        </w:rPr>
      </w:pPr>
      <w:bookmarkStart w:id="8" w:name="21.03.090(e)(3)"/>
    </w:p>
    <w:p w:rsidR="0085533C" w:rsidRPr="002D1BC8" w:rsidRDefault="0085533C" w:rsidP="0085533C">
      <w:pPr>
        <w:spacing w:after="240" w:line="312" w:lineRule="atLeast"/>
        <w:ind w:left="792"/>
        <w:textAlignment w:val="baseline"/>
        <w:rPr>
          <w:rFonts w:cs="Arial"/>
          <w:color w:val="000000"/>
          <w:szCs w:val="24"/>
        </w:rPr>
      </w:pPr>
      <w:r w:rsidRPr="002D1BC8">
        <w:rPr>
          <w:rFonts w:cs="Arial"/>
          <w:color w:val="000000"/>
          <w:szCs w:val="24"/>
        </w:rPr>
        <w:t>(3)</w:t>
      </w:r>
      <w:bookmarkEnd w:id="8"/>
      <w:r w:rsidRPr="002D1BC8">
        <w:rPr>
          <w:rFonts w:cs="Arial"/>
          <w:color w:val="000000"/>
          <w:szCs w:val="24"/>
        </w:rPr>
        <w:t xml:space="preserve">    Building Entrances. The following building entrance requirements apply to </w:t>
      </w:r>
      <w:proofErr w:type="spellStart"/>
      <w:r w:rsidRPr="002D1BC8">
        <w:rPr>
          <w:rFonts w:cs="Arial"/>
          <w:color w:val="000000"/>
          <w:szCs w:val="24"/>
        </w:rPr>
        <w:t>shopfront</w:t>
      </w:r>
      <w:proofErr w:type="spellEnd"/>
      <w:r w:rsidRPr="002D1BC8">
        <w:rPr>
          <w:rFonts w:cs="Arial"/>
          <w:color w:val="000000"/>
          <w:szCs w:val="24"/>
        </w:rPr>
        <w:t>, general and apartment building types:</w:t>
      </w:r>
    </w:p>
    <w:p w:rsidR="0085533C" w:rsidRPr="002D1BC8" w:rsidRDefault="0085533C" w:rsidP="0085533C">
      <w:pPr>
        <w:spacing w:after="240" w:line="312" w:lineRule="atLeast"/>
        <w:ind w:left="1272"/>
        <w:textAlignment w:val="baseline"/>
        <w:rPr>
          <w:rFonts w:cs="Arial"/>
          <w:color w:val="000000"/>
          <w:szCs w:val="24"/>
        </w:rPr>
      </w:pPr>
      <w:bookmarkStart w:id="9" w:name="21.03.090(e)(3)(i)"/>
      <w:r w:rsidRPr="002D1BC8">
        <w:rPr>
          <w:rFonts w:cs="Arial"/>
          <w:color w:val="000000"/>
          <w:szCs w:val="24"/>
        </w:rPr>
        <w:t>(</w:t>
      </w:r>
      <w:proofErr w:type="spellStart"/>
      <w:r w:rsidRPr="002D1BC8">
        <w:rPr>
          <w:rFonts w:cs="Arial"/>
          <w:color w:val="000000"/>
          <w:szCs w:val="24"/>
        </w:rPr>
        <w:t>i</w:t>
      </w:r>
      <w:proofErr w:type="spellEnd"/>
      <w:r w:rsidRPr="002D1BC8">
        <w:rPr>
          <w:rFonts w:cs="Arial"/>
          <w:color w:val="000000"/>
          <w:szCs w:val="24"/>
        </w:rPr>
        <w:t>)</w:t>
      </w:r>
      <w:bookmarkEnd w:id="9"/>
      <w:r w:rsidRPr="002D1BC8">
        <w:rPr>
          <w:rFonts w:cs="Arial"/>
          <w:color w:val="000000"/>
          <w:szCs w:val="24"/>
        </w:rPr>
        <w:t>    An entrance providing both ingress and egress, operable during normal business hours, is required to meet the street-facing entrance requirements. Additional entrances off another street, pedestrian area or internal parking area are permitted.</w:t>
      </w:r>
    </w:p>
    <w:p w:rsidR="0085533C" w:rsidRPr="002D1BC8" w:rsidRDefault="0085533C" w:rsidP="0085533C">
      <w:pPr>
        <w:spacing w:after="240" w:line="312" w:lineRule="atLeast"/>
        <w:ind w:left="1272"/>
        <w:textAlignment w:val="baseline"/>
        <w:rPr>
          <w:rFonts w:cs="Arial"/>
          <w:color w:val="000000"/>
          <w:szCs w:val="24"/>
        </w:rPr>
      </w:pPr>
      <w:bookmarkStart w:id="10" w:name="21.03.090(e)(3)(ii)"/>
      <w:r w:rsidRPr="002D1BC8">
        <w:rPr>
          <w:rFonts w:cs="Arial"/>
          <w:color w:val="000000"/>
          <w:szCs w:val="24"/>
        </w:rPr>
        <w:lastRenderedPageBreak/>
        <w:t>(ii)</w:t>
      </w:r>
      <w:bookmarkEnd w:id="10"/>
      <w:r w:rsidRPr="002D1BC8">
        <w:rPr>
          <w:rFonts w:cs="Arial"/>
          <w:color w:val="000000"/>
          <w:szCs w:val="24"/>
        </w:rPr>
        <w:t>    The entrance separation requirements provided for the building type must be met for each building, but are not applicable to adjacent buildings.</w:t>
      </w:r>
    </w:p>
    <w:p w:rsidR="0085533C" w:rsidRPr="002D1BC8" w:rsidRDefault="0085533C" w:rsidP="0085533C">
      <w:pPr>
        <w:spacing w:after="240" w:line="312" w:lineRule="atLeast"/>
        <w:ind w:left="1272"/>
        <w:textAlignment w:val="baseline"/>
        <w:rPr>
          <w:rFonts w:cs="Arial"/>
          <w:color w:val="000000"/>
          <w:szCs w:val="24"/>
        </w:rPr>
      </w:pPr>
      <w:bookmarkStart w:id="11" w:name="21.03.090(e)(3)(iii)"/>
      <w:r w:rsidRPr="002D1BC8">
        <w:rPr>
          <w:rFonts w:cs="Arial"/>
          <w:color w:val="000000"/>
          <w:szCs w:val="24"/>
        </w:rPr>
        <w:t>(iii)</w:t>
      </w:r>
      <w:bookmarkEnd w:id="11"/>
      <w:r w:rsidRPr="002D1BC8">
        <w:rPr>
          <w:rFonts w:cs="Arial"/>
          <w:color w:val="000000"/>
          <w:szCs w:val="24"/>
        </w:rPr>
        <w:t>    An angled entrance may be provided at either corner of a building along the street to meet the street entrance requirements, provided any applicable entrance spacing requirements can still be met.</w:t>
      </w:r>
    </w:p>
    <w:p w:rsidR="0085533C" w:rsidRPr="002D1BC8" w:rsidRDefault="0085533C" w:rsidP="0085533C">
      <w:pPr>
        <w:spacing w:after="240" w:line="312" w:lineRule="atLeast"/>
        <w:ind w:left="1272"/>
        <w:textAlignment w:val="baseline"/>
        <w:rPr>
          <w:rFonts w:cs="Arial"/>
          <w:color w:val="000000"/>
          <w:szCs w:val="24"/>
        </w:rPr>
      </w:pPr>
      <w:bookmarkStart w:id="12" w:name="21.03.090(e)(3)(iv)"/>
      <w:proofErr w:type="gramStart"/>
      <w:r w:rsidRPr="002D1BC8">
        <w:rPr>
          <w:rFonts w:cs="Arial"/>
          <w:color w:val="000000"/>
          <w:szCs w:val="24"/>
        </w:rPr>
        <w:t>(iv)</w:t>
      </w:r>
      <w:bookmarkEnd w:id="12"/>
      <w:r w:rsidRPr="002D1BC8">
        <w:rPr>
          <w:rFonts w:cs="Arial"/>
          <w:color w:val="000000"/>
          <w:szCs w:val="24"/>
        </w:rPr>
        <w:t>    A</w:t>
      </w:r>
      <w:proofErr w:type="gramEnd"/>
      <w:r w:rsidRPr="002D1BC8">
        <w:rPr>
          <w:rFonts w:cs="Arial"/>
          <w:color w:val="000000"/>
          <w:szCs w:val="24"/>
        </w:rPr>
        <w:t xml:space="preserve"> minimum of 50 percent of a required entrance must be transparent.</w:t>
      </w:r>
    </w:p>
    <w:p w:rsidR="0085533C" w:rsidRPr="002D1BC8" w:rsidRDefault="0085533C" w:rsidP="0085533C">
      <w:pPr>
        <w:spacing w:after="240" w:line="312" w:lineRule="atLeast"/>
        <w:ind w:left="1272"/>
        <w:textAlignment w:val="baseline"/>
        <w:rPr>
          <w:rFonts w:cs="Arial"/>
          <w:color w:val="000000"/>
          <w:szCs w:val="24"/>
        </w:rPr>
      </w:pPr>
      <w:bookmarkStart w:id="13" w:name="21.03.090(e)(3)(v)"/>
      <w:r w:rsidRPr="002D1BC8">
        <w:rPr>
          <w:rFonts w:cs="Arial"/>
          <w:color w:val="000000"/>
          <w:szCs w:val="24"/>
        </w:rPr>
        <w:t>(v)</w:t>
      </w:r>
      <w:bookmarkEnd w:id="13"/>
      <w:r w:rsidRPr="002D1BC8">
        <w:rPr>
          <w:rFonts w:cs="Arial"/>
          <w:color w:val="000000"/>
          <w:szCs w:val="24"/>
        </w:rPr>
        <w:t>    A required fire exit door with no transparency may front on a primary, side, or service street.</w:t>
      </w:r>
    </w:p>
    <w:p w:rsidR="0085533C" w:rsidRPr="002D1BC8" w:rsidRDefault="0085533C" w:rsidP="0085533C">
      <w:pPr>
        <w:spacing w:after="240" w:line="312" w:lineRule="atLeast"/>
        <w:ind w:left="1272"/>
        <w:textAlignment w:val="baseline"/>
        <w:rPr>
          <w:rFonts w:cs="Arial"/>
          <w:color w:val="000000"/>
          <w:szCs w:val="24"/>
        </w:rPr>
      </w:pPr>
      <w:proofErr w:type="gramStart"/>
      <w:r w:rsidRPr="002D1BC8">
        <w:rPr>
          <w:rFonts w:cs="Arial"/>
          <w:color w:val="000000"/>
          <w:szCs w:val="24"/>
        </w:rPr>
        <w:t>(vi)  A</w:t>
      </w:r>
      <w:proofErr w:type="gramEnd"/>
      <w:r w:rsidRPr="002D1BC8">
        <w:rPr>
          <w:rFonts w:cs="Arial"/>
          <w:color w:val="000000"/>
          <w:szCs w:val="24"/>
        </w:rPr>
        <w:t xml:space="preserve"> street-facing entrance is not required in the MXOC.</w:t>
      </w:r>
    </w:p>
    <w:p w:rsidR="0085533C" w:rsidRPr="002D1BC8" w:rsidRDefault="0085533C" w:rsidP="0085533C">
      <w:pPr>
        <w:spacing w:after="240" w:line="312" w:lineRule="atLeast"/>
        <w:ind w:left="792"/>
        <w:textAlignment w:val="baseline"/>
        <w:rPr>
          <w:rFonts w:cs="Arial"/>
          <w:color w:val="000000"/>
          <w:szCs w:val="24"/>
        </w:rPr>
      </w:pPr>
      <w:bookmarkStart w:id="14" w:name="21.03.090(e)(4)"/>
      <w:r w:rsidRPr="002D1BC8">
        <w:rPr>
          <w:rFonts w:cs="Arial"/>
          <w:color w:val="000000"/>
          <w:szCs w:val="24"/>
        </w:rPr>
        <w:t>(4)</w:t>
      </w:r>
      <w:bookmarkEnd w:id="14"/>
      <w:r w:rsidRPr="002D1BC8">
        <w:rPr>
          <w:rFonts w:cs="Arial"/>
          <w:color w:val="000000"/>
          <w:szCs w:val="24"/>
        </w:rPr>
        <w:t>    Parking.</w:t>
      </w:r>
    </w:p>
    <w:p w:rsidR="0085533C" w:rsidRPr="002D1BC8" w:rsidRDefault="0085533C" w:rsidP="0085533C">
      <w:pPr>
        <w:spacing w:after="240" w:line="312" w:lineRule="atLeast"/>
        <w:ind w:left="1272"/>
        <w:textAlignment w:val="baseline"/>
        <w:rPr>
          <w:rFonts w:cs="Arial"/>
          <w:color w:val="000000"/>
          <w:szCs w:val="24"/>
        </w:rPr>
      </w:pPr>
      <w:bookmarkStart w:id="15" w:name="21.03.090(e)(4)(i)"/>
      <w:r w:rsidRPr="002D1BC8">
        <w:rPr>
          <w:rFonts w:cs="Arial"/>
          <w:color w:val="000000"/>
          <w:szCs w:val="24"/>
        </w:rPr>
        <w:t>(</w:t>
      </w:r>
      <w:proofErr w:type="spellStart"/>
      <w:r w:rsidRPr="002D1BC8">
        <w:rPr>
          <w:rFonts w:cs="Arial"/>
          <w:color w:val="000000"/>
          <w:szCs w:val="24"/>
        </w:rPr>
        <w:t>i</w:t>
      </w:r>
      <w:proofErr w:type="spellEnd"/>
      <w:r w:rsidRPr="002D1BC8">
        <w:rPr>
          <w:rFonts w:cs="Arial"/>
          <w:color w:val="000000"/>
          <w:szCs w:val="24"/>
        </w:rPr>
        <w:t>)</w:t>
      </w:r>
      <w:bookmarkEnd w:id="15"/>
      <w:r w:rsidRPr="002D1BC8">
        <w:rPr>
          <w:rFonts w:cs="Arial"/>
          <w:color w:val="000000"/>
          <w:szCs w:val="24"/>
        </w:rPr>
        <w:t>    On-site surface parking must be located behind the parking setback line.</w:t>
      </w:r>
    </w:p>
    <w:p w:rsidR="0085533C" w:rsidRPr="002D1BC8" w:rsidRDefault="0085533C" w:rsidP="0085533C">
      <w:pPr>
        <w:spacing w:after="240" w:line="312" w:lineRule="atLeast"/>
        <w:ind w:left="1272"/>
        <w:textAlignment w:val="baseline"/>
        <w:rPr>
          <w:rFonts w:cs="Arial"/>
          <w:color w:val="000000"/>
          <w:szCs w:val="24"/>
        </w:rPr>
      </w:pPr>
      <w:bookmarkStart w:id="16" w:name="21.03.090(e)(4)(ii)"/>
      <w:r w:rsidRPr="002D1BC8">
        <w:rPr>
          <w:rFonts w:cs="Arial"/>
          <w:color w:val="000000"/>
          <w:szCs w:val="24"/>
        </w:rPr>
        <w:t>(ii)</w:t>
      </w:r>
      <w:bookmarkEnd w:id="16"/>
      <w:r w:rsidRPr="002D1BC8">
        <w:rPr>
          <w:rFonts w:cs="Arial"/>
          <w:color w:val="000000"/>
          <w:szCs w:val="24"/>
        </w:rPr>
        <w:t>    Structured parking must contain active uses on the ground story along any primary street for the first 30 feet of the building measured from the street-facing facade.</w:t>
      </w:r>
    </w:p>
    <w:p w:rsidR="0085533C" w:rsidRPr="002D1BC8" w:rsidRDefault="0085533C" w:rsidP="0085533C">
      <w:pPr>
        <w:spacing w:after="240" w:line="312" w:lineRule="atLeast"/>
        <w:ind w:left="1272"/>
        <w:textAlignment w:val="baseline"/>
        <w:rPr>
          <w:rFonts w:cs="Arial"/>
          <w:color w:val="000000"/>
          <w:szCs w:val="24"/>
        </w:rPr>
      </w:pPr>
      <w:bookmarkStart w:id="17" w:name="21.03.090(e)(4)(iii)"/>
      <w:r w:rsidRPr="002D1BC8">
        <w:rPr>
          <w:rFonts w:cs="Arial"/>
          <w:color w:val="000000"/>
          <w:szCs w:val="24"/>
        </w:rPr>
        <w:t>(iii)</w:t>
      </w:r>
      <w:bookmarkEnd w:id="17"/>
      <w:r w:rsidRPr="002D1BC8">
        <w:rPr>
          <w:rFonts w:cs="Arial"/>
          <w:color w:val="000000"/>
          <w:szCs w:val="24"/>
        </w:rPr>
        <w:t>    The required street frontage may be interrupted to allow for a maximum 30-foot-wide vehicular entrance to a parking structure or area.</w:t>
      </w:r>
    </w:p>
    <w:p w:rsidR="0085533C" w:rsidRPr="002D1BC8" w:rsidRDefault="0085533C" w:rsidP="0085533C">
      <w:pPr>
        <w:spacing w:after="240" w:line="312" w:lineRule="atLeast"/>
        <w:ind w:left="792"/>
        <w:textAlignment w:val="baseline"/>
        <w:rPr>
          <w:rFonts w:cs="Arial"/>
          <w:color w:val="000000"/>
          <w:szCs w:val="24"/>
        </w:rPr>
      </w:pPr>
      <w:bookmarkStart w:id="18" w:name="21.03.090(e)(5)"/>
      <w:r w:rsidRPr="002D1BC8">
        <w:rPr>
          <w:rFonts w:cs="Arial"/>
          <w:color w:val="000000"/>
          <w:szCs w:val="24"/>
        </w:rPr>
        <w:t>(5)</w:t>
      </w:r>
      <w:bookmarkEnd w:id="18"/>
      <w:r w:rsidRPr="002D1BC8">
        <w:rPr>
          <w:rFonts w:cs="Arial"/>
          <w:color w:val="000000"/>
          <w:szCs w:val="24"/>
        </w:rPr>
        <w:t xml:space="preserve">    Service Entrances. Business service entrances, service yards and loading areas shall be located only in the rear or side yard, behind the parking setback line. </w:t>
      </w:r>
    </w:p>
    <w:p w:rsidR="0085533C" w:rsidRPr="002D1BC8" w:rsidRDefault="0085533C" w:rsidP="0085533C">
      <w:pPr>
        <w:spacing w:after="240" w:line="312" w:lineRule="atLeast"/>
        <w:ind w:left="792"/>
        <w:textAlignment w:val="baseline"/>
        <w:rPr>
          <w:rFonts w:cs="Arial"/>
          <w:color w:val="000000"/>
          <w:szCs w:val="24"/>
        </w:rPr>
      </w:pPr>
      <w:bookmarkStart w:id="19" w:name="21.03.090(e)(7)"/>
      <w:r w:rsidRPr="002D1BC8">
        <w:rPr>
          <w:rFonts w:cs="Arial"/>
          <w:color w:val="000000"/>
          <w:szCs w:val="24"/>
        </w:rPr>
        <w:t>(6)</w:t>
      </w:r>
      <w:bookmarkEnd w:id="19"/>
      <w:r w:rsidRPr="002D1BC8">
        <w:rPr>
          <w:rFonts w:cs="Arial"/>
          <w:color w:val="000000"/>
          <w:szCs w:val="24"/>
        </w:rPr>
        <w:t>    Open Space.</w:t>
      </w:r>
    </w:p>
    <w:p w:rsidR="0085533C" w:rsidRPr="002D1BC8" w:rsidRDefault="0085533C" w:rsidP="0085533C">
      <w:pPr>
        <w:spacing w:after="240" w:line="312" w:lineRule="atLeast"/>
        <w:ind w:left="1272"/>
        <w:textAlignment w:val="baseline"/>
        <w:rPr>
          <w:rFonts w:cs="Arial"/>
          <w:color w:val="000000"/>
          <w:szCs w:val="24"/>
        </w:rPr>
      </w:pPr>
      <w:bookmarkStart w:id="20" w:name="21.03.090(e)(7)(i)"/>
      <w:r w:rsidRPr="002D1BC8">
        <w:rPr>
          <w:rFonts w:cs="Arial"/>
          <w:color w:val="000000"/>
          <w:szCs w:val="24"/>
        </w:rPr>
        <w:t>(</w:t>
      </w:r>
      <w:proofErr w:type="spellStart"/>
      <w:r w:rsidRPr="002D1BC8">
        <w:rPr>
          <w:rFonts w:cs="Arial"/>
          <w:color w:val="000000"/>
          <w:szCs w:val="24"/>
        </w:rPr>
        <w:t>i</w:t>
      </w:r>
      <w:proofErr w:type="spellEnd"/>
      <w:r w:rsidRPr="002D1BC8">
        <w:rPr>
          <w:rFonts w:cs="Arial"/>
          <w:color w:val="000000"/>
          <w:szCs w:val="24"/>
        </w:rPr>
        <w:t>)</w:t>
      </w:r>
      <w:bookmarkEnd w:id="20"/>
      <w:r w:rsidRPr="002D1BC8">
        <w:rPr>
          <w:rFonts w:cs="Arial"/>
          <w:color w:val="000000"/>
          <w:szCs w:val="24"/>
        </w:rPr>
        <w:t>    Public Parks and Open Space Fee. The owner of any multifamily or mixed use project in a form district shall be subject to the required parks impact fee.</w:t>
      </w:r>
    </w:p>
    <w:p w:rsidR="0085533C" w:rsidRPr="002D1BC8" w:rsidRDefault="0085533C" w:rsidP="0085533C">
      <w:pPr>
        <w:spacing w:after="240" w:line="312" w:lineRule="atLeast"/>
        <w:ind w:left="1272"/>
        <w:textAlignment w:val="baseline"/>
        <w:rPr>
          <w:rFonts w:cs="Arial"/>
          <w:color w:val="000000"/>
          <w:szCs w:val="24"/>
        </w:rPr>
      </w:pPr>
      <w:bookmarkStart w:id="21" w:name="21.03.090(e)(7)(ii)"/>
      <w:r w:rsidRPr="002D1BC8">
        <w:rPr>
          <w:rFonts w:cs="Arial"/>
          <w:color w:val="000000"/>
          <w:szCs w:val="24"/>
        </w:rPr>
        <w:t>(ii)</w:t>
      </w:r>
      <w:bookmarkEnd w:id="21"/>
      <w:r w:rsidRPr="002D1BC8">
        <w:rPr>
          <w:rFonts w:cs="Arial"/>
          <w:color w:val="000000"/>
          <w:szCs w:val="24"/>
        </w:rPr>
        <w:t xml:space="preserve">    Open Space Requirement. Multifamily or mixed use developments in a form district shall be required to pay 10 percent of the value of the raw land of the property as determined in GJMC </w:t>
      </w:r>
      <w:hyperlink r:id="rId12" w:anchor="21.06.020(b)" w:history="1">
        <w:r w:rsidRPr="002D1BC8">
          <w:rPr>
            <w:rFonts w:cs="Arial"/>
            <w:color w:val="000000"/>
            <w:szCs w:val="24"/>
          </w:rPr>
          <w:t>21.06.020(b)</w:t>
        </w:r>
      </w:hyperlink>
      <w:r w:rsidRPr="002D1BC8">
        <w:rPr>
          <w:rFonts w:cs="Arial"/>
          <w:color w:val="000000"/>
          <w:szCs w:val="24"/>
        </w:rPr>
        <w:t>.</w:t>
      </w:r>
    </w:p>
    <w:p w:rsidR="0085533C" w:rsidRPr="002D1BC8" w:rsidRDefault="0085533C" w:rsidP="0085533C">
      <w:pPr>
        <w:spacing w:after="240" w:line="312" w:lineRule="atLeast"/>
        <w:ind w:left="792"/>
        <w:textAlignment w:val="baseline"/>
        <w:rPr>
          <w:rFonts w:cs="Arial"/>
          <w:color w:val="000000"/>
          <w:szCs w:val="24"/>
        </w:rPr>
      </w:pPr>
      <w:bookmarkStart w:id="22" w:name="21.03.090(e)(8)"/>
      <w:r w:rsidRPr="002D1BC8">
        <w:rPr>
          <w:rFonts w:cs="Arial"/>
          <w:color w:val="000000"/>
          <w:szCs w:val="24"/>
        </w:rPr>
        <w:t>(7)</w:t>
      </w:r>
      <w:bookmarkEnd w:id="22"/>
      <w:r w:rsidRPr="002D1BC8">
        <w:rPr>
          <w:rFonts w:cs="Arial"/>
          <w:color w:val="000000"/>
          <w:szCs w:val="24"/>
        </w:rPr>
        <w:t xml:space="preserve">    Outdoor Storage and Display. Outdoor storage and permanent displays are prohibited. Portable display of retail merchandise may be permitted as provided in GJMC </w:t>
      </w:r>
      <w:hyperlink r:id="rId13" w:anchor="21.04.040(h)" w:history="1">
        <w:r w:rsidRPr="002D1BC8">
          <w:rPr>
            <w:rFonts w:cs="Arial"/>
            <w:color w:val="000000"/>
            <w:szCs w:val="24"/>
          </w:rPr>
          <w:t>21.04.040(h)</w:t>
        </w:r>
      </w:hyperlink>
      <w:r w:rsidRPr="002D1BC8">
        <w:rPr>
          <w:rFonts w:cs="Arial"/>
          <w:color w:val="000000"/>
          <w:szCs w:val="24"/>
        </w:rPr>
        <w:t>.</w:t>
      </w:r>
    </w:p>
    <w:p w:rsidR="0085533C" w:rsidRPr="002D1BC8" w:rsidRDefault="0085533C" w:rsidP="0085533C">
      <w:pPr>
        <w:pStyle w:val="Default0"/>
        <w:ind w:left="720"/>
      </w:pPr>
      <w:r w:rsidRPr="002D1BC8">
        <w:t xml:space="preserve">(8)    Awning Standards.  Awnings and other façade enhancements are encouraged. One or more awnings extending from the building may be erected. Awnings shall be at least 8 feet above the sidewalk and shall be at least 4 feet </w:t>
      </w:r>
      <w:r w:rsidRPr="002D1BC8">
        <w:lastRenderedPageBreak/>
        <w:t>wide, along the building frontage, and shall not overhang into the right-of-way more than 6 feet. Awnings shall otherwise meet with the requirements of the Grand Junction Municipal Code and Colorado Department of Transportation (CDOT) regulations.</w:t>
      </w:r>
    </w:p>
    <w:p w:rsidR="0085533C" w:rsidRPr="002D1BC8" w:rsidRDefault="0085533C" w:rsidP="0085533C">
      <w:pPr>
        <w:pStyle w:val="Default0"/>
        <w:ind w:left="720"/>
      </w:pPr>
    </w:p>
    <w:p w:rsidR="0085533C" w:rsidRPr="002D1BC8" w:rsidRDefault="0085533C" w:rsidP="0085533C">
      <w:pPr>
        <w:pStyle w:val="Default0"/>
        <w:ind w:left="720"/>
      </w:pPr>
      <w:r w:rsidRPr="002D1BC8">
        <w:t>(9) Landscaping and Buffering.</w:t>
      </w:r>
    </w:p>
    <w:p w:rsidR="0085533C" w:rsidRPr="002D1BC8" w:rsidRDefault="0085533C" w:rsidP="0085533C">
      <w:pPr>
        <w:pStyle w:val="Default0"/>
      </w:pPr>
    </w:p>
    <w:p w:rsidR="0085533C" w:rsidRPr="002D1BC8" w:rsidRDefault="0085533C" w:rsidP="0085533C">
      <w:pPr>
        <w:pStyle w:val="Default0"/>
        <w:widowControl w:val="0"/>
        <w:ind w:left="1260"/>
      </w:pPr>
      <w:r w:rsidRPr="002D1BC8">
        <w:t>(</w:t>
      </w:r>
      <w:proofErr w:type="spellStart"/>
      <w:r w:rsidRPr="002D1BC8">
        <w:t>i</w:t>
      </w:r>
      <w:proofErr w:type="spellEnd"/>
      <w:r w:rsidRPr="002D1BC8">
        <w:t xml:space="preserve">)     No landscaping / screening buffer is required between adjacent properties zoned Mixed Use. </w:t>
      </w:r>
    </w:p>
    <w:p w:rsidR="0085533C" w:rsidRPr="002D1BC8" w:rsidRDefault="0085533C" w:rsidP="0085533C">
      <w:pPr>
        <w:pStyle w:val="Default0"/>
        <w:widowControl w:val="0"/>
        <w:ind w:left="1260"/>
      </w:pPr>
    </w:p>
    <w:p w:rsidR="0085533C" w:rsidRPr="002D1BC8" w:rsidRDefault="0085533C" w:rsidP="0085533C">
      <w:pPr>
        <w:pStyle w:val="Default0"/>
        <w:widowControl w:val="0"/>
        <w:ind w:left="1260"/>
      </w:pPr>
      <w:r w:rsidRPr="002D1BC8">
        <w:t xml:space="preserve">(ii)    No street frontage landscaping is required when the setback for a building is ten (10) feet or less. </w:t>
      </w:r>
    </w:p>
    <w:p w:rsidR="0085533C" w:rsidRPr="002D1BC8" w:rsidRDefault="0085533C" w:rsidP="0085533C">
      <w:pPr>
        <w:pStyle w:val="Default0"/>
        <w:widowControl w:val="0"/>
        <w:ind w:left="1260"/>
      </w:pPr>
    </w:p>
    <w:p w:rsidR="0085533C" w:rsidRPr="002D1BC8" w:rsidRDefault="0085533C" w:rsidP="0085533C">
      <w:pPr>
        <w:pStyle w:val="Default0"/>
        <w:widowControl w:val="0"/>
        <w:ind w:left="1260"/>
      </w:pPr>
      <w:r w:rsidRPr="002D1BC8">
        <w:t>(iii)   Street trees are required at a rate of one tree per eighty (80) feet.  Street trees may be planted in the right-of-way with City approval.</w:t>
      </w:r>
    </w:p>
    <w:p w:rsidR="0085533C" w:rsidRPr="002D1BC8" w:rsidRDefault="0085533C" w:rsidP="0085533C">
      <w:pPr>
        <w:pStyle w:val="Default0"/>
        <w:widowControl w:val="0"/>
        <w:ind w:left="1260"/>
      </w:pPr>
    </w:p>
    <w:p w:rsidR="0085533C" w:rsidRPr="002D1BC8" w:rsidRDefault="0085533C" w:rsidP="0085533C">
      <w:pPr>
        <w:pStyle w:val="Default0"/>
        <w:widowControl w:val="0"/>
        <w:ind w:left="1260"/>
      </w:pPr>
      <w:proofErr w:type="gramStart"/>
      <w:r w:rsidRPr="002D1BC8">
        <w:t>(iv)   All</w:t>
      </w:r>
      <w:proofErr w:type="gramEnd"/>
      <w:r w:rsidRPr="002D1BC8">
        <w:t xml:space="preserve"> other landscaping regulations of the Grand Junction Municipal Code shall apply.</w:t>
      </w:r>
    </w:p>
    <w:p w:rsidR="0085533C" w:rsidRPr="002D1BC8" w:rsidRDefault="0085533C" w:rsidP="0085533C">
      <w:pPr>
        <w:spacing w:line="312" w:lineRule="atLeast"/>
        <w:textAlignment w:val="baseline"/>
        <w:rPr>
          <w:rFonts w:cs="Arial"/>
          <w:color w:val="000000"/>
          <w:szCs w:val="24"/>
        </w:rPr>
      </w:pPr>
      <w:bookmarkStart w:id="23" w:name="21.03.090(f)"/>
    </w:p>
    <w:p w:rsidR="0085533C" w:rsidRPr="002D1BC8" w:rsidRDefault="0085533C" w:rsidP="0085533C">
      <w:pPr>
        <w:widowControl w:val="0"/>
        <w:tabs>
          <w:tab w:val="center" w:pos="1080"/>
          <w:tab w:val="center" w:pos="1170"/>
        </w:tabs>
        <w:spacing w:after="200" w:line="276" w:lineRule="auto"/>
        <w:ind w:left="720" w:hanging="90"/>
        <w:rPr>
          <w:rFonts w:cs="Arial"/>
          <w:sz w:val="22"/>
          <w:szCs w:val="22"/>
        </w:rPr>
      </w:pPr>
      <w:r w:rsidRPr="002D1BC8">
        <w:rPr>
          <w:rFonts w:cs="Arial"/>
          <w:sz w:val="22"/>
          <w:szCs w:val="22"/>
        </w:rPr>
        <w:t>(10)</w:t>
      </w:r>
      <w:r w:rsidRPr="002D1BC8">
        <w:rPr>
          <w:rFonts w:cs="Arial"/>
          <w:sz w:val="22"/>
          <w:szCs w:val="22"/>
        </w:rPr>
        <w:tab/>
      </w:r>
      <w:r w:rsidRPr="002D1BC8">
        <w:rPr>
          <w:rFonts w:cs="Arial"/>
          <w:sz w:val="22"/>
          <w:szCs w:val="22"/>
        </w:rPr>
        <w:tab/>
        <w:t xml:space="preserve">Mechanical Equipment.  Screening of mechanical equipment either located on the roof or on the ground is required.  </w:t>
      </w:r>
    </w:p>
    <w:bookmarkEnd w:id="23"/>
    <w:p w:rsidR="0085533C" w:rsidRPr="002D1BC8" w:rsidRDefault="0085533C" w:rsidP="0085533C">
      <w:pPr>
        <w:spacing w:after="240" w:line="312" w:lineRule="atLeast"/>
        <w:textAlignment w:val="baseline"/>
        <w:rPr>
          <w:rFonts w:cs="Arial"/>
          <w:color w:val="000000"/>
          <w:szCs w:val="24"/>
        </w:rPr>
      </w:pPr>
      <w:r w:rsidRPr="002D1BC8">
        <w:rPr>
          <w:rFonts w:cs="Arial"/>
          <w:sz w:val="22"/>
          <w:szCs w:val="22"/>
        </w:rPr>
        <w:t xml:space="preserve">(g)  </w:t>
      </w:r>
      <w:r w:rsidRPr="002D1BC8">
        <w:rPr>
          <w:rFonts w:cs="Arial"/>
          <w:b/>
          <w:bCs/>
          <w:color w:val="000000"/>
          <w:szCs w:val="24"/>
        </w:rPr>
        <w:t>Building Types.</w:t>
      </w:r>
      <w:r w:rsidRPr="002D1BC8">
        <w:rPr>
          <w:rFonts w:cs="Arial"/>
          <w:color w:val="000000"/>
          <w:szCs w:val="24"/>
        </w:rPr>
        <w:t xml:space="preserve"> See the building types on the following pages.</w:t>
      </w:r>
    </w:p>
    <w:p w:rsidR="0085533C" w:rsidRPr="002D1BC8" w:rsidRDefault="0085533C" w:rsidP="0085533C">
      <w:pPr>
        <w:spacing w:after="240" w:line="312" w:lineRule="atLeast"/>
        <w:ind w:left="792"/>
        <w:textAlignment w:val="baseline"/>
        <w:rPr>
          <w:rFonts w:cs="Arial"/>
          <w:color w:val="000000"/>
          <w:szCs w:val="24"/>
        </w:rPr>
      </w:pPr>
      <w:bookmarkStart w:id="24" w:name="21.03.090(f)(1)"/>
      <w:r w:rsidRPr="002D1BC8">
        <w:rPr>
          <w:rFonts w:cs="Arial"/>
          <w:color w:val="000000"/>
          <w:szCs w:val="24"/>
        </w:rPr>
        <w:t>(1)</w:t>
      </w:r>
      <w:bookmarkEnd w:id="24"/>
      <w:r w:rsidRPr="002D1BC8">
        <w:rPr>
          <w:rFonts w:cs="Arial"/>
          <w:color w:val="000000"/>
          <w:szCs w:val="24"/>
        </w:rPr>
        <w:t>    </w:t>
      </w:r>
      <w:proofErr w:type="spellStart"/>
      <w:r w:rsidRPr="002D1BC8">
        <w:rPr>
          <w:rFonts w:cs="Arial"/>
          <w:color w:val="000000"/>
          <w:szCs w:val="24"/>
        </w:rPr>
        <w:t>Shopfront</w:t>
      </w:r>
      <w:proofErr w:type="spellEnd"/>
      <w:r w:rsidRPr="002D1BC8">
        <w:rPr>
          <w:rFonts w:cs="Arial"/>
          <w:color w:val="000000"/>
          <w:szCs w:val="24"/>
        </w:rPr>
        <w:t xml:space="preserve">. A building form intended for ground floor retail sales and service uses with upper-story residential or office uses. </w:t>
      </w:r>
      <w:r w:rsidRPr="002D1BC8">
        <w:rPr>
          <w:rFonts w:cs="Arial"/>
          <w:szCs w:val="24"/>
        </w:rPr>
        <w:t>Lodging and indoor recreation and entertainment uses would also be allowed.</w:t>
      </w:r>
      <w:r w:rsidRPr="002D1BC8">
        <w:rPr>
          <w:rFonts w:cs="Arial"/>
          <w:color w:val="000000"/>
          <w:szCs w:val="24"/>
        </w:rPr>
        <w:t xml:space="preserve">  High transparency (in the form of windows and doors) is required on the ground floor to encourage interaction between the pedestrian and the ground story space. Primary entrances are prominent and street facing</w:t>
      </w:r>
      <w:r w:rsidR="00152028" w:rsidRPr="002D1BC8">
        <w:rPr>
          <w:rFonts w:cs="Arial"/>
          <w:color w:val="000000"/>
          <w:szCs w:val="24"/>
        </w:rPr>
        <w:t xml:space="preserve"> except that street-facing entrances are optional in MXOC</w:t>
      </w:r>
      <w:r w:rsidRPr="002D1BC8">
        <w:rPr>
          <w:rFonts w:cs="Arial"/>
          <w:color w:val="000000"/>
          <w:szCs w:val="24"/>
        </w:rPr>
        <w:t>.</w:t>
      </w:r>
    </w:p>
    <w:p w:rsidR="0085533C" w:rsidRPr="002D1BC8" w:rsidRDefault="00C1266D" w:rsidP="0085533C">
      <w:pPr>
        <w:spacing w:line="312" w:lineRule="atLeast"/>
        <w:ind w:left="792"/>
        <w:textAlignment w:val="baseline"/>
        <w:rPr>
          <w:rFonts w:cs="Arial"/>
          <w:noProof/>
          <w:color w:val="000000"/>
          <w:szCs w:val="24"/>
        </w:rPr>
      </w:pPr>
      <w:r>
        <w:rPr>
          <w:rFonts w:cs="Arial"/>
          <w:noProof/>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codepublishing.com/co/grandjunction/html2/images/grandj21.23.04.05.jpg" style="width:322.8pt;height:215.4pt;visibility:visible">
            <v:imagedata r:id="rId14" o:title="grandj21"/>
          </v:shape>
        </w:pict>
      </w:r>
    </w:p>
    <w:p w:rsidR="0085533C" w:rsidRPr="002D1BC8" w:rsidRDefault="0085533C" w:rsidP="0085533C">
      <w:r w:rsidRPr="002D1BC8">
        <w:br w:type="page"/>
      </w:r>
    </w:p>
    <w:tbl>
      <w:tblPr>
        <w:tblW w:w="10638" w:type="dxa"/>
        <w:jc w:val="center"/>
        <w:tblInd w:w="-136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
        <w:gridCol w:w="298"/>
        <w:gridCol w:w="2469"/>
        <w:gridCol w:w="800"/>
        <w:gridCol w:w="698"/>
        <w:gridCol w:w="680"/>
        <w:gridCol w:w="86"/>
        <w:gridCol w:w="298"/>
        <w:gridCol w:w="2990"/>
        <w:gridCol w:w="844"/>
        <w:gridCol w:w="717"/>
        <w:gridCol w:w="735"/>
      </w:tblGrid>
      <w:tr w:rsidR="00445F91" w:rsidRPr="002D1BC8" w:rsidTr="00604C31">
        <w:trPr>
          <w:tblHeade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before="240" w:after="240"/>
              <w:rPr>
                <w:rFonts w:cs="Arial"/>
                <w:color w:val="000000"/>
                <w:szCs w:val="24"/>
              </w:rPr>
            </w:pPr>
          </w:p>
        </w:tc>
        <w:tc>
          <w:tcPr>
            <w:tcW w:w="2423"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before="240" w:after="240"/>
              <w:rPr>
                <w:rFonts w:cs="Arial"/>
                <w:color w:val="000000"/>
                <w:szCs w:val="24"/>
              </w:rPr>
            </w:pP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MXS-3</w:t>
            </w:r>
          </w:p>
          <w:p w:rsidR="00604C31" w:rsidRPr="002D1BC8" w:rsidRDefault="00604C31"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MXS-5</w:t>
            </w:r>
          </w:p>
          <w:p w:rsidR="00604C31" w:rsidRPr="002D1BC8" w:rsidRDefault="00604C31" w:rsidP="002A3A74">
            <w:pPr>
              <w:spacing w:line="312" w:lineRule="atLeast"/>
              <w:jc w:val="center"/>
              <w:textAlignment w:val="baseline"/>
              <w:rPr>
                <w:rFonts w:cs="Arial"/>
                <w:b/>
                <w:bCs/>
                <w:color w:val="000000"/>
                <w:szCs w:val="24"/>
              </w:rPr>
            </w:pPr>
          </w:p>
        </w:tc>
        <w:tc>
          <w:tcPr>
            <w:tcW w:w="68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MXS-8</w:t>
            </w:r>
          </w:p>
          <w:p w:rsidR="00604C31" w:rsidRPr="002D1BC8" w:rsidRDefault="00604C31" w:rsidP="002A3A74">
            <w:pPr>
              <w:spacing w:line="312" w:lineRule="atLeast"/>
              <w:jc w:val="center"/>
              <w:textAlignment w:val="baseline"/>
              <w:rPr>
                <w:rFonts w:cs="Arial"/>
                <w:b/>
                <w:bCs/>
                <w:color w:val="000000"/>
                <w:szCs w:val="24"/>
              </w:rPr>
            </w:pPr>
          </w:p>
        </w:tc>
        <w:tc>
          <w:tcPr>
            <w:tcW w:w="86"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295"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2934"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872"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MXS-3</w:t>
            </w:r>
          </w:p>
          <w:p w:rsidR="00604C31" w:rsidRPr="002D1BC8" w:rsidRDefault="00604C31"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741"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MXS-5</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MXS-8</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LOT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5316" w:type="dxa"/>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HEIGHT</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Area (min. ft.</w:t>
            </w:r>
            <w:r w:rsidRPr="002D1BC8">
              <w:rPr>
                <w:rFonts w:cs="Arial"/>
                <w:color w:val="000000"/>
                <w:szCs w:val="24"/>
                <w:vertAlign w:val="superscript"/>
              </w:rPr>
              <w:t>2</w:t>
            </w:r>
            <w:r w:rsidRPr="002D1BC8">
              <w:rPr>
                <w:rFonts w:cs="Arial"/>
                <w:color w:val="000000"/>
                <w:szCs w:val="24"/>
              </w:rPr>
              <w: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4,000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26" type="#_x0000_t75" alt="http://www.codepublishing.com/co/grandjunction/html2/images/grandj21.23.04.06.jpg" style="width:10.8pt;height:11.4pt;visibility:visible">
                  <v:imagedata r:id="rId15"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Stories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27" type="#_x0000_t75" alt="http://www.codepublishing.com/co/grandjunction/html2/images/grandj21.23.04.07.jpg" style="width:10.8pt;height:11.4pt;visibility:visible">
                  <v:imagedata r:id="rId16"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Width (min. ft.)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28" type="#_x0000_t75" alt="http://www.codepublishing.com/co/grandjunction/html2/images/grandj21.23.04.08.jpg" style="width:10.8pt;height:11.4pt;visibility:visible">
                  <v:imagedata r:id="rId15"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Feet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65</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Lot coverage (max.)</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29" type="#_x0000_t75" alt="http://www.codepublishing.com/co/grandjunction/html2/images/grandj21.23.04.09.jpg" style="width:10.8pt;height:10.8pt;visibility:visible">
                  <v:imagedata r:id="rId17"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height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r>
      <w:tr w:rsidR="00604C31"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FRONT SETBACK AREA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0" type="#_x0000_t75" alt="http://www.codepublishing.com/co/grandjunction/html2/images/grandj21.23.04.10.jpg" style="width:10.8pt;height:11.4pt;visibility:visible">
                  <v:imagedata r:id="rId18"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elevation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r>
      <w:tr w:rsidR="0085533C" w:rsidRPr="002D1BC8" w:rsidTr="00445F91">
        <w:trPr>
          <w:trHeight w:val="851"/>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1" type="#_x0000_t75" alt="http://www.codepublishing.com/co/grandjunction/html2/images/grandj21.23.04.11.jpg" style="width:9pt;height:10.8pt;visibility:visible">
                  <v:imagedata r:id="rId19"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roofErr w:type="gramStart"/>
            <w:r w:rsidRPr="002D1BC8">
              <w:rPr>
                <w:rFonts w:cs="Arial"/>
                <w:color w:val="000000"/>
                <w:szCs w:val="24"/>
              </w:rPr>
              <w:t>./</w:t>
            </w:r>
            <w:proofErr w:type="gramEnd"/>
            <w:r w:rsidRPr="002D1BC8">
              <w:rPr>
                <w:rFonts w:cs="Arial"/>
                <w:color w:val="000000"/>
                <w:szCs w:val="24"/>
              </w:rPr>
              <w:t>max. ft.) *</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5316" w:type="dxa"/>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 xml:space="preserve">BUILDING </w:t>
            </w:r>
            <w:r w:rsidR="000C0388" w:rsidRPr="002D1BC8">
              <w:rPr>
                <w:rFonts w:cs="Arial"/>
                <w:b/>
                <w:bCs/>
                <w:color w:val="000000"/>
                <w:szCs w:val="24"/>
              </w:rPr>
              <w:t>façade</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2" type="#_x0000_t75" alt="http://www.codepublishing.com/co/grandjunction/html2/images/grandj21.23.04.12.jpg" style="width:9.6pt;height:11.4pt;visibility:visible">
                  <v:imagedata r:id="rId20"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roofErr w:type="gramStart"/>
            <w:r w:rsidRPr="002D1BC8">
              <w:rPr>
                <w:rFonts w:cs="Arial"/>
                <w:color w:val="000000"/>
                <w:szCs w:val="24"/>
              </w:rPr>
              <w:t>./</w:t>
            </w:r>
            <w:proofErr w:type="gramEnd"/>
            <w:r w:rsidRPr="002D1BC8">
              <w:rPr>
                <w:rFonts w:cs="Arial"/>
                <w:color w:val="000000"/>
                <w:szCs w:val="24"/>
              </w:rPr>
              <w:t>max. ft.)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3" type="#_x0000_t75" alt="http://www.codepublishing.com/co/grandjunction/html2/images/grandj21.23.04.13.jpg" style="width:10.8pt;height:10.8pt;visibility:visible">
                  <v:imagedata r:id="rId21"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transparency (min.) ***</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w:t>
            </w:r>
          </w:p>
        </w:tc>
      </w:tr>
      <w:tr w:rsidR="00604C31"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REQUIRED STREET FAÇADE **</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4" type="#_x0000_t75" alt="http://www.codepublishing.com/co/grandjunction/html2/images/grandj21.23.04.14.jpg" style="width:10.8pt;height:10.8pt;visibility:visible">
                  <v:imagedata r:id="rId22"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Upper story transparency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5" type="#_x0000_t75" alt="http://www.codepublishing.com/co/grandjunction/html2/images/grandj21.23.04.15.jpg" style="width:9.6pt;height:10.8pt;visibility:visible">
                  <v:imagedata r:id="rId23"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85%</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6" type="#_x0000_t75" alt="http://www.codepublishing.com/co/grandjunction/html2/images/grandj21.23.04.16.jpg" style="width:10.8pt;height:10.8pt;visibility:visible">
                  <v:imagedata r:id="rId24"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Blank wall area (max.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7" type="#_x0000_t75" alt="http://www.codepublishing.com/co/grandjunction/html2/images/grandj21.23.04.17.jpg" style="width:9.6pt;height:11.4pt;visibility:visible">
                  <v:imagedata r:id="rId25"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8" type="#_x0000_t75" alt="http://www.codepublishing.com/co/grandjunction/html2/images/grandj21.23.04.18.jpg" style="width:10.8pt;height:11.4pt;visibility:visible">
                  <v:imagedata r:id="rId26"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Street-facing entrance required ***</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r>
      <w:tr w:rsidR="00604C31"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PARKING SETBACK</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39" type="#_x0000_t75" alt="http://www.codepublishing.com/co/grandjunction/html2/images/grandj21.23.04.19.jpg" style="width:10.8pt;height:10.8pt;visibility:visible">
                  <v:imagedata r:id="rId27"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Street entrance spacing</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769"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r>
      <w:tr w:rsidR="0085533C"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0" type="#_x0000_t75" alt="http://www.codepublishing.com/co/grandjunction/html2/images/grandj21.23.04.20.jpg" style="width:9.6pt;height:11.4pt;visibility:visible">
                  <v:imagedata r:id="rId28"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 ft.)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5316" w:type="dxa"/>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ALLOWED USE</w:t>
            </w:r>
          </w:p>
        </w:tc>
      </w:tr>
      <w:tr w:rsidR="00445F91"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1" type="#_x0000_t75" alt="http://www.codepublishing.com/co/grandjunction/html2/images/grandj21.23.04.21.jpg" style="width:10.8pt;height:11.4pt;visibility:visible">
                  <v:imagedata r:id="rId29"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 ft.)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2" type="#_x0000_t75" alt="http://www.codepublishing.com/co/grandjunction/html2/images/grandj21.23.04.22.jpg" style="width:10.8pt;height:10.8pt;visibility:visible">
                  <v:imagedata r:id="rId30" o:title="grandj21"/>
                </v:shape>
              </w:pict>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w:t>
            </w:r>
          </w:p>
        </w:tc>
        <w:tc>
          <w:tcPr>
            <w:tcW w:w="2382" w:type="dxa"/>
            <w:gridSpan w:val="3"/>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Commercial, Institutional and Civic</w:t>
            </w:r>
          </w:p>
        </w:tc>
      </w:tr>
      <w:tr w:rsidR="0085533C" w:rsidRPr="002D1BC8" w:rsidTr="002A3A74">
        <w:trPr>
          <w:gridBefore w:val="1"/>
          <w:gridAfter w:val="1"/>
          <w:wBefore w:w="35" w:type="dxa"/>
          <w:wAfter w:w="769" w:type="dxa"/>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SIDE/REAR SETBACKS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gridSpan w:val="2"/>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r>
      <w:tr w:rsidR="00445F91" w:rsidRPr="002D1BC8" w:rsidTr="00604C31">
        <w:trPr>
          <w:jc w:val="center"/>
        </w:trPr>
        <w:tc>
          <w:tcPr>
            <w:tcW w:w="330"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3" type="#_x0000_t75" alt="http://www.codepublishing.com/co/grandjunction/html2/images/grandj21.23.04.23.jpg" style="width:9.6pt;height:10.8pt;visibility:visible">
                  <v:imagedata r:id="rId31"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interior (min. ft.)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4" type="#_x0000_t75" alt="http://www.codepublishing.com/co/grandjunction/html2/images/grandj21.23.04.24.jpg" style="width:9pt;height:11.4pt;visibility:visible">
                  <v:imagedata r:id="rId32" o:title="grandj21"/>
                </v:shape>
              </w:pict>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Upper story</w:t>
            </w:r>
          </w:p>
        </w:tc>
        <w:tc>
          <w:tcPr>
            <w:tcW w:w="2382" w:type="dxa"/>
            <w:gridSpan w:val="3"/>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Commercial, Institutional and Civic, Residential</w:t>
            </w:r>
          </w:p>
        </w:tc>
      </w:tr>
      <w:tr w:rsidR="0085533C" w:rsidRPr="002D1BC8" w:rsidTr="00604C31">
        <w:trPr>
          <w:gridBefore w:val="1"/>
          <w:gridAfter w:val="1"/>
          <w:wBefore w:w="35" w:type="dxa"/>
          <w:wAfter w:w="769" w:type="dxa"/>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5" type="#_x0000_t75" alt="http://www.codepublishing.com/co/grandjunction/html2/images/grandj21.23.04.25.jpg" style="width:10.8pt;height:9.6pt;visibility:visible">
                  <v:imagedata r:id="rId33"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Rear (min. ft.)</w:t>
            </w: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708"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gridSpan w:val="2"/>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r>
    </w:tbl>
    <w:p w:rsidR="0085533C" w:rsidRPr="002D1BC8" w:rsidRDefault="0085533C" w:rsidP="0085533C">
      <w:pPr>
        <w:widowControl w:val="0"/>
        <w:spacing w:line="206" w:lineRule="exact"/>
        <w:ind w:right="615"/>
        <w:rPr>
          <w:rFonts w:cs="Arial"/>
          <w:w w:val="99"/>
          <w:sz w:val="18"/>
          <w:szCs w:val="18"/>
        </w:rPr>
      </w:pPr>
      <w:r w:rsidRPr="002D1BC8">
        <w:rPr>
          <w:rFonts w:cs="Arial"/>
          <w:noProof/>
          <w:color w:val="000000"/>
          <w:szCs w:val="24"/>
        </w:rPr>
        <w:tab/>
        <w:t xml:space="preserve">                                                   </w:t>
      </w:r>
      <w:r w:rsidRPr="002D1BC8">
        <w:rPr>
          <w:rFonts w:cs="Arial"/>
          <w:w w:val="99"/>
          <w:sz w:val="18"/>
          <w:szCs w:val="18"/>
        </w:rPr>
        <w:t>* No maximum front setback in MXOC</w:t>
      </w:r>
    </w:p>
    <w:p w:rsidR="0085533C" w:rsidRPr="002D1BC8" w:rsidRDefault="0085533C" w:rsidP="0085533C">
      <w:pPr>
        <w:widowControl w:val="0"/>
        <w:spacing w:line="206" w:lineRule="exact"/>
        <w:ind w:right="615"/>
        <w:rPr>
          <w:rFonts w:cs="Arial"/>
          <w:w w:val="99"/>
          <w:sz w:val="18"/>
          <w:szCs w:val="18"/>
        </w:rPr>
      </w:pPr>
      <w:r w:rsidRPr="002D1BC8">
        <w:rPr>
          <w:rFonts w:cs="Arial"/>
          <w:w w:val="99"/>
          <w:sz w:val="18"/>
          <w:szCs w:val="18"/>
        </w:rPr>
        <w:t xml:space="preserve">                                                                                ** Excludes drainage facilities, waterways, and pedestrian areas</w:t>
      </w:r>
    </w:p>
    <w:p w:rsidR="0085533C" w:rsidRPr="002D1BC8" w:rsidRDefault="0085533C" w:rsidP="0085533C">
      <w:pPr>
        <w:widowControl w:val="0"/>
        <w:spacing w:line="206" w:lineRule="exact"/>
        <w:ind w:right="615"/>
        <w:rPr>
          <w:rFonts w:cs="Arial"/>
          <w:sz w:val="18"/>
          <w:szCs w:val="18"/>
        </w:rPr>
      </w:pPr>
      <w:r w:rsidRPr="002D1BC8">
        <w:rPr>
          <w:rFonts w:cs="Arial"/>
          <w:w w:val="99"/>
          <w:sz w:val="18"/>
          <w:szCs w:val="18"/>
        </w:rPr>
        <w:t xml:space="preserve">                                                                                ***Not required in MXOC</w:t>
      </w:r>
    </w:p>
    <w:p w:rsidR="0085533C" w:rsidRPr="002D1BC8" w:rsidRDefault="0085533C" w:rsidP="0085533C">
      <w:pPr>
        <w:spacing w:line="312" w:lineRule="atLeast"/>
        <w:ind w:left="792"/>
        <w:textAlignment w:val="baseline"/>
        <w:rPr>
          <w:rFonts w:cs="Arial"/>
          <w:noProof/>
          <w:color w:val="000000"/>
          <w:szCs w:val="24"/>
        </w:rPr>
      </w:pPr>
    </w:p>
    <w:p w:rsidR="0085533C" w:rsidRPr="002D1BC8" w:rsidRDefault="0085533C" w:rsidP="0085533C">
      <w:pPr>
        <w:spacing w:line="312" w:lineRule="atLeast"/>
        <w:ind w:left="792"/>
        <w:textAlignment w:val="baseline"/>
        <w:rPr>
          <w:rFonts w:cs="Arial"/>
          <w:noProof/>
          <w:color w:val="000000"/>
          <w:szCs w:val="24"/>
        </w:rPr>
      </w:pPr>
    </w:p>
    <w:p w:rsidR="0085533C" w:rsidRPr="002D1BC8" w:rsidRDefault="0085533C" w:rsidP="0085533C">
      <w:pPr>
        <w:spacing w:line="312" w:lineRule="atLeast"/>
        <w:ind w:left="792"/>
        <w:textAlignment w:val="baseline"/>
        <w:rPr>
          <w:rFonts w:cs="Arial"/>
          <w:noProof/>
          <w:color w:val="000000"/>
          <w:szCs w:val="24"/>
        </w:rPr>
      </w:pPr>
    </w:p>
    <w:p w:rsidR="0085533C" w:rsidRPr="002D1BC8" w:rsidRDefault="0085533C" w:rsidP="0085533C">
      <w:pPr>
        <w:spacing w:line="312" w:lineRule="atLeast"/>
        <w:ind w:left="792"/>
        <w:textAlignment w:val="baseline"/>
        <w:rPr>
          <w:rFonts w:cs="Arial"/>
          <w:noProof/>
          <w:color w:val="000000"/>
          <w:szCs w:val="24"/>
        </w:rPr>
      </w:pPr>
    </w:p>
    <w:p w:rsidR="0085533C" w:rsidRPr="002D1BC8" w:rsidRDefault="0085533C" w:rsidP="0085533C">
      <w:pPr>
        <w:spacing w:line="312" w:lineRule="atLeast"/>
        <w:ind w:left="792"/>
        <w:textAlignment w:val="baseline"/>
        <w:rPr>
          <w:rFonts w:cs="Arial"/>
          <w:noProof/>
          <w:color w:val="000000"/>
          <w:szCs w:val="24"/>
        </w:rPr>
      </w:pPr>
    </w:p>
    <w:p w:rsidR="00152028" w:rsidRPr="002D1BC8" w:rsidRDefault="0085533C" w:rsidP="00152028">
      <w:pPr>
        <w:spacing w:after="240" w:line="312" w:lineRule="atLeast"/>
        <w:ind w:left="792"/>
        <w:textAlignment w:val="baseline"/>
        <w:rPr>
          <w:rFonts w:cs="Arial"/>
          <w:color w:val="000000"/>
          <w:szCs w:val="24"/>
        </w:rPr>
      </w:pPr>
      <w:r w:rsidRPr="002D1BC8">
        <w:rPr>
          <w:rFonts w:cs="Arial"/>
          <w:color w:val="000000"/>
          <w:szCs w:val="24"/>
        </w:rPr>
        <w:lastRenderedPageBreak/>
        <w:t xml:space="preserve"> (2)    General. A building form intended for ground floor office and personal services uses (but does not include sales, repair or entertainment oriented uses) with upper-story residential or office. Transparency (in the form of windows and doors) is required on the ground floor to encourage interaction between the pedestrian and the ground story space; however, required transparency is lower than that for a </w:t>
      </w:r>
      <w:proofErr w:type="spellStart"/>
      <w:r w:rsidRPr="002D1BC8">
        <w:rPr>
          <w:rFonts w:cs="Arial"/>
          <w:color w:val="000000"/>
          <w:szCs w:val="24"/>
        </w:rPr>
        <w:t>shopfront</w:t>
      </w:r>
      <w:proofErr w:type="spellEnd"/>
      <w:r w:rsidRPr="002D1BC8">
        <w:rPr>
          <w:rFonts w:cs="Arial"/>
          <w:color w:val="000000"/>
          <w:szCs w:val="24"/>
        </w:rPr>
        <w:t xml:space="preserve"> building form. Primary entrances are prominent and street facing</w:t>
      </w:r>
      <w:r w:rsidR="00152028" w:rsidRPr="002D1BC8">
        <w:rPr>
          <w:rFonts w:cs="Arial"/>
          <w:color w:val="000000"/>
          <w:szCs w:val="24"/>
        </w:rPr>
        <w:t xml:space="preserve"> except that street-facing entrances are optional in MXOC.</w:t>
      </w:r>
    </w:p>
    <w:p w:rsidR="0085533C" w:rsidRPr="002D1BC8" w:rsidRDefault="0085533C" w:rsidP="0085533C">
      <w:pPr>
        <w:spacing w:after="240" w:line="312" w:lineRule="atLeast"/>
        <w:textAlignment w:val="baseline"/>
        <w:rPr>
          <w:rFonts w:cs="Arial"/>
          <w:color w:val="000000"/>
          <w:szCs w:val="24"/>
        </w:rPr>
      </w:pPr>
      <w:r w:rsidRPr="002D1BC8">
        <w:rPr>
          <w:rFonts w:cs="Arial"/>
          <w:color w:val="000000"/>
          <w:szCs w:val="24"/>
        </w:rPr>
        <w:t xml:space="preserve"> </w:t>
      </w:r>
    </w:p>
    <w:p w:rsidR="0085533C" w:rsidRPr="002D1BC8" w:rsidRDefault="00C1266D" w:rsidP="0085533C">
      <w:pPr>
        <w:spacing w:line="312" w:lineRule="atLeast"/>
        <w:ind w:left="792"/>
        <w:textAlignment w:val="baseline"/>
        <w:rPr>
          <w:rFonts w:cs="Arial"/>
          <w:color w:val="000000"/>
          <w:szCs w:val="24"/>
        </w:rPr>
      </w:pPr>
      <w:r>
        <w:rPr>
          <w:rFonts w:cs="Arial"/>
          <w:noProof/>
          <w:color w:val="000000"/>
          <w:szCs w:val="24"/>
        </w:rPr>
        <w:pict>
          <v:shape id="_x0000_i1046" type="#_x0000_t75" alt="http://www.codepublishing.com/co/grandjunction/html2/images/grandj21.23.04.26.jpg" style="width:471pt;height:319.8pt;visibility:visible">
            <v:imagedata r:id="rId34" o:title="grandj21"/>
          </v:shape>
        </w:pict>
      </w:r>
    </w:p>
    <w:p w:rsidR="0085533C" w:rsidRPr="002D1BC8" w:rsidRDefault="0085533C" w:rsidP="0085533C">
      <w:r w:rsidRPr="002D1BC8">
        <w:br w:type="page"/>
      </w:r>
    </w:p>
    <w:tbl>
      <w:tblPr>
        <w:tblW w:w="9861" w:type="dxa"/>
        <w:jc w:val="center"/>
        <w:tblInd w:w="-69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
        <w:gridCol w:w="277"/>
        <w:gridCol w:w="1766"/>
        <w:gridCol w:w="800"/>
        <w:gridCol w:w="707"/>
        <w:gridCol w:w="707"/>
        <w:gridCol w:w="86"/>
        <w:gridCol w:w="298"/>
        <w:gridCol w:w="2169"/>
        <w:gridCol w:w="1093"/>
        <w:gridCol w:w="966"/>
        <w:gridCol w:w="966"/>
      </w:tblGrid>
      <w:tr w:rsidR="00445F91" w:rsidRPr="002D1BC8" w:rsidTr="00445F91">
        <w:trPr>
          <w:trHeight w:val="581"/>
          <w:tblHeade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before="60" w:after="240"/>
              <w:rPr>
                <w:rFonts w:cs="Arial"/>
                <w:color w:val="000000"/>
                <w:szCs w:val="24"/>
              </w:rPr>
            </w:pPr>
          </w:p>
        </w:tc>
        <w:tc>
          <w:tcPr>
            <w:tcW w:w="1763"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before="60" w:after="240"/>
              <w:rPr>
                <w:rFonts w:cs="Arial"/>
                <w:color w:val="000000"/>
                <w:szCs w:val="24"/>
              </w:rPr>
            </w:pPr>
          </w:p>
        </w:tc>
        <w:tc>
          <w:tcPr>
            <w:tcW w:w="800"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MXG-3</w:t>
            </w:r>
          </w:p>
          <w:p w:rsidR="00445F91" w:rsidRPr="002D1BC8" w:rsidRDefault="00445F91"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707"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MXG-5</w:t>
            </w:r>
          </w:p>
          <w:p w:rsidR="00445F91" w:rsidRPr="002D1BC8" w:rsidRDefault="00445F91" w:rsidP="002A3A74">
            <w:pPr>
              <w:spacing w:line="312" w:lineRule="atLeast"/>
              <w:jc w:val="center"/>
              <w:textAlignment w:val="baseline"/>
              <w:rPr>
                <w:rFonts w:cs="Arial"/>
                <w:b/>
                <w:bCs/>
                <w:color w:val="000000"/>
                <w:szCs w:val="24"/>
              </w:rPr>
            </w:pPr>
          </w:p>
        </w:tc>
        <w:tc>
          <w:tcPr>
            <w:tcW w:w="707"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MXG-8</w:t>
            </w:r>
          </w:p>
          <w:p w:rsidR="00445F91" w:rsidRPr="002D1BC8" w:rsidRDefault="00445F91" w:rsidP="002A3A74">
            <w:pPr>
              <w:spacing w:line="312" w:lineRule="atLeast"/>
              <w:jc w:val="center"/>
              <w:textAlignment w:val="baseline"/>
              <w:rPr>
                <w:rFonts w:cs="Arial"/>
                <w:b/>
                <w:bCs/>
                <w:color w:val="000000"/>
                <w:szCs w:val="24"/>
              </w:rPr>
            </w:pPr>
          </w:p>
        </w:tc>
        <w:tc>
          <w:tcPr>
            <w:tcW w:w="86"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295"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2165"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1091"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MXG-3</w:t>
            </w:r>
          </w:p>
          <w:p w:rsidR="00445F91" w:rsidRPr="002D1BC8" w:rsidRDefault="00445F91"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965"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MXG-5</w:t>
            </w:r>
          </w:p>
          <w:p w:rsidR="00445F91" w:rsidRPr="002D1BC8" w:rsidRDefault="00445F91" w:rsidP="002A3A74">
            <w:pPr>
              <w:spacing w:line="312" w:lineRule="atLeast"/>
              <w:jc w:val="center"/>
              <w:textAlignment w:val="baseline"/>
              <w:rPr>
                <w:rFonts w:cs="Arial"/>
                <w:b/>
                <w:bCs/>
                <w:color w:val="000000"/>
                <w:szCs w:val="24"/>
              </w:rPr>
            </w:pPr>
          </w:p>
        </w:tc>
        <w:tc>
          <w:tcPr>
            <w:tcW w:w="965" w:type="dxa"/>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MXG-8</w:t>
            </w:r>
          </w:p>
          <w:p w:rsidR="00445F91" w:rsidRPr="002D1BC8" w:rsidRDefault="00445F91" w:rsidP="002A3A74">
            <w:pPr>
              <w:spacing w:line="312" w:lineRule="atLeast"/>
              <w:jc w:val="center"/>
              <w:textAlignment w:val="baseline"/>
              <w:rPr>
                <w:rFonts w:cs="Arial"/>
                <w:b/>
                <w:bCs/>
                <w:color w:val="000000"/>
                <w:szCs w:val="24"/>
              </w:rPr>
            </w:pP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LOT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HEIGHT</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Area (min. ft.</w:t>
            </w:r>
            <w:r w:rsidRPr="002D1BC8">
              <w:rPr>
                <w:rFonts w:cs="Arial"/>
                <w:color w:val="000000"/>
                <w:szCs w:val="24"/>
                <w:vertAlign w:val="superscript"/>
              </w:rPr>
              <w:t>2</w:t>
            </w:r>
            <w:r w:rsidRPr="002D1BC8">
              <w:rPr>
                <w:rFonts w:cs="Arial"/>
                <w:color w:val="000000"/>
                <w:szCs w:val="24"/>
              </w:rPr>
              <w: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5,000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7" type="#_x0000_t75" alt="http://www.codepublishing.com/co/grandjunction/html2/images/grandj21.23.04.27.jpg" style="width:10.8pt;height:11.4pt;visibility:visible">
                  <v:imagedata r:id="rId15"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Stories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8" type="#_x0000_t75" alt="http://www.codepublishing.com/co/grandjunction/html2/images/grandj21.23.04.28.jpg" style="width:10.8pt;height:11.4pt;visibility:visible">
                  <v:imagedata r:id="rId16"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Width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49" type="#_x0000_t75" alt="http://www.codepublishing.com/co/grandjunction/html2/images/grandj21.23.04.29.jpg" style="width:10.8pt;height:11.4pt;visibility:visible">
                  <v:imagedata r:id="rId15"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Feet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Lot coverage (max.)</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n/a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50" type="#_x0000_t75" alt="http://www.codepublishing.com/co/grandjunction/html2/images/grandj21.23.04.30.jpg" style="width:10.8pt;height:10.8pt;visibility:visible">
                  <v:imagedata r:id="rId17"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elevation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FRONT SETBACK AREA</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 xml:space="preserve">BUILDING </w:t>
            </w:r>
            <w:r w:rsidR="000C0388" w:rsidRPr="002D1BC8">
              <w:rPr>
                <w:rFonts w:cs="Arial"/>
                <w:b/>
                <w:bCs/>
                <w:color w:val="000000"/>
                <w:szCs w:val="24"/>
              </w:rPr>
              <w:t>façade</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51" type="#_x0000_t75" alt="http://www.codepublishing.com/co/grandjunction/html2/images/grandj21.23.04.31.jpg" style="width:9pt;height:10.8pt;visibility:visible">
                  <v:imagedata r:id="rId19"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roofErr w:type="gramStart"/>
            <w:r w:rsidRPr="002D1BC8">
              <w:rPr>
                <w:rFonts w:cs="Arial"/>
                <w:color w:val="000000"/>
                <w:szCs w:val="24"/>
              </w:rPr>
              <w:t>./</w:t>
            </w:r>
            <w:proofErr w:type="gramEnd"/>
            <w:r w:rsidRPr="002D1BC8">
              <w:rPr>
                <w:rFonts w:cs="Arial"/>
                <w:color w:val="000000"/>
                <w:szCs w:val="24"/>
              </w:rPr>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52" type="#_x0000_t75" alt="http://www.codepublishing.com/co/grandjunction/html2/images/grandj21.23.04.32.jpg" style="width:10.8pt;height:11.4pt;visibility:visible">
                  <v:imagedata r:id="rId18"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transparency ***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53" type="#_x0000_t75" alt="http://www.codepublishing.com/co/grandjunction/html2/images/grandj21.23.04.33.jpg" style="width:9.6pt;height:11.4pt;visibility:visible">
                  <v:imagedata r:id="rId20"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roofErr w:type="gramStart"/>
            <w:r w:rsidRPr="002D1BC8">
              <w:rPr>
                <w:rFonts w:cs="Arial"/>
                <w:color w:val="000000"/>
                <w:szCs w:val="24"/>
              </w:rPr>
              <w:t>./</w:t>
            </w:r>
            <w:proofErr w:type="gramEnd"/>
            <w:r w:rsidRPr="002D1BC8">
              <w:rPr>
                <w:rFonts w:cs="Arial"/>
                <w:color w:val="000000"/>
                <w:szCs w:val="24"/>
              </w:rPr>
              <w:t>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0" o:spid="_x0000_i1054" type="#_x0000_t75" alt="http://www.codepublishing.com/co/grandjunction/html2/images/grandj21.23.04.34.jpg" style="width:10.8pt;height:10.8pt;visibility:visible">
                  <v:imagedata r:id="rId21"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Upper story transparency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REQUIRED STREET FAÇADE **</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1" o:spid="_x0000_i1055" type="#_x0000_t75" alt="http://www.codepublishing.com/co/grandjunction/html2/images/grandj21.23.04.35.jpg" style="width:10.8pt;height:10.8pt;visibility:visible">
                  <v:imagedata r:id="rId22"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Blank wall area (max.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2" o:spid="_x0000_i1056" type="#_x0000_t75" alt="http://www.codepublishing.com/co/grandjunction/html2/images/grandj21.23.04.36.jpg" style="width:9.6pt;height:10.8pt;visibility:visible">
                  <v:imagedata r:id="rId23"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3" o:spid="_x0000_i1057" type="#_x0000_t75" alt="http://www.codepublishing.com/co/grandjunction/html2/images/grandj21.23.04.37.jpg" style="width:10.8pt;height:10.8pt;visibility:visible">
                  <v:imagedata r:id="rId24"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Street-facing entrance required ***</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4" o:spid="_x0000_i1058" type="#_x0000_t75" alt="http://www.codepublishing.com/co/grandjunction/html2/images/grandj21.23.04.38.jpg" style="width:9.6pt;height:11.4pt;visibility:visible">
                  <v:imagedata r:id="rId25"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40%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ALLOWED USE</w:t>
            </w: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PARKING SETBACK</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5" o:spid="_x0000_i1059" type="#_x0000_t75" alt="http://www.codepublishing.com/co/grandjunction/html2/images/grandj21.23.04.39.jpg" style="width:10.8pt;height:11.4pt;visibility:visible">
                  <v:imagedata r:id="rId26" o:title="grandj21"/>
                </v:shape>
              </w:pict>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w:t>
            </w:r>
          </w:p>
        </w:tc>
        <w:tc>
          <w:tcPr>
            <w:tcW w:w="0" w:type="auto"/>
            <w:gridSpan w:val="3"/>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Commercial, Institutional and Civic</w:t>
            </w:r>
          </w:p>
        </w:tc>
      </w:tr>
      <w:tr w:rsidR="0085533C" w:rsidRPr="002D1BC8" w:rsidTr="002A3A74">
        <w:trPr>
          <w:gridBefore w:val="1"/>
          <w:wBefore w:w="37" w:type="dxa"/>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6" o:spid="_x0000_i1060" type="#_x0000_t75" alt="http://www.codepublishing.com/co/grandjunction/html2/images/grandj21.23.04.40.jpg" style="width:9.6pt;height:11.4pt;visibility:visible">
                  <v:imagedata r:id="rId28"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7" o:spid="_x0000_i1061" type="#_x0000_t75" alt="http://www.codepublishing.com/co/grandjunction/html2/images/grandj21.23.04.41.jpg" style="width:10.8pt;height:11.4pt;visibility:visible">
                  <v:imagedata r:id="rId29"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8" o:spid="_x0000_i1062" type="#_x0000_t75" alt="http://www.codepublishing.com/co/grandjunction/html2/images/grandj21.23.04.42.jpg" style="width:10.8pt;height:10.8pt;visibility:visible">
                  <v:imagedata r:id="rId27" o:title="grandj21"/>
                </v:shape>
              </w:pict>
            </w:r>
          </w:p>
        </w:tc>
        <w:tc>
          <w:tcPr>
            <w:tcW w:w="0" w:type="auto"/>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Upper story</w:t>
            </w:r>
          </w:p>
        </w:tc>
        <w:tc>
          <w:tcPr>
            <w:tcW w:w="0" w:type="auto"/>
            <w:gridSpan w:val="3"/>
            <w:vMerge w:val="restart"/>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Commercial, Institutional and Civic, Residential</w:t>
            </w:r>
          </w:p>
        </w:tc>
      </w:tr>
      <w:tr w:rsidR="0085533C" w:rsidRPr="002D1BC8" w:rsidTr="002A3A74">
        <w:trPr>
          <w:gridBefore w:val="1"/>
          <w:wBefore w:w="37" w:type="dxa"/>
          <w:jc w:val="center"/>
        </w:trPr>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SIDE/REAR SETBACKS</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39" o:spid="_x0000_i1063" type="#_x0000_t75" alt="http://www.codepublishing.com/co/grandjunction/html2/images/grandj21.23.04.43.jpg" style="width:9.6pt;height:10.8pt;visibility:visible">
                  <v:imagedata r:id="rId31"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interior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r>
      <w:tr w:rsidR="0085533C" w:rsidRPr="002D1BC8" w:rsidTr="00445F91">
        <w:trPr>
          <w:jc w:val="center"/>
        </w:trPr>
        <w:tc>
          <w:tcPr>
            <w:tcW w:w="317" w:type="dxa"/>
            <w:gridSpan w:val="2"/>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40" o:spid="_x0000_i1064" type="#_x0000_t75" alt="http://www.codepublishing.com/co/grandjunction/html2/images/grandj21.23.04.44.jpg" style="width:10.8pt;height:9.6pt;visibility:visible">
                  <v:imagedata r:id="rId33" o:title="grandj21"/>
                </v:shape>
              </w:pic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Rear (min. ft.)</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tcMar>
              <w:top w:w="40" w:type="dxa"/>
              <w:left w:w="40" w:type="dxa"/>
              <w:bottom w:w="40" w:type="dxa"/>
              <w:right w:w="40" w:type="dxa"/>
            </w:tcMar>
            <w:vAlign w:val="bottom"/>
            <w:hideMark/>
          </w:tcPr>
          <w:p w:rsidR="0085533C" w:rsidRPr="002D1BC8" w:rsidRDefault="0085533C" w:rsidP="002A3A74">
            <w:pPr>
              <w:rPr>
                <w:rFonts w:cs="Arial"/>
                <w:color w:val="000000"/>
                <w:szCs w:val="24"/>
              </w:rPr>
            </w:pPr>
          </w:p>
        </w:tc>
      </w:tr>
    </w:tbl>
    <w:p w:rsidR="0085533C" w:rsidRPr="002D1BC8" w:rsidRDefault="0085533C" w:rsidP="0085533C">
      <w:pPr>
        <w:ind w:left="792"/>
        <w:textAlignment w:val="baseline"/>
        <w:rPr>
          <w:rFonts w:cs="Arial"/>
          <w:color w:val="000000"/>
          <w:szCs w:val="24"/>
        </w:rPr>
      </w:pPr>
    </w:p>
    <w:p w:rsidR="0085533C" w:rsidRPr="002D1BC8" w:rsidRDefault="0085533C" w:rsidP="0085533C">
      <w:pPr>
        <w:widowControl w:val="0"/>
        <w:spacing w:line="206" w:lineRule="exact"/>
        <w:ind w:right="615"/>
        <w:rPr>
          <w:rFonts w:cs="Arial"/>
          <w:w w:val="99"/>
          <w:sz w:val="18"/>
          <w:szCs w:val="18"/>
        </w:rPr>
      </w:pPr>
      <w:r w:rsidRPr="002D1BC8">
        <w:rPr>
          <w:rFonts w:cs="Arial"/>
          <w:w w:val="99"/>
          <w:sz w:val="18"/>
          <w:szCs w:val="18"/>
        </w:rPr>
        <w:t>* No maximum front setback in MXOC</w:t>
      </w:r>
    </w:p>
    <w:p w:rsidR="0085533C" w:rsidRPr="002D1BC8" w:rsidRDefault="0085533C" w:rsidP="0085533C">
      <w:pPr>
        <w:widowControl w:val="0"/>
        <w:spacing w:line="206" w:lineRule="exact"/>
        <w:ind w:right="615"/>
        <w:rPr>
          <w:rFonts w:cs="Arial"/>
          <w:w w:val="99"/>
          <w:sz w:val="18"/>
          <w:szCs w:val="18"/>
        </w:rPr>
      </w:pPr>
      <w:r w:rsidRPr="002D1BC8">
        <w:rPr>
          <w:rFonts w:cs="Arial"/>
          <w:w w:val="99"/>
          <w:sz w:val="18"/>
          <w:szCs w:val="18"/>
        </w:rPr>
        <w:t>** Excludes drainage facilities, waterways, and pedestrian areas</w:t>
      </w:r>
    </w:p>
    <w:p w:rsidR="0085533C" w:rsidRPr="002D1BC8" w:rsidRDefault="0085533C" w:rsidP="0085533C">
      <w:pPr>
        <w:widowControl w:val="0"/>
        <w:spacing w:line="206" w:lineRule="exact"/>
        <w:ind w:right="615"/>
        <w:rPr>
          <w:rFonts w:cs="Arial"/>
          <w:sz w:val="18"/>
          <w:szCs w:val="18"/>
        </w:rPr>
      </w:pPr>
      <w:r w:rsidRPr="002D1BC8">
        <w:rPr>
          <w:rFonts w:cs="Arial"/>
          <w:w w:val="99"/>
          <w:sz w:val="18"/>
          <w:szCs w:val="18"/>
        </w:rPr>
        <w:t>***Not required in MXOC</w:t>
      </w:r>
    </w:p>
    <w:p w:rsidR="0085533C" w:rsidRPr="002D1BC8" w:rsidRDefault="0085533C" w:rsidP="0085533C">
      <w:pPr>
        <w:spacing w:after="240" w:line="312" w:lineRule="atLeast"/>
        <w:ind w:left="792"/>
        <w:textAlignment w:val="baseline"/>
        <w:rPr>
          <w:rFonts w:cs="Arial"/>
          <w:color w:val="000000"/>
          <w:szCs w:val="24"/>
        </w:rPr>
      </w:pPr>
      <w:r w:rsidRPr="002D1BC8">
        <w:rPr>
          <w:rFonts w:cs="Arial"/>
          <w:color w:val="000000"/>
          <w:szCs w:val="24"/>
        </w:rPr>
        <w:br w:type="page"/>
      </w:r>
      <w:r w:rsidRPr="002D1BC8">
        <w:rPr>
          <w:rFonts w:cs="Arial"/>
          <w:color w:val="000000"/>
          <w:szCs w:val="24"/>
        </w:rPr>
        <w:lastRenderedPageBreak/>
        <w:t xml:space="preserve">(3)    Apartment. A building form containing three or more dwelling units consolidated into a single structure. An apartment contains internal common walls. Dwelling units within a building may be situated either wholly or partially over or under other dwelling units. The building often shares a common entrance. Primary building entrance is generally through a street-facing lobby. </w:t>
      </w:r>
    </w:p>
    <w:p w:rsidR="0085533C" w:rsidRPr="002D1BC8" w:rsidRDefault="00C1266D" w:rsidP="0085533C">
      <w:pPr>
        <w:spacing w:line="312" w:lineRule="atLeast"/>
        <w:ind w:left="792"/>
        <w:textAlignment w:val="baseline"/>
        <w:rPr>
          <w:rFonts w:cs="Arial"/>
          <w:color w:val="000000"/>
          <w:szCs w:val="24"/>
        </w:rPr>
      </w:pPr>
      <w:r>
        <w:rPr>
          <w:rFonts w:cs="Arial"/>
          <w:noProof/>
          <w:color w:val="000000"/>
          <w:szCs w:val="24"/>
        </w:rPr>
        <w:pict>
          <v:shape id="Picture 41" o:spid="_x0000_i1065" type="#_x0000_t75" alt="http://www.codepublishing.com/co/grandjunction/html2/images/grandj21.23.04.45.jpg" style="width:450.6pt;height:285.6pt;visibility:visible">
            <v:imagedata r:id="rId35" o:title="grandj21"/>
          </v:shape>
        </w:pict>
      </w:r>
    </w:p>
    <w:p w:rsidR="0085533C" w:rsidRPr="002D1BC8" w:rsidRDefault="0085533C" w:rsidP="0085533C">
      <w:r w:rsidRPr="002D1BC8">
        <w:br w:type="page"/>
      </w:r>
    </w:p>
    <w:tbl>
      <w:tblPr>
        <w:tblW w:w="9184" w:type="dxa"/>
        <w:jc w:val="center"/>
        <w:tblBorders>
          <w:top w:val="single" w:sz="6" w:space="0" w:color="000000"/>
          <w:left w:val="single" w:sz="6" w:space="0" w:color="000000"/>
          <w:bottom w:val="single" w:sz="6" w:space="0" w:color="000000"/>
          <w:right w:val="single" w:sz="6" w:space="0" w:color="000000"/>
        </w:tblBorders>
        <w:tblCellMar>
          <w:top w:w="30" w:type="dxa"/>
          <w:left w:w="40" w:type="dxa"/>
          <w:bottom w:w="30" w:type="dxa"/>
          <w:right w:w="40" w:type="dxa"/>
        </w:tblCellMar>
        <w:tblLook w:val="04A0" w:firstRow="1" w:lastRow="0" w:firstColumn="1" w:lastColumn="0" w:noHBand="0" w:noVBand="1"/>
      </w:tblPr>
      <w:tblGrid>
        <w:gridCol w:w="298"/>
        <w:gridCol w:w="1836"/>
        <w:gridCol w:w="800"/>
        <w:gridCol w:w="707"/>
        <w:gridCol w:w="707"/>
        <w:gridCol w:w="89"/>
        <w:gridCol w:w="298"/>
        <w:gridCol w:w="2235"/>
        <w:gridCol w:w="800"/>
        <w:gridCol w:w="707"/>
        <w:gridCol w:w="707"/>
      </w:tblGrid>
      <w:tr w:rsidR="0085533C" w:rsidRPr="002D1BC8" w:rsidTr="0042523A">
        <w:trPr>
          <w:tblHeader/>
          <w:jc w:val="center"/>
        </w:trPr>
        <w:tc>
          <w:tcPr>
            <w:tcW w:w="295" w:type="dxa"/>
            <w:tcBorders>
              <w:top w:val="nil"/>
              <w:left w:val="nil"/>
              <w:bottom w:val="nil"/>
              <w:right w:val="nil"/>
            </w:tcBorders>
            <w:shd w:val="clear" w:color="auto" w:fill="FFFFFF"/>
            <w:vAlign w:val="bottom"/>
            <w:hideMark/>
          </w:tcPr>
          <w:p w:rsidR="0085533C" w:rsidRPr="002D1BC8" w:rsidRDefault="0085533C" w:rsidP="002A3A74">
            <w:pPr>
              <w:spacing w:before="60" w:after="240"/>
              <w:rPr>
                <w:rFonts w:cs="Arial"/>
                <w:color w:val="000000"/>
                <w:szCs w:val="24"/>
              </w:rPr>
            </w:pPr>
          </w:p>
        </w:tc>
        <w:tc>
          <w:tcPr>
            <w:tcW w:w="1837" w:type="dxa"/>
            <w:tcBorders>
              <w:top w:val="nil"/>
              <w:left w:val="nil"/>
              <w:bottom w:val="nil"/>
              <w:right w:val="nil"/>
            </w:tcBorders>
            <w:shd w:val="clear" w:color="auto" w:fill="FFFFFF"/>
            <w:vAlign w:val="bottom"/>
            <w:hideMark/>
          </w:tcPr>
          <w:p w:rsidR="0085533C" w:rsidRPr="002D1BC8" w:rsidRDefault="0085533C" w:rsidP="002A3A74">
            <w:pPr>
              <w:spacing w:before="60" w:after="240"/>
              <w:rPr>
                <w:rFonts w:cs="Arial"/>
                <w:color w:val="000000"/>
                <w:szCs w:val="24"/>
              </w:rPr>
            </w:pPr>
          </w:p>
        </w:tc>
        <w:tc>
          <w:tcPr>
            <w:tcW w:w="80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MXG-3</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MXR-3</w:t>
            </w:r>
          </w:p>
          <w:p w:rsidR="0042523A" w:rsidRPr="002D1BC8" w:rsidRDefault="0042523A"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70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MXG-5</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MXR-5</w:t>
            </w:r>
          </w:p>
          <w:p w:rsidR="0042523A" w:rsidRPr="002D1BC8" w:rsidRDefault="0042523A" w:rsidP="002A3A74">
            <w:pPr>
              <w:spacing w:line="312" w:lineRule="atLeast"/>
              <w:jc w:val="center"/>
              <w:textAlignment w:val="baseline"/>
              <w:rPr>
                <w:rFonts w:cs="Arial"/>
                <w:b/>
                <w:bCs/>
                <w:color w:val="000000"/>
                <w:szCs w:val="24"/>
              </w:rPr>
            </w:pPr>
          </w:p>
        </w:tc>
        <w:tc>
          <w:tcPr>
            <w:tcW w:w="70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MXG-8</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MXR-8</w:t>
            </w:r>
          </w:p>
          <w:p w:rsidR="0042523A" w:rsidRPr="002D1BC8" w:rsidRDefault="0042523A" w:rsidP="002A3A74">
            <w:pPr>
              <w:spacing w:line="312" w:lineRule="atLeast"/>
              <w:jc w:val="center"/>
              <w:textAlignment w:val="baseline"/>
              <w:rPr>
                <w:rFonts w:cs="Arial"/>
                <w:b/>
                <w:bCs/>
                <w:color w:val="000000"/>
                <w:szCs w:val="24"/>
              </w:rPr>
            </w:pPr>
          </w:p>
        </w:tc>
        <w:tc>
          <w:tcPr>
            <w:tcW w:w="94"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95"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235"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80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MXG-3</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MXR-3</w:t>
            </w:r>
          </w:p>
          <w:p w:rsidR="0042523A" w:rsidRPr="002D1BC8" w:rsidRDefault="0042523A"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70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MXG-5</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MXR-5</w:t>
            </w:r>
          </w:p>
          <w:p w:rsidR="0042523A" w:rsidRPr="002D1BC8" w:rsidRDefault="0042523A" w:rsidP="002A3A74">
            <w:pPr>
              <w:spacing w:line="312" w:lineRule="atLeast"/>
              <w:jc w:val="center"/>
              <w:textAlignment w:val="baseline"/>
              <w:rPr>
                <w:rFonts w:cs="Arial"/>
                <w:b/>
                <w:bCs/>
                <w:color w:val="000000"/>
                <w:szCs w:val="24"/>
              </w:rPr>
            </w:pPr>
          </w:p>
        </w:tc>
        <w:tc>
          <w:tcPr>
            <w:tcW w:w="70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MXG-8</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MXR-8</w:t>
            </w:r>
          </w:p>
          <w:p w:rsidR="0042523A" w:rsidRPr="002D1BC8" w:rsidRDefault="0042523A" w:rsidP="002A3A74">
            <w:pPr>
              <w:spacing w:line="312" w:lineRule="atLeast"/>
              <w:jc w:val="center"/>
              <w:textAlignment w:val="baseline"/>
              <w:rPr>
                <w:rFonts w:cs="Arial"/>
                <w:b/>
                <w:bCs/>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LOT</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HEIGHT</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Area (min. ft.</w:t>
            </w:r>
            <w:r w:rsidRPr="002D1BC8">
              <w:rPr>
                <w:rFonts w:cs="Arial"/>
                <w:color w:val="000000"/>
                <w:szCs w:val="24"/>
                <w:vertAlign w:val="superscript"/>
              </w:rPr>
              <w:t>2</w:t>
            </w:r>
            <w:r w:rsidRPr="002D1BC8">
              <w:rPr>
                <w:rFonts w:cs="Arial"/>
                <w:color w:val="000000"/>
                <w:szCs w:val="24"/>
              </w:rPr>
              <w: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6,000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6,000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6,000</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66" type="#_x0000_t75" alt="http://www.codepublishing.com/co/grandjunction/html2/images/grandj21.23.04.46.jpg" style="width:10.8pt;height:11.4pt;visibility:visible">
                  <v:imagedata r:id="rId15"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Stories (max.)</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67" type="#_x0000_t75" alt="http://www.codepublishing.com/co/grandjunction/html2/images/grandj21.23.04.47.jpg" style="width:10.8pt;height:11.4pt;visibility:visible">
                  <v:imagedata r:id="rId16"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Width (min.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60</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68" type="#_x0000_t75" alt="http://www.codepublishing.com/co/grandjunction/html2/images/grandj21.23.04.48.jpg" style="width:10.8pt;height:11.4pt;visibility:visible">
                  <v:imagedata r:id="rId15"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Feet (max.)</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Lot coverage (max.)</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69" type="#_x0000_t75" alt="http://www.codepublishing.com/co/grandjunction/html2/images/grandj21.23.04.49.jpg" style="width:10.8pt;height:10.8pt;visibility:visible">
                  <v:imagedata r:id="rId17"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elevation (min.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FRONT SETBACK AREA</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 xml:space="preserve">BUILDING </w:t>
            </w:r>
            <w:r w:rsidR="000C0388" w:rsidRPr="002D1BC8">
              <w:rPr>
                <w:rFonts w:cs="Arial"/>
                <w:b/>
                <w:bCs/>
                <w:color w:val="000000"/>
                <w:szCs w:val="24"/>
              </w:rPr>
              <w:t>façade</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0" type="#_x0000_t75" alt="http://www.codepublishing.com/co/grandjunction/html2/images/grandj21.23.04.50.jpg" style="width:9pt;height:10.8pt;visibility:visible">
                  <v:imagedata r:id="rId19"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roofErr w:type="gramStart"/>
            <w:r w:rsidRPr="002D1BC8">
              <w:rPr>
                <w:rFonts w:cs="Arial"/>
                <w:color w:val="000000"/>
                <w:szCs w:val="24"/>
              </w:rPr>
              <w:t>./</w:t>
            </w:r>
            <w:proofErr w:type="gramEnd"/>
            <w:r w:rsidRPr="002D1BC8">
              <w:rPr>
                <w:rFonts w:cs="Arial"/>
                <w:color w:val="000000"/>
                <w:szCs w:val="24"/>
              </w:rPr>
              <w:t>max.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0/15</w:t>
            </w:r>
          </w:p>
        </w:tc>
        <w:tc>
          <w:tcPr>
            <w:tcW w:w="0" w:type="auto"/>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center"/>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1" type="#_x0000_t75" alt="http://www.codepublishing.com/co/grandjunction/html2/images/grandj21.23.04.51.jpg" style="width:10.8pt;height:11.4pt;visibility:visible">
                  <v:imagedata r:id="rId18"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transparency (min.)***</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2" type="#_x0000_t75" alt="http://www.codepublishing.com/co/grandjunction/html2/images/grandj21.23.04.52.jpg" style="width:9.6pt;height:11.4pt;visibility:visible">
                  <v:imagedata r:id="rId20"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roofErr w:type="gramStart"/>
            <w:r w:rsidRPr="002D1BC8">
              <w:rPr>
                <w:rFonts w:cs="Arial"/>
                <w:color w:val="000000"/>
                <w:szCs w:val="24"/>
              </w:rPr>
              <w:t>./</w:t>
            </w:r>
            <w:proofErr w:type="gramEnd"/>
            <w:r w:rsidRPr="002D1BC8">
              <w:rPr>
                <w:rFonts w:cs="Arial"/>
                <w:color w:val="000000"/>
                <w:szCs w:val="24"/>
              </w:rPr>
              <w:t>max.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0/15</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3" type="#_x0000_t75" alt="http://www.codepublishing.com/co/grandjunction/html2/images/grandj21.23.04.53.jpg" style="width:10.8pt;height:10.8pt;visibility:visible">
                  <v:imagedata r:id="rId21"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Upper story transparency (min.)</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20%</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REQUIRED STREET FAÇADE **</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50" o:spid="_x0000_i1074" type="#_x0000_t75" alt="http://www.codepublishing.com/co/grandjunction/html2/images/grandj21.23.04.54.jpg" style="width:10.8pt;height:10.8pt;visibility:visible">
                  <v:imagedata r:id="rId22"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Blank wall area (max.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51" o:spid="_x0000_i1075" type="#_x0000_t75" alt="http://www.codepublishing.com/co/grandjunction/html2/images/grandj21.23.04.55.jpg" style="width:9.6pt;height:10.8pt;visibility:visible">
                  <v:imagedata r:id="rId23"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75%</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Picture 52" o:spid="_x0000_i1076" type="#_x0000_t75" alt="http://www.codepublishing.com/co/grandjunction/html2/images/grandj21.23.04.56.jpg" style="width:10.8pt;height:10.8pt;visibility:visible">
                  <v:imagedata r:id="rId24"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Street-facing entrance required***</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yes</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7" type="#_x0000_t75" alt="http://www.codepublishing.com/co/grandjunction/html2/images/grandj21.23.04.57.jpg" style="width:9.6pt;height:11.4pt;visibility:visible">
                  <v:imagedata r:id="rId25"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35%</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ALLOWED USE</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PARKING SETBACK</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8" type="#_x0000_t75" alt="http://www.codepublishing.com/co/grandjunction/html2/images/grandj21.23.04.58.jpg" style="width:10.8pt;height:11.4pt;visibility:visible">
                  <v:imagedata r:id="rId26"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w:t>
            </w:r>
          </w:p>
        </w:tc>
        <w:tc>
          <w:tcPr>
            <w:tcW w:w="0" w:type="auto"/>
            <w:gridSpan w:val="3"/>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Residential</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79" type="#_x0000_t75" alt="http://www.codepublishing.com/co/grandjunction/html2/images/grandj21.23.04.59.jpg" style="width:9.6pt;height:11.4pt;visibility:visible">
                  <v:imagedata r:id="rId28"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30</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0" type="#_x0000_t75" alt="http://www.codepublishing.com/co/grandjunction/html2/images/grandj21.23.04.60.jpg" style="width:10.8pt;height:10.8pt;visibility:visible">
                  <v:imagedata r:id="rId27"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Upper story</w:t>
            </w:r>
          </w:p>
        </w:tc>
        <w:tc>
          <w:tcPr>
            <w:tcW w:w="0" w:type="auto"/>
            <w:gridSpan w:val="3"/>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Residential</w:t>
            </w: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1" type="#_x0000_t75" alt="http://www.codepublishing.com/co/grandjunction/html2/images/grandj21.23.04.61.jpg" style="width:10.8pt;height:11.4pt;visibility:visible">
                  <v:imagedata r:id="rId29"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3"/>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4"/>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SIDE/REAR SETBACKS</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vMerge w:val="restart"/>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vMerge w:val="restart"/>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gridSpan w:val="3"/>
            <w:vMerge w:val="restart"/>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2" type="#_x0000_t75" alt="http://www.codepublishing.com/co/grandjunction/html2/images/grandj21.23.04.62.jpg" style="width:9.6pt;height:10.8pt;visibility:visible">
                  <v:imagedata r:id="rId31"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interior (min.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c>
          <w:tcPr>
            <w:tcW w:w="0" w:type="auto"/>
            <w:gridSpan w:val="3"/>
            <w:vMerge/>
            <w:tcBorders>
              <w:top w:val="nil"/>
              <w:left w:val="nil"/>
              <w:bottom w:val="nil"/>
              <w:right w:val="nil"/>
            </w:tcBorders>
            <w:shd w:val="clear" w:color="auto" w:fill="FFFFFF"/>
            <w:vAlign w:val="center"/>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3" type="#_x0000_t75" alt="http://www.codepublishing.com/co/grandjunction/html2/images/grandj21.23.04.63.jpg" style="width:10.8pt;height:9.6pt;visibility:visible">
                  <v:imagedata r:id="rId33"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Rear (min. ft.)</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r>
    </w:tbl>
    <w:p w:rsidR="0085533C" w:rsidRPr="002D1BC8" w:rsidRDefault="0085533C" w:rsidP="0085533C">
      <w:pPr>
        <w:ind w:left="792"/>
        <w:textAlignment w:val="baseline"/>
        <w:rPr>
          <w:rFonts w:cs="Arial"/>
          <w:color w:val="000000"/>
          <w:szCs w:val="24"/>
        </w:rPr>
      </w:pPr>
      <w:bookmarkStart w:id="25" w:name="21.03.090(f)(4)"/>
    </w:p>
    <w:p w:rsidR="0085533C" w:rsidRPr="002D1BC8" w:rsidRDefault="0085533C" w:rsidP="0085533C">
      <w:pPr>
        <w:widowControl w:val="0"/>
        <w:spacing w:line="206" w:lineRule="exact"/>
        <w:ind w:right="615"/>
        <w:rPr>
          <w:rFonts w:cs="Arial"/>
          <w:w w:val="99"/>
          <w:sz w:val="18"/>
          <w:szCs w:val="18"/>
        </w:rPr>
      </w:pPr>
      <w:r w:rsidRPr="002D1BC8">
        <w:rPr>
          <w:rFonts w:cs="Arial"/>
          <w:w w:val="99"/>
          <w:sz w:val="18"/>
          <w:szCs w:val="18"/>
        </w:rPr>
        <w:t>* No maximum front setback in MXOC</w:t>
      </w:r>
    </w:p>
    <w:p w:rsidR="0085533C" w:rsidRPr="002D1BC8" w:rsidRDefault="0085533C" w:rsidP="0085533C">
      <w:pPr>
        <w:widowControl w:val="0"/>
        <w:spacing w:line="206" w:lineRule="exact"/>
        <w:ind w:right="615"/>
        <w:rPr>
          <w:rFonts w:cs="Arial"/>
          <w:w w:val="99"/>
          <w:sz w:val="18"/>
          <w:szCs w:val="18"/>
        </w:rPr>
      </w:pPr>
      <w:r w:rsidRPr="002D1BC8">
        <w:rPr>
          <w:rFonts w:cs="Arial"/>
          <w:w w:val="99"/>
          <w:sz w:val="18"/>
          <w:szCs w:val="18"/>
        </w:rPr>
        <w:t>** Excludes drainage facilities, waterways, and pedestrian areas</w:t>
      </w:r>
    </w:p>
    <w:p w:rsidR="0085533C" w:rsidRPr="002D1BC8" w:rsidRDefault="0085533C" w:rsidP="0085533C">
      <w:pPr>
        <w:widowControl w:val="0"/>
        <w:tabs>
          <w:tab w:val="left" w:pos="7320"/>
        </w:tabs>
        <w:spacing w:line="203" w:lineRule="exact"/>
        <w:ind w:right="-20"/>
        <w:rPr>
          <w:rFonts w:cs="Arial"/>
          <w:sz w:val="18"/>
          <w:szCs w:val="18"/>
        </w:rPr>
      </w:pPr>
      <w:r w:rsidRPr="002D1BC8">
        <w:rPr>
          <w:rFonts w:cs="Arial"/>
          <w:w w:val="99"/>
          <w:sz w:val="18"/>
          <w:szCs w:val="18"/>
        </w:rPr>
        <w:t>***Not required in MXOC</w:t>
      </w:r>
    </w:p>
    <w:p w:rsidR="0085533C" w:rsidRPr="002D1BC8" w:rsidRDefault="0085533C" w:rsidP="0085533C">
      <w:pPr>
        <w:spacing w:after="240" w:line="312" w:lineRule="atLeast"/>
        <w:ind w:left="792"/>
        <w:textAlignment w:val="baseline"/>
        <w:rPr>
          <w:rFonts w:cs="Arial"/>
          <w:color w:val="000000"/>
          <w:szCs w:val="24"/>
        </w:rPr>
      </w:pPr>
      <w:r w:rsidRPr="002D1BC8">
        <w:rPr>
          <w:rFonts w:cs="Arial"/>
          <w:color w:val="000000"/>
          <w:szCs w:val="24"/>
        </w:rPr>
        <w:br w:type="page"/>
      </w:r>
      <w:r w:rsidRPr="002D1BC8">
        <w:rPr>
          <w:rFonts w:cs="Arial"/>
          <w:color w:val="000000"/>
          <w:szCs w:val="24"/>
        </w:rPr>
        <w:lastRenderedPageBreak/>
        <w:t>(4)</w:t>
      </w:r>
      <w:bookmarkEnd w:id="25"/>
      <w:r w:rsidRPr="002D1BC8">
        <w:rPr>
          <w:rFonts w:cs="Arial"/>
          <w:color w:val="000000"/>
          <w:szCs w:val="24"/>
        </w:rPr>
        <w:t>    Townhouse. A building form with multiple dwelling units located side-by-side on a single zone lot and consolidated into a single structure that relates to the scale of surrounding houses. Each unit is separated by a common side wall. Units are not vertically mixed. Each unit has its own external entrance.</w:t>
      </w:r>
    </w:p>
    <w:p w:rsidR="0085533C" w:rsidRPr="002D1BC8" w:rsidRDefault="00C1266D" w:rsidP="0085533C">
      <w:pPr>
        <w:spacing w:line="312" w:lineRule="atLeast"/>
        <w:ind w:left="792"/>
        <w:textAlignment w:val="baseline"/>
        <w:rPr>
          <w:rFonts w:cs="Arial"/>
          <w:color w:val="000000"/>
          <w:szCs w:val="24"/>
        </w:rPr>
      </w:pPr>
      <w:r>
        <w:rPr>
          <w:rFonts w:cs="Arial"/>
          <w:noProof/>
          <w:color w:val="000000"/>
          <w:szCs w:val="24"/>
        </w:rPr>
        <w:pict>
          <v:shape id="_x0000_i1084" type="#_x0000_t75" alt="http://www.codepublishing.com/co/grandjunction/html2/images/grandj21.23.04.64.jpg" style="width:459.6pt;height:319.8pt;visibility:visible">
            <v:imagedata r:id="rId36" o:title="grandj21"/>
          </v:shape>
        </w:pict>
      </w:r>
    </w:p>
    <w:p w:rsidR="0085533C" w:rsidRPr="002D1BC8" w:rsidRDefault="0085533C" w:rsidP="0085533C">
      <w:r w:rsidRPr="002D1BC8">
        <w:br w:type="page"/>
      </w:r>
    </w:p>
    <w:tbl>
      <w:tblPr>
        <w:tblW w:w="9499" w:type="dxa"/>
        <w:jc w:val="center"/>
        <w:tblBorders>
          <w:top w:val="single" w:sz="6" w:space="0" w:color="000000"/>
          <w:left w:val="single" w:sz="6" w:space="0" w:color="000000"/>
          <w:bottom w:val="single" w:sz="6" w:space="0" w:color="000000"/>
          <w:right w:val="single" w:sz="6" w:space="0" w:color="000000"/>
        </w:tblBorders>
        <w:tblCellMar>
          <w:top w:w="30" w:type="dxa"/>
          <w:left w:w="40" w:type="dxa"/>
          <w:bottom w:w="30" w:type="dxa"/>
          <w:right w:w="40" w:type="dxa"/>
        </w:tblCellMar>
        <w:tblLook w:val="04A0" w:firstRow="1" w:lastRow="0" w:firstColumn="1" w:lastColumn="0" w:noHBand="0" w:noVBand="1"/>
      </w:tblPr>
      <w:tblGrid>
        <w:gridCol w:w="298"/>
        <w:gridCol w:w="3654"/>
        <w:gridCol w:w="929"/>
        <w:gridCol w:w="101"/>
        <w:gridCol w:w="298"/>
        <w:gridCol w:w="2849"/>
        <w:gridCol w:w="1370"/>
      </w:tblGrid>
      <w:tr w:rsidR="00735AEC" w:rsidRPr="002D1BC8" w:rsidTr="00735AEC">
        <w:trPr>
          <w:tblHeader/>
          <w:jc w:val="center"/>
        </w:trPr>
        <w:tc>
          <w:tcPr>
            <w:tcW w:w="296" w:type="dxa"/>
            <w:tcBorders>
              <w:top w:val="nil"/>
              <w:left w:val="nil"/>
              <w:bottom w:val="nil"/>
              <w:right w:val="nil"/>
            </w:tcBorders>
            <w:shd w:val="clear" w:color="auto" w:fill="FFFFFF"/>
            <w:vAlign w:val="bottom"/>
            <w:hideMark/>
          </w:tcPr>
          <w:p w:rsidR="0085533C" w:rsidRPr="002D1BC8" w:rsidRDefault="0085533C" w:rsidP="002A3A74">
            <w:pPr>
              <w:spacing w:before="60" w:after="240"/>
              <w:rPr>
                <w:rFonts w:cs="Arial"/>
                <w:color w:val="000000"/>
                <w:szCs w:val="24"/>
              </w:rPr>
            </w:pPr>
          </w:p>
        </w:tc>
        <w:tc>
          <w:tcPr>
            <w:tcW w:w="3641" w:type="dxa"/>
            <w:tcBorders>
              <w:top w:val="nil"/>
              <w:left w:val="nil"/>
              <w:bottom w:val="nil"/>
              <w:right w:val="nil"/>
            </w:tcBorders>
            <w:shd w:val="clear" w:color="auto" w:fill="FFFFFF"/>
            <w:vAlign w:val="bottom"/>
            <w:hideMark/>
          </w:tcPr>
          <w:p w:rsidR="0085533C" w:rsidRPr="002D1BC8" w:rsidRDefault="0085533C" w:rsidP="002A3A74">
            <w:pPr>
              <w:spacing w:before="60" w:after="240"/>
              <w:rPr>
                <w:rFonts w:cs="Arial"/>
                <w:color w:val="000000"/>
                <w:szCs w:val="24"/>
              </w:rPr>
            </w:pPr>
          </w:p>
        </w:tc>
        <w:tc>
          <w:tcPr>
            <w:tcW w:w="931" w:type="dxa"/>
            <w:tcBorders>
              <w:top w:val="nil"/>
              <w:left w:val="nil"/>
              <w:bottom w:val="nil"/>
              <w:right w:val="nil"/>
            </w:tcBorders>
            <w:shd w:val="clear" w:color="auto" w:fill="FFFFFF"/>
            <w:vAlign w:val="bottom"/>
            <w:hideMark/>
          </w:tcPr>
          <w:p w:rsidR="0085533C" w:rsidRPr="002D1BC8" w:rsidRDefault="0085533C" w:rsidP="00735AEC">
            <w:pPr>
              <w:spacing w:line="312" w:lineRule="atLeast"/>
              <w:jc w:val="center"/>
              <w:textAlignment w:val="baseline"/>
              <w:rPr>
                <w:rFonts w:cs="Arial"/>
                <w:b/>
                <w:bCs/>
                <w:color w:val="000000"/>
                <w:szCs w:val="24"/>
              </w:rPr>
            </w:pPr>
            <w:r w:rsidRPr="002D1BC8">
              <w:rPr>
                <w:rFonts w:cs="Arial"/>
                <w:b/>
                <w:bCs/>
                <w:color w:val="000000"/>
                <w:szCs w:val="24"/>
              </w:rPr>
              <w:t>MXG-</w:t>
            </w:r>
            <w:r w:rsidR="00735AEC" w:rsidRPr="002D1BC8">
              <w:rPr>
                <w:rFonts w:cs="Arial"/>
                <w:b/>
                <w:bCs/>
                <w:color w:val="000000"/>
                <w:szCs w:val="24"/>
              </w:rPr>
              <w:t>3</w:t>
            </w:r>
            <w:r w:rsidRPr="002D1BC8">
              <w:rPr>
                <w:rFonts w:cs="Arial"/>
                <w:b/>
                <w:bCs/>
                <w:color w:val="000000"/>
                <w:szCs w:val="24"/>
              </w:rPr>
              <w:t>, MXR-3, MXOC</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95"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864"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MXG-3, MXR-3, MXOC</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LOT</w:t>
            </w:r>
          </w:p>
        </w:tc>
        <w:tc>
          <w:tcPr>
            <w:tcW w:w="93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864" w:type="dxa"/>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HEIGHT</w:t>
            </w:r>
          </w:p>
        </w:tc>
        <w:tc>
          <w:tcPr>
            <w:tcW w:w="137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Area (min. ft.</w:t>
            </w:r>
            <w:r w:rsidRPr="002D1BC8">
              <w:rPr>
                <w:rFonts w:cs="Arial"/>
                <w:color w:val="000000"/>
                <w:szCs w:val="24"/>
                <w:vertAlign w:val="superscript"/>
              </w:rPr>
              <w:t>2</w:t>
            </w:r>
            <w:r w:rsidRPr="002D1BC8">
              <w:rPr>
                <w:rFonts w:cs="Arial"/>
                <w:color w:val="000000"/>
                <w:szCs w:val="24"/>
              </w:rPr>
              <w: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1,200</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5" type="#_x0000_t75" alt="http://www.codepublishing.com/co/grandjunction/html2/images/grandj21.23.04.65.jpg" style="width:10.8pt;height:11.4pt;visibility:visible">
                  <v:imagedata r:id="rId15"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Stories (max.)</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3</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6" type="#_x0000_t75" alt="http://www.codepublishing.com/co/grandjunction/html2/images/grandj21.23.04.66.jpg" style="width:10.8pt;height:11.4pt;visibility:visible">
                  <v:imagedata r:id="rId16"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Unit width (min. ft.)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16</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7" type="#_x0000_t75" alt="http://www.codepublishing.com/co/grandjunction/html2/images/grandj21.23.04.67.jpg" style="width:10.8pt;height:11.4pt;visibility:visible">
                  <v:imagedata r:id="rId15"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Feet (max.)</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50</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Lot coverage (max.)</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75%</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8" type="#_x0000_t75" alt="http://www.codepublishing.com/co/grandjunction/html2/images/grandj21.23.04.68.jpg" style="width:10.8pt;height:10.8pt;visibility:visible">
                  <v:imagedata r:id="rId17"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Ground story elevation (min. ft.)</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1.5</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FRONT SETBACK AREA</w:t>
            </w:r>
          </w:p>
        </w:tc>
        <w:tc>
          <w:tcPr>
            <w:tcW w:w="93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864" w:type="dxa"/>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BUILDING FACADE</w:t>
            </w:r>
          </w:p>
        </w:tc>
        <w:tc>
          <w:tcPr>
            <w:tcW w:w="137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89" type="#_x0000_t75" alt="http://www.codepublishing.com/co/grandjunction/html2/images/grandj21.23.04.69.jpg" style="width:9pt;height:10.8pt;visibility:visible">
                  <v:imagedata r:id="rId19"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w:t>
            </w:r>
            <w:proofErr w:type="gramStart"/>
            <w:r w:rsidRPr="002D1BC8">
              <w:rPr>
                <w:rFonts w:cs="Arial"/>
                <w:color w:val="000000"/>
                <w:szCs w:val="24"/>
              </w:rPr>
              <w:t>./</w:t>
            </w:r>
            <w:proofErr w:type="gramEnd"/>
            <w:r w:rsidRPr="002D1BC8">
              <w:rPr>
                <w:rFonts w:cs="Arial"/>
                <w:color w:val="000000"/>
                <w:szCs w:val="24"/>
              </w:rPr>
              <w:t>max. ft.) *</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0/15</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0" type="#_x0000_t75" alt="http://www.codepublishing.com/co/grandjunction/html2/images/grandj21.23.04.70.jpg" style="width:10.8pt;height:11.4pt;visibility:visible">
                  <v:imagedata r:id="rId18"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Street-facing entrance required ***</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yes</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1" type="#_x0000_t75" alt="http://www.codepublishing.com/co/grandjunction/html2/images/grandj21.23.04.71.jpg" style="width:9.6pt;height:11.4pt;visibility:visible">
                  <v:imagedata r:id="rId20"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roofErr w:type="gramStart"/>
            <w:r w:rsidRPr="002D1BC8">
              <w:rPr>
                <w:rFonts w:cs="Arial"/>
                <w:color w:val="000000"/>
                <w:szCs w:val="24"/>
              </w:rPr>
              <w:t>./</w:t>
            </w:r>
            <w:proofErr w:type="gramEnd"/>
            <w:r w:rsidRPr="002D1BC8">
              <w:rPr>
                <w:rFonts w:cs="Arial"/>
                <w:color w:val="000000"/>
                <w:szCs w:val="24"/>
              </w:rPr>
              <w:t>max. ft.)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0/15</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864" w:type="dxa"/>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ACCESSORY STRUCTURE SETBACKS</w:t>
            </w:r>
          </w:p>
        </w:tc>
        <w:tc>
          <w:tcPr>
            <w:tcW w:w="137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REQUIRED STREET FAÇADE **</w:t>
            </w:r>
          </w:p>
        </w:tc>
        <w:tc>
          <w:tcPr>
            <w:tcW w:w="93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2" type="#_x0000_t75" alt="http://www.codepublishing.com/co/grandjunction/html2/images/grandj21.23.04.72.jpg" style="width:10.8pt;height:10.8pt;visibility:visible">
                  <v:imagedata r:id="rId21"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Separation from primary structure (min. ft.)</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10</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3" type="#_x0000_t75" alt="http://www.codepublishing.com/co/grandjunction/html2/images/grandj21.23.04.73.jpg" style="width:9.6pt;height:10.8pt;visibility:visible">
                  <v:imagedata r:id="rId23"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 xml:space="preserve">Primary street  (min.) </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75%</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4" type="#_x0000_t75" alt="http://www.codepublishing.com/co/grandjunction/html2/images/grandj21.23.04.74.jpg" style="width:10.8pt;height:10.8pt;visibility:visible">
                  <v:imagedata r:id="rId22"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interior (min. ft.)</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5</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5" type="#_x0000_t75" alt="http://www.codepublishing.com/co/grandjunction/html2/images/grandj21.23.04.75.jpg" style="width:9.6pt;height:11.4pt;visibility:visible">
                  <v:imagedata r:id="rId25"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35%</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6" type="#_x0000_t75" alt="http://www.codepublishing.com/co/grandjunction/html2/images/grandj21.23.04.76.jpg" style="width:10.8pt;height:10.8pt;visibility:visible">
                  <v:imagedata r:id="rId24"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 ft.)</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10</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PARKING SETBACK</w:t>
            </w:r>
          </w:p>
        </w:tc>
        <w:tc>
          <w:tcPr>
            <w:tcW w:w="93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7" type="#_x0000_t75" alt="http://www.codepublishing.com/co/grandjunction/html2/images/grandj21.23.04.77.jpg" style="width:10.8pt;height:11.4pt;visibility:visible">
                  <v:imagedata r:id="rId26"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Rear (min. ft.)</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5</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8" type="#_x0000_t75" alt="http://www.codepublishing.com/co/grandjunction/html2/images/grandj21.23.04.78.jpg" style="width:9.6pt;height:11.4pt;visibility:visible">
                  <v:imagedata r:id="rId28"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Primary street (min. ft.)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30</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864" w:type="dxa"/>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ACCESSORY STRUCTURE HEIGHT</w:t>
            </w:r>
          </w:p>
        </w:tc>
        <w:tc>
          <w:tcPr>
            <w:tcW w:w="137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099" type="#_x0000_t75" alt="http://www.codepublishing.com/co/grandjunction/html2/images/grandj21.23.04.79.jpg" style="width:10.8pt;height:11.4pt;visibility:visible">
                  <v:imagedata r:id="rId29"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 ft.)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10</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0" type="#_x0000_t75" alt="http://www.codepublishing.com/co/grandjunction/html2/images/grandj21.23.04.80.jpg" style="width:10.8pt;height:10.8pt;visibility:visible">
                  <v:imagedata r:id="rId27"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Stories (max.)</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2</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SIDE/REAR SETBACKS</w:t>
            </w:r>
          </w:p>
        </w:tc>
        <w:tc>
          <w:tcPr>
            <w:tcW w:w="93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1" type="#_x0000_t75" alt="http://www.codepublishing.com/co/grandjunction/html2/images/grandj21.23.04.81.jpg" style="width:10.8pt;height:10.8pt;visibility:visible">
                  <v:imagedata r:id="rId27"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Feet (max.)</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30</w:t>
            </w: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2" type="#_x0000_t75" alt="http://www.codepublishing.com/co/grandjunction/html2/images/grandj21.23.04.82.jpg" style="width:9.6pt;height:10.8pt;visibility:visible">
                  <v:imagedata r:id="rId31"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interior (min. ft.)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5</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2864" w:type="dxa"/>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ALLOWED USE</w:t>
            </w:r>
          </w:p>
        </w:tc>
        <w:tc>
          <w:tcPr>
            <w:tcW w:w="1371"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735AEC" w:rsidRPr="002D1BC8" w:rsidTr="00735AEC">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3" type="#_x0000_t75" alt="http://www.codepublishing.com/co/grandjunction/html2/images/grandj21.23.04.83.jpg" style="width:10.8pt;height:9.6pt;visibility:visible">
                  <v:imagedata r:id="rId33"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Rear (min. ft.)</w:t>
            </w:r>
          </w:p>
        </w:tc>
        <w:tc>
          <w:tcPr>
            <w:tcW w:w="93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10</w:t>
            </w: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4" type="#_x0000_t75" alt="http://www.codepublishing.com/co/grandjunction/html2/images/grandj21.23.04.84.jpg" style="width:10.8pt;height:10.8pt;visibility:visible">
                  <v:imagedata r:id="rId30" o:title="grandj21"/>
                </v:shape>
              </w:pict>
            </w:r>
          </w:p>
        </w:tc>
        <w:tc>
          <w:tcPr>
            <w:tcW w:w="2864"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All stories</w:t>
            </w:r>
          </w:p>
        </w:tc>
        <w:tc>
          <w:tcPr>
            <w:tcW w:w="1371" w:type="dxa"/>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Residential</w:t>
            </w:r>
          </w:p>
        </w:tc>
      </w:tr>
      <w:tr w:rsidR="00735AEC" w:rsidRPr="002D1BC8" w:rsidTr="00735AEC">
        <w:trPr>
          <w:jc w:val="center"/>
        </w:trPr>
        <w:tc>
          <w:tcPr>
            <w:tcW w:w="0" w:type="auto"/>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931" w:type="dxa"/>
            <w:tcBorders>
              <w:top w:val="nil"/>
              <w:left w:val="nil"/>
              <w:bottom w:val="nil"/>
              <w:right w:val="nil"/>
            </w:tcBorders>
            <w:shd w:val="clear" w:color="auto" w:fill="FFFFFF"/>
            <w:hideMark/>
          </w:tcPr>
          <w:p w:rsidR="0085533C" w:rsidRPr="002D1BC8" w:rsidRDefault="0085533C" w:rsidP="002A3A74">
            <w:pPr>
              <w:rPr>
                <w:rFonts w:cs="Arial"/>
                <w:color w:val="000000"/>
                <w:szCs w:val="24"/>
              </w:rPr>
            </w:pPr>
          </w:p>
        </w:tc>
        <w:tc>
          <w:tcPr>
            <w:tcW w:w="101" w:type="dxa"/>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5" type="#_x0000_t75" alt="http://www.codepublishing.com/co/grandjunction/html2/images/grandj21.23.04.85.jpg" style="width:9pt;height:11.4pt;visibility:visible">
                  <v:imagedata r:id="rId32" o:title="grandj21"/>
                </v:shape>
              </w:pict>
            </w:r>
          </w:p>
        </w:tc>
        <w:tc>
          <w:tcPr>
            <w:tcW w:w="2864" w:type="dxa"/>
            <w:tcBorders>
              <w:top w:val="nil"/>
              <w:left w:val="nil"/>
              <w:bottom w:val="nil"/>
              <w:right w:val="nil"/>
            </w:tcBorders>
            <w:shd w:val="clear" w:color="auto" w:fill="FFFFFF"/>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Accessory structure</w:t>
            </w:r>
          </w:p>
        </w:tc>
        <w:tc>
          <w:tcPr>
            <w:tcW w:w="1371" w:type="dxa"/>
            <w:tcBorders>
              <w:top w:val="nil"/>
              <w:left w:val="nil"/>
              <w:bottom w:val="nil"/>
              <w:right w:val="nil"/>
            </w:tcBorders>
            <w:shd w:val="clear" w:color="auto" w:fill="FFFFFF"/>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Accessory uses, Accessory dwellings</w:t>
            </w:r>
          </w:p>
        </w:tc>
      </w:tr>
    </w:tbl>
    <w:p w:rsidR="0085533C" w:rsidRPr="002D1BC8" w:rsidRDefault="0085533C" w:rsidP="0085533C">
      <w:pPr>
        <w:widowControl w:val="0"/>
        <w:spacing w:line="206" w:lineRule="exact"/>
        <w:ind w:right="615"/>
        <w:rPr>
          <w:rFonts w:cs="Arial"/>
          <w:w w:val="99"/>
          <w:sz w:val="18"/>
          <w:szCs w:val="18"/>
        </w:rPr>
      </w:pPr>
      <w:bookmarkStart w:id="26" w:name="21.03.090(f)(5)"/>
      <w:r w:rsidRPr="002D1BC8">
        <w:rPr>
          <w:rFonts w:cs="Arial"/>
          <w:w w:val="99"/>
          <w:sz w:val="18"/>
          <w:szCs w:val="18"/>
        </w:rPr>
        <w:t>* No maximum front setback in MXOC</w:t>
      </w:r>
    </w:p>
    <w:p w:rsidR="0085533C" w:rsidRPr="002D1BC8" w:rsidRDefault="0085533C" w:rsidP="0085533C">
      <w:pPr>
        <w:widowControl w:val="0"/>
        <w:spacing w:line="206" w:lineRule="exact"/>
        <w:ind w:right="615"/>
        <w:rPr>
          <w:rFonts w:cs="Arial"/>
          <w:w w:val="99"/>
          <w:sz w:val="18"/>
          <w:szCs w:val="18"/>
        </w:rPr>
      </w:pPr>
      <w:r w:rsidRPr="002D1BC8">
        <w:rPr>
          <w:rFonts w:cs="Arial"/>
          <w:w w:val="99"/>
          <w:sz w:val="18"/>
          <w:szCs w:val="18"/>
        </w:rPr>
        <w:t>** Excludes drainage facilities, waterways, and pedestrian areas</w:t>
      </w:r>
    </w:p>
    <w:p w:rsidR="0085533C" w:rsidRPr="002D1BC8" w:rsidRDefault="0085533C" w:rsidP="0085533C">
      <w:pPr>
        <w:widowControl w:val="0"/>
        <w:spacing w:line="206" w:lineRule="exact"/>
        <w:ind w:right="615"/>
        <w:rPr>
          <w:rFonts w:cs="Arial"/>
          <w:sz w:val="18"/>
          <w:szCs w:val="18"/>
        </w:rPr>
      </w:pPr>
      <w:r w:rsidRPr="002D1BC8">
        <w:rPr>
          <w:rFonts w:cs="Arial"/>
          <w:w w:val="99"/>
          <w:sz w:val="18"/>
          <w:szCs w:val="18"/>
        </w:rPr>
        <w:t>***Not required in MXOC</w:t>
      </w:r>
    </w:p>
    <w:p w:rsidR="0085533C" w:rsidRPr="002D1BC8" w:rsidRDefault="0085533C" w:rsidP="0085533C">
      <w:pPr>
        <w:ind w:left="792"/>
        <w:textAlignment w:val="baseline"/>
        <w:rPr>
          <w:rFonts w:cs="Arial"/>
          <w:color w:val="000000"/>
          <w:szCs w:val="24"/>
        </w:rPr>
      </w:pPr>
    </w:p>
    <w:p w:rsidR="0085533C" w:rsidRPr="002D1BC8" w:rsidRDefault="0085533C" w:rsidP="0085533C">
      <w:pPr>
        <w:spacing w:after="240" w:line="312" w:lineRule="atLeast"/>
        <w:ind w:left="792"/>
        <w:textAlignment w:val="baseline"/>
        <w:rPr>
          <w:rFonts w:cs="Arial"/>
          <w:color w:val="000000"/>
          <w:szCs w:val="24"/>
        </w:rPr>
      </w:pPr>
      <w:r w:rsidRPr="002D1BC8">
        <w:rPr>
          <w:rFonts w:cs="Arial"/>
          <w:color w:val="000000"/>
          <w:szCs w:val="24"/>
        </w:rPr>
        <w:br w:type="page"/>
      </w:r>
      <w:r w:rsidRPr="002D1BC8">
        <w:rPr>
          <w:rFonts w:cs="Arial"/>
          <w:color w:val="000000"/>
          <w:szCs w:val="24"/>
        </w:rPr>
        <w:lastRenderedPageBreak/>
        <w:t>(5)</w:t>
      </w:r>
      <w:bookmarkEnd w:id="26"/>
      <w:r w:rsidRPr="002D1BC8">
        <w:rPr>
          <w:rFonts w:cs="Arial"/>
          <w:color w:val="000000"/>
          <w:szCs w:val="24"/>
        </w:rPr>
        <w:t>    Civic. A building form containing civic, religious, institutional or public uses. In order to provide a visual landmark, the civic building form is permitted to be set back further than other building forms. Civic buildings are commonly placed on prominent sites.</w:t>
      </w:r>
    </w:p>
    <w:p w:rsidR="0085533C" w:rsidRPr="002D1BC8" w:rsidRDefault="00C1266D" w:rsidP="0085533C">
      <w:pPr>
        <w:spacing w:line="312" w:lineRule="atLeast"/>
        <w:ind w:left="792"/>
        <w:textAlignment w:val="baseline"/>
        <w:rPr>
          <w:rFonts w:cs="Arial"/>
          <w:color w:val="000000"/>
          <w:szCs w:val="24"/>
        </w:rPr>
      </w:pPr>
      <w:r>
        <w:rPr>
          <w:rFonts w:cs="Arial"/>
          <w:noProof/>
          <w:color w:val="000000"/>
          <w:szCs w:val="24"/>
        </w:rPr>
        <w:pict>
          <v:shape id="Picture 82" o:spid="_x0000_i1106" type="#_x0000_t75" alt="http://www.codepublishing.com/co/grandjunction/html2/images/grandj21.23.04.86.jpg" style="width:314.4pt;height:230.4pt;visibility:visible">
            <v:imagedata r:id="rId37" o:title="grandj21"/>
          </v:shape>
        </w:pict>
      </w:r>
    </w:p>
    <w:tbl>
      <w:tblPr>
        <w:tblW w:w="6214" w:type="dxa"/>
        <w:jc w:val="center"/>
        <w:tblBorders>
          <w:top w:val="single" w:sz="6" w:space="0" w:color="000000"/>
          <w:left w:val="single" w:sz="6" w:space="0" w:color="000000"/>
          <w:bottom w:val="single" w:sz="6" w:space="0" w:color="000000"/>
          <w:right w:val="single" w:sz="6" w:space="0" w:color="000000"/>
        </w:tblBorders>
        <w:tblCellMar>
          <w:top w:w="30" w:type="dxa"/>
          <w:left w:w="40" w:type="dxa"/>
          <w:bottom w:w="30" w:type="dxa"/>
          <w:right w:w="40" w:type="dxa"/>
        </w:tblCellMar>
        <w:tblLook w:val="04A0" w:firstRow="1" w:lastRow="0" w:firstColumn="1" w:lastColumn="0" w:noHBand="0" w:noVBand="1"/>
      </w:tblPr>
      <w:tblGrid>
        <w:gridCol w:w="302"/>
        <w:gridCol w:w="2430"/>
        <w:gridCol w:w="1005"/>
        <w:gridCol w:w="990"/>
        <w:gridCol w:w="1487"/>
      </w:tblGrid>
      <w:tr w:rsidR="0085533C" w:rsidRPr="002D1BC8" w:rsidTr="002A3A74">
        <w:trPr>
          <w:tblHeader/>
          <w:jc w:val="center"/>
        </w:trPr>
        <w:tc>
          <w:tcPr>
            <w:tcW w:w="302" w:type="dxa"/>
            <w:tcBorders>
              <w:top w:val="nil"/>
              <w:left w:val="nil"/>
              <w:bottom w:val="nil"/>
              <w:right w:val="nil"/>
            </w:tcBorders>
            <w:shd w:val="clear" w:color="auto" w:fill="FFFFFF"/>
            <w:vAlign w:val="bottom"/>
            <w:hideMark/>
          </w:tcPr>
          <w:p w:rsidR="0085533C" w:rsidRPr="002D1BC8" w:rsidRDefault="0085533C" w:rsidP="002A3A74">
            <w:pPr>
              <w:spacing w:before="60" w:after="240"/>
              <w:rPr>
                <w:rFonts w:cs="Arial"/>
                <w:color w:val="000000"/>
                <w:szCs w:val="24"/>
              </w:rPr>
            </w:pPr>
          </w:p>
        </w:tc>
        <w:tc>
          <w:tcPr>
            <w:tcW w:w="2430" w:type="dxa"/>
            <w:tcBorders>
              <w:top w:val="nil"/>
              <w:left w:val="nil"/>
              <w:bottom w:val="nil"/>
              <w:right w:val="nil"/>
            </w:tcBorders>
            <w:shd w:val="clear" w:color="auto" w:fill="FFFFFF"/>
            <w:vAlign w:val="bottom"/>
            <w:hideMark/>
          </w:tcPr>
          <w:p w:rsidR="0085533C" w:rsidRPr="002D1BC8" w:rsidRDefault="0085533C" w:rsidP="002A3A74">
            <w:pPr>
              <w:spacing w:before="60" w:after="240"/>
              <w:rPr>
                <w:rFonts w:cs="Arial"/>
                <w:color w:val="000000"/>
                <w:szCs w:val="24"/>
              </w:rPr>
            </w:pP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MXG-3</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MXR-3</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MXOC</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MXG-5</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MXR-5</w:t>
            </w:r>
          </w:p>
          <w:p w:rsidR="0085533C" w:rsidRPr="002D1BC8" w:rsidRDefault="0085533C" w:rsidP="002A3A74">
            <w:pPr>
              <w:spacing w:line="312" w:lineRule="atLeast"/>
              <w:jc w:val="center"/>
              <w:textAlignment w:val="baseline"/>
              <w:rPr>
                <w:rFonts w:cs="Arial"/>
                <w:b/>
                <w:bCs/>
                <w:color w:val="000000"/>
                <w:szCs w:val="24"/>
              </w:rPr>
            </w:pP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MXG-8</w:t>
            </w:r>
          </w:p>
          <w:p w:rsidR="0085533C" w:rsidRPr="002D1BC8" w:rsidRDefault="0085533C" w:rsidP="002A3A74">
            <w:pPr>
              <w:spacing w:line="312" w:lineRule="atLeast"/>
              <w:jc w:val="center"/>
              <w:textAlignment w:val="baseline"/>
              <w:rPr>
                <w:rFonts w:cs="Arial"/>
                <w:b/>
                <w:bCs/>
                <w:color w:val="000000"/>
                <w:szCs w:val="24"/>
              </w:rPr>
            </w:pPr>
            <w:r w:rsidRPr="002D1BC8">
              <w:rPr>
                <w:rFonts w:cs="Arial"/>
                <w:b/>
                <w:bCs/>
                <w:color w:val="000000"/>
                <w:szCs w:val="24"/>
              </w:rPr>
              <w:t>MXR-8</w:t>
            </w:r>
          </w:p>
          <w:p w:rsidR="0085533C" w:rsidRPr="002D1BC8" w:rsidRDefault="0085533C" w:rsidP="002A3A74">
            <w:pPr>
              <w:spacing w:line="312" w:lineRule="atLeast"/>
              <w:jc w:val="center"/>
              <w:textAlignment w:val="baseline"/>
              <w:rPr>
                <w:rFonts w:cs="Arial"/>
                <w:b/>
                <w:bCs/>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LOT</w:t>
            </w:r>
          </w:p>
        </w:tc>
        <w:tc>
          <w:tcPr>
            <w:tcW w:w="1005"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990"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487"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Area (min. ft.</w:t>
            </w:r>
            <w:r w:rsidRPr="002D1BC8">
              <w:rPr>
                <w:rFonts w:cs="Arial"/>
                <w:color w:val="000000"/>
                <w:szCs w:val="24"/>
                <w:vertAlign w:val="superscript"/>
              </w:rPr>
              <w:t>2</w:t>
            </w:r>
            <w:r w:rsidRPr="002D1BC8">
              <w:rPr>
                <w:rFonts w:cs="Arial"/>
                <w:color w:val="000000"/>
                <w:szCs w:val="24"/>
              </w:rPr>
              <w:t>)</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10,000</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10,000</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10,000</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7" type="#_x0000_t75" alt="http://www.codepublishing.com/co/grandjunction/html2/images/grandj21.23.04.87.jpg" style="width:10.8pt;height:11.4pt;visibility:visible">
                  <v:imagedata r:id="rId16"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Width (min. ft.)</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Lot coverage (max.)</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80%</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80%</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80%</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SETBACKS</w:t>
            </w:r>
          </w:p>
        </w:tc>
        <w:tc>
          <w:tcPr>
            <w:tcW w:w="1005"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990"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487"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8" type="#_x0000_t75" alt="http://www.codepublishing.com/co/grandjunction/html2/images/grandj21.23.04.88.jpg" style="width:9pt;height:10.8pt;visibility:visible">
                  <v:imagedata r:id="rId19"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Front (min. ft.)</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09" type="#_x0000_t75" alt="http://www.codepublishing.com/co/grandjunction/html2/images/grandj21.23.04.89.jpg" style="width:9.6pt;height:11.4pt;visibility:visible">
                  <v:imagedata r:id="rId20"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interior (min. ft.)</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10" type="#_x0000_t75" alt="http://www.codepublishing.com/co/grandjunction/html2/images/grandj21.23.04.90.jpg" style="width:9.6pt;height:10.8pt;visibility:visible">
                  <v:imagedata r:id="rId23"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Side, street (min. ft.)</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11" type="#_x0000_t75" alt="http://www.codepublishing.com/co/grandjunction/html2/images/grandj21.23.04.91.jpg" style="width:9.6pt;height:11.4pt;visibility:visible">
                  <v:imagedata r:id="rId25"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Rear (min. ft.)</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15</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HEIGHT</w:t>
            </w:r>
          </w:p>
        </w:tc>
        <w:tc>
          <w:tcPr>
            <w:tcW w:w="1005"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990"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487"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12" type="#_x0000_t75" alt="http://www.codepublishing.com/co/grandjunction/html2/images/grandj21.23.04.92.jpg" style="width:9.6pt;height:11.4pt;visibility:visible">
                  <v:imagedata r:id="rId28"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Stories (max.)</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3</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8</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C1266D" w:rsidP="002A3A74">
            <w:pPr>
              <w:spacing w:line="312" w:lineRule="atLeast"/>
              <w:textAlignment w:val="baseline"/>
              <w:rPr>
                <w:rFonts w:cs="Arial"/>
                <w:color w:val="000000"/>
                <w:szCs w:val="24"/>
              </w:rPr>
            </w:pPr>
            <w:r>
              <w:rPr>
                <w:rFonts w:cs="Arial"/>
                <w:noProof/>
                <w:color w:val="000000"/>
                <w:szCs w:val="24"/>
              </w:rPr>
              <w:pict>
                <v:shape id="_x0000_i1113" type="#_x0000_t75" alt="http://www.codepublishing.com/co/grandjunction/html2/images/grandj21.23.04.93.jpg" style="width:9.6pt;height:11.4pt;visibility:visible">
                  <v:imagedata r:id="rId28" o:title="grandj21"/>
                </v:shape>
              </w:pict>
            </w: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Feet (max.)</w:t>
            </w:r>
          </w:p>
        </w:tc>
        <w:tc>
          <w:tcPr>
            <w:tcW w:w="1005"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50</w:t>
            </w:r>
          </w:p>
        </w:tc>
        <w:tc>
          <w:tcPr>
            <w:tcW w:w="990"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65</w:t>
            </w:r>
          </w:p>
        </w:tc>
        <w:tc>
          <w:tcPr>
            <w:tcW w:w="1487" w:type="dxa"/>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100</w:t>
            </w: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single" w:sz="6" w:space="0" w:color="000000"/>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b/>
                <w:bCs/>
                <w:color w:val="000000"/>
                <w:szCs w:val="24"/>
              </w:rPr>
              <w:t>ALLOWED USE</w:t>
            </w:r>
          </w:p>
        </w:tc>
        <w:tc>
          <w:tcPr>
            <w:tcW w:w="1005"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990"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c>
          <w:tcPr>
            <w:tcW w:w="1487" w:type="dxa"/>
            <w:tcBorders>
              <w:top w:val="nil"/>
              <w:left w:val="nil"/>
              <w:bottom w:val="single" w:sz="6" w:space="0" w:color="000000"/>
              <w:right w:val="nil"/>
            </w:tcBorders>
            <w:shd w:val="clear" w:color="auto" w:fill="FFFFFF"/>
            <w:vAlign w:val="bottom"/>
            <w:hideMark/>
          </w:tcPr>
          <w:p w:rsidR="0085533C" w:rsidRPr="002D1BC8" w:rsidRDefault="0085533C" w:rsidP="002A3A74">
            <w:pPr>
              <w:rPr>
                <w:rFonts w:cs="Arial"/>
                <w:color w:val="000000"/>
                <w:szCs w:val="24"/>
              </w:rPr>
            </w:pPr>
          </w:p>
        </w:tc>
      </w:tr>
      <w:tr w:rsidR="0085533C" w:rsidRPr="002D1BC8" w:rsidTr="002A3A74">
        <w:trPr>
          <w:jc w:val="center"/>
        </w:trPr>
        <w:tc>
          <w:tcPr>
            <w:tcW w:w="0" w:type="auto"/>
            <w:tcBorders>
              <w:top w:val="nil"/>
              <w:left w:val="nil"/>
              <w:bottom w:val="nil"/>
              <w:right w:val="nil"/>
            </w:tcBorders>
            <w:shd w:val="clear" w:color="auto" w:fill="FFFFFF"/>
            <w:vAlign w:val="bottom"/>
            <w:hideMark/>
          </w:tcPr>
          <w:p w:rsidR="0085533C" w:rsidRPr="002D1BC8" w:rsidRDefault="0085533C" w:rsidP="002A3A74">
            <w:pPr>
              <w:rPr>
                <w:rFonts w:cs="Arial"/>
                <w:color w:val="000000"/>
                <w:szCs w:val="24"/>
              </w:rPr>
            </w:pPr>
          </w:p>
        </w:tc>
        <w:tc>
          <w:tcPr>
            <w:tcW w:w="0" w:type="auto"/>
            <w:tcBorders>
              <w:top w:val="nil"/>
              <w:left w:val="nil"/>
              <w:bottom w:val="nil"/>
              <w:right w:val="nil"/>
            </w:tcBorders>
            <w:shd w:val="clear" w:color="auto" w:fill="FFFFFF"/>
            <w:vAlign w:val="bottom"/>
            <w:hideMark/>
          </w:tcPr>
          <w:p w:rsidR="0085533C" w:rsidRPr="002D1BC8" w:rsidRDefault="0085533C" w:rsidP="002A3A74">
            <w:pPr>
              <w:spacing w:line="312" w:lineRule="atLeast"/>
              <w:textAlignment w:val="baseline"/>
              <w:rPr>
                <w:rFonts w:cs="Arial"/>
                <w:color w:val="000000"/>
                <w:szCs w:val="24"/>
              </w:rPr>
            </w:pPr>
            <w:r w:rsidRPr="002D1BC8">
              <w:rPr>
                <w:rFonts w:cs="Arial"/>
                <w:color w:val="000000"/>
                <w:szCs w:val="24"/>
              </w:rPr>
              <w:t>All stories</w:t>
            </w:r>
          </w:p>
        </w:tc>
        <w:tc>
          <w:tcPr>
            <w:tcW w:w="3482" w:type="dxa"/>
            <w:gridSpan w:val="3"/>
            <w:tcBorders>
              <w:top w:val="nil"/>
              <w:left w:val="nil"/>
              <w:bottom w:val="nil"/>
              <w:right w:val="nil"/>
            </w:tcBorders>
            <w:shd w:val="clear" w:color="auto" w:fill="FFFFFF"/>
            <w:vAlign w:val="bottom"/>
            <w:hideMark/>
          </w:tcPr>
          <w:p w:rsidR="0085533C" w:rsidRPr="002D1BC8" w:rsidRDefault="0085533C" w:rsidP="002A3A74">
            <w:pPr>
              <w:spacing w:line="312" w:lineRule="atLeast"/>
              <w:jc w:val="center"/>
              <w:textAlignment w:val="baseline"/>
              <w:rPr>
                <w:rFonts w:cs="Arial"/>
                <w:color w:val="000000"/>
                <w:szCs w:val="24"/>
              </w:rPr>
            </w:pPr>
            <w:r w:rsidRPr="002D1BC8">
              <w:rPr>
                <w:rFonts w:cs="Arial"/>
                <w:color w:val="000000"/>
                <w:szCs w:val="24"/>
              </w:rPr>
              <w:t>Institutional and Civic</w:t>
            </w:r>
          </w:p>
        </w:tc>
      </w:tr>
    </w:tbl>
    <w:p w:rsidR="0085533C" w:rsidRPr="002D1BC8" w:rsidRDefault="0085533C" w:rsidP="0085533C">
      <w:pPr>
        <w:textAlignment w:val="baseline"/>
        <w:rPr>
          <w:rFonts w:cs="Arial"/>
          <w:color w:val="000000"/>
          <w:szCs w:val="24"/>
        </w:rPr>
      </w:pPr>
      <w:bookmarkStart w:id="27" w:name="21.03.090(g)"/>
    </w:p>
    <w:p w:rsidR="0085533C" w:rsidRPr="002D1BC8" w:rsidRDefault="0085533C" w:rsidP="0085533C">
      <w:pPr>
        <w:widowControl w:val="0"/>
        <w:tabs>
          <w:tab w:val="left" w:pos="7320"/>
        </w:tabs>
        <w:ind w:right="-14"/>
        <w:rPr>
          <w:rFonts w:cs="Arial"/>
          <w:szCs w:val="24"/>
        </w:rPr>
      </w:pPr>
      <w:bookmarkStart w:id="28" w:name="21.03.090(h)(1)"/>
      <w:bookmarkEnd w:id="27"/>
    </w:p>
    <w:p w:rsidR="0085533C" w:rsidRPr="002D1BC8" w:rsidRDefault="0085533C" w:rsidP="0085533C">
      <w:pPr>
        <w:widowControl w:val="0"/>
        <w:tabs>
          <w:tab w:val="left" w:pos="7320"/>
        </w:tabs>
        <w:ind w:right="-14"/>
        <w:rPr>
          <w:rFonts w:cs="Arial"/>
          <w:szCs w:val="24"/>
        </w:rPr>
      </w:pPr>
    </w:p>
    <w:p w:rsidR="0085533C" w:rsidRPr="002D1BC8" w:rsidRDefault="0085533C" w:rsidP="0085533C">
      <w:pPr>
        <w:widowControl w:val="0"/>
        <w:tabs>
          <w:tab w:val="left" w:pos="7320"/>
        </w:tabs>
        <w:ind w:right="-14"/>
        <w:rPr>
          <w:rFonts w:cs="Arial"/>
          <w:szCs w:val="24"/>
        </w:rPr>
      </w:pPr>
    </w:p>
    <w:p w:rsidR="0085533C" w:rsidRPr="002D1BC8" w:rsidRDefault="0085533C" w:rsidP="0085533C">
      <w:pPr>
        <w:widowControl w:val="0"/>
        <w:tabs>
          <w:tab w:val="left" w:pos="7320"/>
        </w:tabs>
        <w:ind w:right="-14"/>
        <w:rPr>
          <w:rFonts w:cs="Arial"/>
          <w:szCs w:val="24"/>
        </w:rPr>
      </w:pPr>
      <w:r w:rsidRPr="002D1BC8">
        <w:rPr>
          <w:rFonts w:cs="Arial"/>
          <w:szCs w:val="24"/>
        </w:rPr>
        <w:lastRenderedPageBreak/>
        <w:t>(h) Mixed Use Opportunity Corridors.  See GJMC 21.02.140(c</w:t>
      </w:r>
      <w:proofErr w:type="gramStart"/>
      <w:r w:rsidRPr="002D1BC8">
        <w:rPr>
          <w:rFonts w:cs="Arial"/>
          <w:szCs w:val="24"/>
        </w:rPr>
        <w:t>)(</w:t>
      </w:r>
      <w:proofErr w:type="gramEnd"/>
      <w:r w:rsidRPr="002D1BC8">
        <w:rPr>
          <w:rFonts w:cs="Arial"/>
          <w:szCs w:val="24"/>
        </w:rPr>
        <w:t>2).   In addition to the standards established in subsections 21.03.090(f) and (g) above, except as specifically modified therein for the MXOC zone district, standards for the MXOC shall be as follows:</w:t>
      </w:r>
    </w:p>
    <w:p w:rsidR="0085533C" w:rsidRPr="002D1BC8" w:rsidRDefault="0085533C" w:rsidP="0085533C">
      <w:pPr>
        <w:widowControl w:val="0"/>
        <w:tabs>
          <w:tab w:val="left" w:pos="7320"/>
        </w:tabs>
        <w:ind w:right="-14"/>
        <w:rPr>
          <w:rFonts w:cs="Arial"/>
          <w:szCs w:val="24"/>
        </w:rPr>
      </w:pPr>
    </w:p>
    <w:p w:rsidR="0085533C" w:rsidRPr="002D1BC8" w:rsidRDefault="0085533C" w:rsidP="0085533C">
      <w:pPr>
        <w:widowControl w:val="0"/>
        <w:numPr>
          <w:ilvl w:val="0"/>
          <w:numId w:val="5"/>
        </w:numPr>
        <w:tabs>
          <w:tab w:val="left" w:pos="720"/>
        </w:tabs>
        <w:spacing w:after="200" w:line="276" w:lineRule="auto"/>
        <w:ind w:right="-14"/>
        <w:contextualSpacing/>
        <w:rPr>
          <w:rFonts w:cs="Arial"/>
          <w:szCs w:val="24"/>
        </w:rPr>
      </w:pPr>
      <w:r w:rsidRPr="002D1BC8">
        <w:rPr>
          <w:rFonts w:cs="Arial"/>
          <w:szCs w:val="24"/>
        </w:rPr>
        <w:t>Access.  When the site is adjacent to a local or collector street, the primary access shall be on the lower order street.  Additional access points may be allowed based on traffic safety, as determined by the City’s development engineer.  Whenever possible, access between two or more sites shall be combined and access points restricted on arterial streets.</w:t>
      </w:r>
    </w:p>
    <w:p w:rsidR="0085533C" w:rsidRPr="002D1BC8" w:rsidRDefault="0085533C" w:rsidP="0085533C">
      <w:pPr>
        <w:widowControl w:val="0"/>
        <w:numPr>
          <w:ilvl w:val="0"/>
          <w:numId w:val="5"/>
        </w:numPr>
        <w:tabs>
          <w:tab w:val="left" w:pos="720"/>
        </w:tabs>
        <w:spacing w:after="200" w:line="276" w:lineRule="auto"/>
        <w:ind w:right="-14"/>
        <w:contextualSpacing/>
        <w:rPr>
          <w:rFonts w:cs="Arial"/>
          <w:szCs w:val="24"/>
        </w:rPr>
      </w:pPr>
      <w:r w:rsidRPr="002D1BC8">
        <w:rPr>
          <w:rFonts w:cs="Arial"/>
          <w:szCs w:val="24"/>
        </w:rPr>
        <w:t>Parking, delivery/pick-up areas, trash service. Parking, delivery and pick-up, and trash service areas are not permitted between the building and the primary street (corridor).</w:t>
      </w:r>
    </w:p>
    <w:p w:rsidR="0085533C" w:rsidRPr="002D1BC8" w:rsidRDefault="0085533C" w:rsidP="0085533C">
      <w:pPr>
        <w:widowControl w:val="0"/>
        <w:numPr>
          <w:ilvl w:val="0"/>
          <w:numId w:val="5"/>
        </w:numPr>
        <w:tabs>
          <w:tab w:val="left" w:pos="720"/>
        </w:tabs>
        <w:spacing w:after="200" w:line="276" w:lineRule="auto"/>
        <w:ind w:right="-14"/>
        <w:contextualSpacing/>
        <w:rPr>
          <w:rFonts w:cs="Arial"/>
          <w:szCs w:val="24"/>
        </w:rPr>
      </w:pPr>
      <w:r w:rsidRPr="002D1BC8">
        <w:rPr>
          <w:rFonts w:cs="Arial"/>
          <w:szCs w:val="24"/>
        </w:rPr>
        <w:t>Signage.  Signage shall conform to Section 21.06.070(g</w:t>
      </w:r>
      <w:proofErr w:type="gramStart"/>
      <w:r w:rsidRPr="002D1BC8">
        <w:rPr>
          <w:rFonts w:cs="Arial"/>
          <w:szCs w:val="24"/>
        </w:rPr>
        <w:t>)(</w:t>
      </w:r>
      <w:proofErr w:type="gramEnd"/>
      <w:r w:rsidRPr="002D1BC8">
        <w:rPr>
          <w:rFonts w:cs="Arial"/>
          <w:szCs w:val="24"/>
        </w:rPr>
        <w:t>3) except that all freestanding signs shall be monument style signs with a maximum height of 15 feet.</w:t>
      </w:r>
    </w:p>
    <w:p w:rsidR="0085533C" w:rsidRPr="002D1BC8" w:rsidRDefault="0085533C" w:rsidP="0085533C">
      <w:pPr>
        <w:widowControl w:val="0"/>
        <w:numPr>
          <w:ilvl w:val="0"/>
          <w:numId w:val="5"/>
        </w:numPr>
        <w:tabs>
          <w:tab w:val="left" w:pos="720"/>
        </w:tabs>
        <w:spacing w:after="200" w:line="276" w:lineRule="auto"/>
        <w:ind w:right="-14"/>
        <w:contextualSpacing/>
        <w:rPr>
          <w:rFonts w:cs="Arial"/>
          <w:szCs w:val="24"/>
        </w:rPr>
      </w:pPr>
      <w:r w:rsidRPr="002D1BC8">
        <w:rPr>
          <w:rFonts w:cs="Arial"/>
          <w:szCs w:val="24"/>
        </w:rPr>
        <w:t xml:space="preserve">Architectural standards.  </w:t>
      </w:r>
    </w:p>
    <w:p w:rsidR="0085533C" w:rsidRPr="002D1BC8" w:rsidRDefault="0085533C" w:rsidP="0085533C">
      <w:pPr>
        <w:widowControl w:val="0"/>
        <w:numPr>
          <w:ilvl w:val="0"/>
          <w:numId w:val="6"/>
        </w:numPr>
        <w:tabs>
          <w:tab w:val="left" w:pos="1440"/>
        </w:tabs>
        <w:spacing w:after="200" w:line="276" w:lineRule="auto"/>
        <w:ind w:right="-14"/>
        <w:contextualSpacing/>
        <w:rPr>
          <w:rFonts w:cs="Arial"/>
          <w:szCs w:val="24"/>
        </w:rPr>
      </w:pPr>
      <w:r w:rsidRPr="002D1BC8">
        <w:rPr>
          <w:rFonts w:cs="Arial"/>
          <w:szCs w:val="24"/>
        </w:rPr>
        <w:t>Any façade of a new building along the corridor shall have visually interesting architectural features and patterns that are designed to reduce mass and scale and reflect the desired vision of construction; buildings at a human scale with urban design features attractive to the motoring public, the surrounding neighborhood, bicyclists and pedestrians.</w:t>
      </w:r>
    </w:p>
    <w:p w:rsidR="0085533C" w:rsidRPr="002D1BC8" w:rsidRDefault="0085533C" w:rsidP="0085533C">
      <w:pPr>
        <w:widowControl w:val="0"/>
        <w:numPr>
          <w:ilvl w:val="0"/>
          <w:numId w:val="6"/>
        </w:numPr>
        <w:tabs>
          <w:tab w:val="left" w:pos="1440"/>
        </w:tabs>
        <w:spacing w:after="200" w:line="276" w:lineRule="auto"/>
        <w:ind w:right="-14"/>
        <w:contextualSpacing/>
        <w:rPr>
          <w:rFonts w:cs="Arial"/>
          <w:szCs w:val="24"/>
        </w:rPr>
      </w:pPr>
      <w:r w:rsidRPr="002D1BC8">
        <w:rPr>
          <w:rFonts w:cs="Arial"/>
          <w:szCs w:val="24"/>
        </w:rPr>
        <w:t>The building façade shall exhibit a minimum of three of the following seven architectural design elements:</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t>Variation in materials, material modules, expressed joints and details, surface relief and texture to break up building forms and wall surfaces.  Such detai</w:t>
      </w:r>
      <w:r w:rsidR="00C1266D">
        <w:rPr>
          <w:rFonts w:cs="Arial"/>
          <w:szCs w:val="24"/>
        </w:rPr>
        <w:t>l</w:t>
      </w:r>
      <w:r w:rsidRPr="002D1BC8">
        <w:rPr>
          <w:rFonts w:cs="Arial"/>
          <w:szCs w:val="24"/>
        </w:rPr>
        <w:t>ing may include sills, headers, belt courses, reveals, pilasters, window bays or similar features for all sides of the building.</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t>Façade articulation/variation such as recessed or projecting bays or pilaster / column projections at a minimum of every 30 feet for all sides of the building.</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t>Variation in roof lines / roof materials in order to add interest to and reduce the scale of buildings or expanses of blank wall.  This can be accomplished through design elements such as overhangs, eaves, recesses, projections, raised cornice parapets over doors or bays and peaked roof forms.</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t xml:space="preserve">Façade features on the primary </w:t>
      </w:r>
      <w:proofErr w:type="gramStart"/>
      <w:r w:rsidRPr="002D1BC8">
        <w:rPr>
          <w:rFonts w:cs="Arial"/>
          <w:szCs w:val="24"/>
        </w:rPr>
        <w:t>street (corridor) that emphasize</w:t>
      </w:r>
      <w:proofErr w:type="gramEnd"/>
      <w:r w:rsidRPr="002D1BC8">
        <w:rPr>
          <w:rFonts w:cs="Arial"/>
          <w:szCs w:val="24"/>
        </w:rPr>
        <w:t xml:space="preserve"> the primary building entrance through projecting or recessed forms, detail, color and/or material.</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t>Outdoor patio in combination with or without outdoor seating located between the building and the primary street (corridor).</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t>Ground story transparency of at least 50% in the form of windows and/or door(s) for facades facing all public street frontages.</w:t>
      </w:r>
    </w:p>
    <w:p w:rsidR="0085533C" w:rsidRPr="002D1BC8" w:rsidRDefault="0085533C" w:rsidP="0085533C">
      <w:pPr>
        <w:widowControl w:val="0"/>
        <w:numPr>
          <w:ilvl w:val="0"/>
          <w:numId w:val="7"/>
        </w:numPr>
        <w:tabs>
          <w:tab w:val="left" w:pos="1800"/>
        </w:tabs>
        <w:spacing w:after="200" w:line="276" w:lineRule="auto"/>
        <w:ind w:right="-14"/>
        <w:contextualSpacing/>
        <w:rPr>
          <w:rFonts w:cs="Arial"/>
          <w:szCs w:val="24"/>
        </w:rPr>
      </w:pPr>
      <w:r w:rsidRPr="002D1BC8">
        <w:rPr>
          <w:rFonts w:cs="Arial"/>
          <w:szCs w:val="24"/>
        </w:rPr>
        <w:lastRenderedPageBreak/>
        <w:t>Other architectural and landscaping features that achieve the goals of the overall form district vision or concept, as determined by the Director.</w:t>
      </w:r>
    </w:p>
    <w:p w:rsidR="0085533C" w:rsidRPr="002D1BC8" w:rsidRDefault="0085533C" w:rsidP="0085533C">
      <w:pPr>
        <w:widowControl w:val="0"/>
        <w:tabs>
          <w:tab w:val="left" w:pos="7320"/>
        </w:tabs>
        <w:ind w:right="-14"/>
        <w:rPr>
          <w:rFonts w:cs="Arial"/>
          <w:szCs w:val="24"/>
        </w:rPr>
      </w:pPr>
    </w:p>
    <w:p w:rsidR="0085533C" w:rsidRPr="002D1BC8" w:rsidRDefault="0085533C" w:rsidP="0085533C">
      <w:pPr>
        <w:widowControl w:val="0"/>
        <w:tabs>
          <w:tab w:val="left" w:pos="7320"/>
        </w:tabs>
        <w:ind w:right="-14"/>
        <w:rPr>
          <w:rFonts w:cs="Arial"/>
          <w:szCs w:val="24"/>
        </w:rPr>
      </w:pPr>
      <w:r w:rsidRPr="002D1BC8">
        <w:rPr>
          <w:rFonts w:cs="Arial"/>
          <w:szCs w:val="24"/>
        </w:rPr>
        <w:t>(</w:t>
      </w:r>
      <w:proofErr w:type="spellStart"/>
      <w:r w:rsidRPr="002D1BC8">
        <w:rPr>
          <w:rFonts w:cs="Arial"/>
          <w:szCs w:val="24"/>
        </w:rPr>
        <w:t>i</w:t>
      </w:r>
      <w:proofErr w:type="spellEnd"/>
      <w:r w:rsidRPr="002D1BC8">
        <w:rPr>
          <w:rFonts w:cs="Arial"/>
          <w:szCs w:val="24"/>
        </w:rPr>
        <w:t xml:space="preserve">) </w:t>
      </w:r>
      <w:r w:rsidRPr="002D1BC8">
        <w:rPr>
          <w:rFonts w:cs="Arial"/>
          <w:b/>
          <w:szCs w:val="24"/>
        </w:rPr>
        <w:t>Additions and New Buildings on Nonconforming Sites</w:t>
      </w:r>
      <w:r w:rsidRPr="002D1BC8">
        <w:rPr>
          <w:rFonts w:cs="Arial"/>
          <w:szCs w:val="24"/>
        </w:rPr>
        <w:t>.</w:t>
      </w:r>
    </w:p>
    <w:p w:rsidR="0085533C" w:rsidRPr="002D1BC8" w:rsidRDefault="0085533C" w:rsidP="0085533C">
      <w:pPr>
        <w:widowControl w:val="0"/>
        <w:tabs>
          <w:tab w:val="left" w:pos="7320"/>
        </w:tabs>
        <w:ind w:right="-14"/>
        <w:rPr>
          <w:rFonts w:cs="Arial"/>
          <w:szCs w:val="24"/>
        </w:rPr>
      </w:pPr>
    </w:p>
    <w:p w:rsidR="0085533C" w:rsidRPr="002D1BC8" w:rsidRDefault="0085533C" w:rsidP="0085533C">
      <w:pPr>
        <w:widowControl w:val="0"/>
        <w:numPr>
          <w:ilvl w:val="0"/>
          <w:numId w:val="8"/>
        </w:numPr>
        <w:spacing w:after="200" w:line="276" w:lineRule="auto"/>
        <w:ind w:right="-14"/>
        <w:contextualSpacing/>
        <w:rPr>
          <w:rFonts w:cs="Arial"/>
          <w:szCs w:val="24"/>
        </w:rPr>
      </w:pPr>
      <w:r w:rsidRPr="002D1BC8">
        <w:rPr>
          <w:rFonts w:cs="Arial"/>
          <w:szCs w:val="24"/>
        </w:rPr>
        <w:t>Applicability.  This subsection (</w:t>
      </w:r>
      <w:proofErr w:type="spellStart"/>
      <w:r w:rsidRPr="002D1BC8">
        <w:rPr>
          <w:rFonts w:cs="Arial"/>
          <w:szCs w:val="24"/>
        </w:rPr>
        <w:t>i</w:t>
      </w:r>
      <w:proofErr w:type="spellEnd"/>
      <w:r w:rsidRPr="002D1BC8">
        <w:rPr>
          <w:rFonts w:cs="Arial"/>
          <w:szCs w:val="24"/>
        </w:rPr>
        <w:t>) applies to any development in a form district where a maximum setback applies, except in MXOC.</w:t>
      </w:r>
    </w:p>
    <w:p w:rsidR="0085533C" w:rsidRPr="002D1BC8" w:rsidRDefault="0085533C" w:rsidP="0085533C">
      <w:pPr>
        <w:widowControl w:val="0"/>
        <w:tabs>
          <w:tab w:val="left" w:pos="7320"/>
        </w:tabs>
        <w:ind w:left="720" w:right="-14"/>
        <w:contextualSpacing/>
        <w:rPr>
          <w:rFonts w:cs="Arial"/>
          <w:szCs w:val="24"/>
        </w:rPr>
      </w:pPr>
    </w:p>
    <w:p w:rsidR="0085533C" w:rsidRPr="002D1BC8" w:rsidRDefault="0085533C" w:rsidP="0085533C">
      <w:pPr>
        <w:widowControl w:val="0"/>
        <w:numPr>
          <w:ilvl w:val="0"/>
          <w:numId w:val="8"/>
        </w:numPr>
        <w:spacing w:after="240" w:line="312" w:lineRule="atLeast"/>
        <w:textAlignment w:val="baseline"/>
        <w:rPr>
          <w:rFonts w:cs="Arial"/>
          <w:color w:val="000000"/>
          <w:szCs w:val="24"/>
        </w:rPr>
      </w:pPr>
      <w:r w:rsidRPr="002D1BC8">
        <w:rPr>
          <w:rFonts w:cs="Arial"/>
          <w:color w:val="000000"/>
          <w:szCs w:val="24"/>
        </w:rPr>
        <w:t>Permitted Additions. Where an existing building is being expanded, the setback area and required building frontage standards apply to the ground level, street-facing facade of the entire addition as set forth below.</w:t>
      </w:r>
    </w:p>
    <w:p w:rsidR="0085533C" w:rsidRPr="002D1BC8" w:rsidRDefault="0085533C" w:rsidP="0085533C">
      <w:pPr>
        <w:spacing w:after="240" w:line="312" w:lineRule="atLeast"/>
        <w:ind w:left="792"/>
        <w:textAlignment w:val="baseline"/>
        <w:rPr>
          <w:rFonts w:cs="Arial"/>
          <w:color w:val="000000"/>
          <w:szCs w:val="24"/>
        </w:rPr>
      </w:pPr>
      <w:r w:rsidRPr="002D1BC8">
        <w:rPr>
          <w:rFonts w:cs="Arial"/>
          <w:color w:val="000000"/>
          <w:szCs w:val="24"/>
        </w:rPr>
        <w:t xml:space="preserve"> (1)</w:t>
      </w:r>
      <w:bookmarkEnd w:id="28"/>
      <w:r w:rsidRPr="002D1BC8">
        <w:rPr>
          <w:rFonts w:cs="Arial"/>
          <w:color w:val="000000"/>
          <w:szCs w:val="24"/>
        </w:rPr>
        <w:t xml:space="preserve">    Applicability. </w:t>
      </w:r>
      <w:proofErr w:type="gramStart"/>
      <w:r w:rsidRPr="002D1BC8">
        <w:rPr>
          <w:rFonts w:cs="Arial"/>
          <w:color w:val="000000"/>
          <w:szCs w:val="24"/>
        </w:rPr>
        <w:t>Any development in a form district where a maximum setback applies.</w:t>
      </w:r>
      <w:proofErr w:type="gramEnd"/>
    </w:p>
    <w:p w:rsidR="0085533C" w:rsidRPr="002D1BC8" w:rsidRDefault="0085533C" w:rsidP="0085533C">
      <w:pPr>
        <w:spacing w:after="240" w:line="312" w:lineRule="atLeast"/>
        <w:ind w:left="792"/>
        <w:textAlignment w:val="baseline"/>
        <w:rPr>
          <w:rFonts w:cs="Arial"/>
          <w:color w:val="000000"/>
          <w:szCs w:val="24"/>
        </w:rPr>
      </w:pPr>
      <w:bookmarkStart w:id="29" w:name="21.03.090(h)(2)"/>
      <w:r w:rsidRPr="002D1BC8">
        <w:rPr>
          <w:rFonts w:cs="Arial"/>
          <w:color w:val="000000"/>
          <w:szCs w:val="24"/>
        </w:rPr>
        <w:t>(2)</w:t>
      </w:r>
      <w:bookmarkEnd w:id="29"/>
      <w:r w:rsidRPr="002D1BC8">
        <w:rPr>
          <w:rFonts w:cs="Arial"/>
          <w:color w:val="000000"/>
          <w:szCs w:val="24"/>
        </w:rPr>
        <w:t xml:space="preserve">    Permitted Additions. Where an existing building is being expanded, the setback area and required building frontage standards apply to the ground level, street-facing facade of the entire addition as set forth below. </w:t>
      </w:r>
    </w:p>
    <w:p w:rsidR="0085533C" w:rsidRPr="002D1BC8" w:rsidRDefault="00C1266D" w:rsidP="0085533C">
      <w:pPr>
        <w:spacing w:after="240" w:line="312" w:lineRule="atLeast"/>
        <w:ind w:left="792"/>
        <w:textAlignment w:val="baseline"/>
        <w:rPr>
          <w:rFonts w:cs="Arial"/>
          <w:color w:val="000000"/>
          <w:szCs w:val="24"/>
        </w:rPr>
      </w:pPr>
      <w:r>
        <w:rPr>
          <w:rFonts w:cs="Arial"/>
          <w:noProof/>
          <w:color w:val="000000"/>
          <w:szCs w:val="24"/>
        </w:rPr>
        <w:pict>
          <v:shape id="Picture 90" o:spid="_x0000_i1114" type="#_x0000_t75" alt="http://www.codepublishing.com/co/grandjunction/html2/images/grandj21.23.04.94.jpg" style="width:339.6pt;height:240pt;visibility:visible">
            <v:imagedata r:id="rId38" o:title="grandj21"/>
          </v:shape>
        </w:pict>
      </w:r>
    </w:p>
    <w:p w:rsidR="0085533C" w:rsidRPr="002D1BC8" w:rsidRDefault="0085533C" w:rsidP="0085533C">
      <w:pPr>
        <w:spacing w:after="240" w:line="312" w:lineRule="atLeast"/>
        <w:ind w:left="792"/>
        <w:textAlignment w:val="baseline"/>
        <w:rPr>
          <w:rFonts w:cs="Arial"/>
          <w:color w:val="000000"/>
          <w:szCs w:val="24"/>
        </w:rPr>
      </w:pPr>
      <w:bookmarkStart w:id="30" w:name="21.03.090(h)(3)"/>
    </w:p>
    <w:p w:rsidR="0085533C" w:rsidRPr="002D1BC8" w:rsidRDefault="0085533C" w:rsidP="0085533C">
      <w:pPr>
        <w:spacing w:after="240" w:line="312" w:lineRule="atLeast"/>
        <w:ind w:left="792"/>
        <w:textAlignment w:val="baseline"/>
        <w:rPr>
          <w:rFonts w:cs="Arial"/>
          <w:color w:val="000000"/>
          <w:szCs w:val="24"/>
        </w:rPr>
      </w:pPr>
    </w:p>
    <w:p w:rsidR="0085533C" w:rsidRPr="002D1BC8" w:rsidRDefault="0085533C" w:rsidP="0085533C">
      <w:pPr>
        <w:spacing w:after="240" w:line="312" w:lineRule="atLeast"/>
        <w:ind w:left="792"/>
        <w:textAlignment w:val="baseline"/>
        <w:rPr>
          <w:rFonts w:cs="Arial"/>
          <w:color w:val="000000"/>
          <w:szCs w:val="24"/>
        </w:rPr>
      </w:pPr>
    </w:p>
    <w:p w:rsidR="0085533C" w:rsidRPr="002D1BC8" w:rsidRDefault="0085533C" w:rsidP="0085533C">
      <w:pPr>
        <w:spacing w:after="240" w:line="312" w:lineRule="atLeast"/>
        <w:ind w:left="792"/>
        <w:textAlignment w:val="baseline"/>
        <w:rPr>
          <w:rFonts w:cs="Arial"/>
          <w:color w:val="000000"/>
          <w:szCs w:val="24"/>
        </w:rPr>
      </w:pPr>
    </w:p>
    <w:p w:rsidR="0085533C" w:rsidRPr="002D1BC8" w:rsidRDefault="0085533C" w:rsidP="0085533C">
      <w:pPr>
        <w:spacing w:after="240" w:line="312" w:lineRule="atLeast"/>
        <w:ind w:left="792"/>
        <w:textAlignment w:val="baseline"/>
        <w:rPr>
          <w:rFonts w:cs="Arial"/>
          <w:color w:val="000000"/>
          <w:szCs w:val="24"/>
        </w:rPr>
      </w:pPr>
      <w:r w:rsidRPr="002D1BC8">
        <w:rPr>
          <w:rFonts w:cs="Arial"/>
          <w:color w:val="000000"/>
          <w:szCs w:val="24"/>
        </w:rPr>
        <w:lastRenderedPageBreak/>
        <w:t>(3)</w:t>
      </w:r>
      <w:bookmarkEnd w:id="30"/>
      <w:r w:rsidRPr="002D1BC8">
        <w:rPr>
          <w:rFonts w:cs="Arial"/>
          <w:color w:val="000000"/>
          <w:szCs w:val="24"/>
        </w:rPr>
        <w:t>    Permitted New Buildings. Where a new building is being constructed on a site with a nonconforming existing building, the setback area and required building frontage standards apply to the ground level, street-facing facade of the entire new building as set forth below.</w:t>
      </w:r>
    </w:p>
    <w:p w:rsidR="0085533C" w:rsidRPr="002D1BC8" w:rsidRDefault="00C1266D" w:rsidP="0085533C">
      <w:pPr>
        <w:spacing w:after="240" w:line="312" w:lineRule="atLeast"/>
        <w:ind w:left="792"/>
        <w:textAlignment w:val="baseline"/>
        <w:rPr>
          <w:rFonts w:cs="Arial"/>
          <w:color w:val="000000"/>
          <w:szCs w:val="24"/>
        </w:rPr>
      </w:pPr>
      <w:r>
        <w:rPr>
          <w:rFonts w:cs="Arial"/>
          <w:noProof/>
          <w:color w:val="000000"/>
          <w:szCs w:val="24"/>
        </w:rPr>
        <w:pict>
          <v:shape id="Picture 91" o:spid="_x0000_i1115" type="#_x0000_t75" alt="http://www.codepublishing.com/co/grandjunction/html2/images/grandj21.23.04.95.jpg" style="width:327.6pt;height:129.6pt;visibility:visible">
            <v:imagedata r:id="rId39" o:title="grandj21"/>
          </v:shape>
        </w:pict>
      </w:r>
    </w:p>
    <w:p w:rsidR="0085533C" w:rsidRPr="002D1BC8" w:rsidRDefault="0085533C" w:rsidP="0085533C">
      <w:pPr>
        <w:spacing w:after="240" w:line="312" w:lineRule="atLeast"/>
        <w:textAlignment w:val="baseline"/>
        <w:rPr>
          <w:rFonts w:cs="Arial"/>
          <w:color w:val="000000"/>
          <w:szCs w:val="24"/>
        </w:rPr>
      </w:pPr>
      <w:bookmarkStart w:id="31" w:name="21.03.090(i)"/>
      <w:r w:rsidRPr="002D1BC8">
        <w:rPr>
          <w:rFonts w:cs="Arial"/>
          <w:color w:val="000000"/>
          <w:szCs w:val="24"/>
        </w:rPr>
        <w:t>(</w:t>
      </w:r>
      <w:proofErr w:type="spellStart"/>
      <w:r w:rsidRPr="002D1BC8">
        <w:rPr>
          <w:rFonts w:cs="Arial"/>
          <w:color w:val="000000"/>
          <w:szCs w:val="24"/>
        </w:rPr>
        <w:t>i</w:t>
      </w:r>
      <w:proofErr w:type="spellEnd"/>
      <w:r w:rsidRPr="002D1BC8">
        <w:rPr>
          <w:rFonts w:cs="Arial"/>
          <w:color w:val="000000"/>
          <w:szCs w:val="24"/>
        </w:rPr>
        <w:t>)</w:t>
      </w:r>
      <w:bookmarkEnd w:id="31"/>
      <w:r w:rsidRPr="002D1BC8">
        <w:rPr>
          <w:rFonts w:cs="Arial"/>
          <w:color w:val="000000"/>
          <w:szCs w:val="24"/>
        </w:rPr>
        <w:t>    </w:t>
      </w:r>
      <w:r w:rsidRPr="002D1BC8">
        <w:rPr>
          <w:rFonts w:cs="Arial"/>
          <w:b/>
          <w:bCs/>
          <w:color w:val="000000"/>
          <w:szCs w:val="24"/>
        </w:rPr>
        <w:t>Use Categories Allowed in Form Districts.</w:t>
      </w:r>
      <w:r w:rsidRPr="002D1BC8">
        <w:rPr>
          <w:rFonts w:cs="Arial"/>
          <w:color w:val="000000"/>
          <w:szCs w:val="24"/>
        </w:rPr>
        <w:t xml:space="preserve"> For the purposes of the form districts, the following use restrictions specific to the form districts are established. The references are to the use categories included in the use table in GJMC </w:t>
      </w:r>
      <w:hyperlink r:id="rId40" w:anchor="21.04.010" w:history="1">
        <w:r w:rsidRPr="002D1BC8">
          <w:rPr>
            <w:rFonts w:cs="Arial"/>
            <w:color w:val="000000"/>
            <w:szCs w:val="24"/>
          </w:rPr>
          <w:t>21.04.010</w:t>
        </w:r>
      </w:hyperlink>
      <w:r w:rsidRPr="002D1BC8">
        <w:rPr>
          <w:rFonts w:cs="Arial"/>
          <w:color w:val="000000"/>
          <w:szCs w:val="24"/>
        </w:rPr>
        <w:t>.</w:t>
      </w:r>
    </w:p>
    <w:p w:rsidR="0085533C" w:rsidRPr="002D1BC8" w:rsidRDefault="0085533C" w:rsidP="0085533C">
      <w:pPr>
        <w:spacing w:after="240" w:line="312" w:lineRule="atLeast"/>
        <w:ind w:left="792"/>
        <w:textAlignment w:val="baseline"/>
        <w:rPr>
          <w:rFonts w:cs="Arial"/>
          <w:color w:val="000000"/>
          <w:szCs w:val="24"/>
        </w:rPr>
      </w:pPr>
      <w:bookmarkStart w:id="32" w:name="21.03.090(i)(1)"/>
      <w:r w:rsidRPr="002D1BC8">
        <w:rPr>
          <w:rFonts w:cs="Arial"/>
          <w:color w:val="000000"/>
          <w:szCs w:val="24"/>
        </w:rPr>
        <w:t>(1)</w:t>
      </w:r>
      <w:bookmarkEnd w:id="32"/>
      <w:r w:rsidRPr="002D1BC8">
        <w:rPr>
          <w:rFonts w:cs="Arial"/>
          <w:color w:val="000000"/>
          <w:szCs w:val="24"/>
        </w:rPr>
        <w:t xml:space="preserve">    Residential. </w:t>
      </w:r>
      <w:proofErr w:type="gramStart"/>
      <w:r w:rsidRPr="002D1BC8">
        <w:rPr>
          <w:rFonts w:cs="Arial"/>
          <w:color w:val="000000"/>
          <w:szCs w:val="24"/>
        </w:rPr>
        <w:t>Allows household living; home occupation; and group living use categories.</w:t>
      </w:r>
      <w:proofErr w:type="gramEnd"/>
    </w:p>
    <w:p w:rsidR="0085533C" w:rsidRPr="002D1BC8" w:rsidRDefault="0085533C" w:rsidP="0085533C">
      <w:pPr>
        <w:spacing w:after="240" w:line="312" w:lineRule="atLeast"/>
        <w:ind w:left="792"/>
        <w:textAlignment w:val="baseline"/>
        <w:rPr>
          <w:rFonts w:cs="Arial"/>
          <w:color w:val="000000"/>
          <w:szCs w:val="24"/>
        </w:rPr>
      </w:pPr>
      <w:bookmarkStart w:id="33" w:name="21.03.090(i)(2)"/>
      <w:r w:rsidRPr="002D1BC8">
        <w:rPr>
          <w:rFonts w:cs="Arial"/>
          <w:color w:val="000000"/>
          <w:szCs w:val="24"/>
        </w:rPr>
        <w:t>(2)</w:t>
      </w:r>
      <w:bookmarkEnd w:id="33"/>
      <w:r w:rsidRPr="002D1BC8">
        <w:rPr>
          <w:rFonts w:cs="Arial"/>
          <w:color w:val="000000"/>
          <w:szCs w:val="24"/>
        </w:rPr>
        <w:t xml:space="preserve">    Institutional and Civic. Includes colleges and vocational schools; community service; cultural; day care; hospital/clinic; parks and open space; religious assembly; funeral homes/mortuaries/crematories; safety services; schools; utility, basic; utility, corridors use categories, but not detention facilities use category. </w:t>
      </w:r>
    </w:p>
    <w:p w:rsidR="0085533C" w:rsidRPr="002D1BC8" w:rsidRDefault="0085533C" w:rsidP="0085533C">
      <w:pPr>
        <w:spacing w:after="240" w:line="312" w:lineRule="atLeast"/>
        <w:ind w:left="792"/>
        <w:textAlignment w:val="baseline"/>
        <w:rPr>
          <w:rFonts w:cs="Arial"/>
          <w:color w:val="000000"/>
          <w:szCs w:val="24"/>
        </w:rPr>
      </w:pPr>
      <w:bookmarkStart w:id="34" w:name="21.03.090(i)(3)"/>
      <w:r w:rsidRPr="002D1BC8">
        <w:rPr>
          <w:rFonts w:cs="Arial"/>
          <w:color w:val="000000"/>
          <w:szCs w:val="24"/>
        </w:rPr>
        <w:t>(3)</w:t>
      </w:r>
      <w:bookmarkEnd w:id="34"/>
      <w:r w:rsidRPr="002D1BC8">
        <w:rPr>
          <w:rFonts w:cs="Arial"/>
          <w:color w:val="000000"/>
          <w:szCs w:val="24"/>
        </w:rPr>
        <w:t xml:space="preserve">    Commercial. Includes entertainment event, major; lodging; office; recreation and entertainment, outdoor; recreation and entertainment, indoor; </w:t>
      </w:r>
      <w:r w:rsidRPr="002D1BC8">
        <w:rPr>
          <w:rFonts w:cs="Arial"/>
          <w:szCs w:val="24"/>
        </w:rPr>
        <w:t>and</w:t>
      </w:r>
      <w:r w:rsidRPr="002D1BC8">
        <w:rPr>
          <w:rFonts w:cs="Arial"/>
          <w:color w:val="0000CC"/>
          <w:szCs w:val="24"/>
        </w:rPr>
        <w:t xml:space="preserve"> </w:t>
      </w:r>
      <w:r w:rsidRPr="002D1BC8">
        <w:rPr>
          <w:rFonts w:cs="Arial"/>
          <w:color w:val="000000"/>
          <w:szCs w:val="24"/>
        </w:rPr>
        <w:t xml:space="preserve">retail sales and service (except adult entertainment) </w:t>
      </w:r>
      <w:r w:rsidRPr="002D1BC8">
        <w:rPr>
          <w:rFonts w:cs="Arial"/>
          <w:szCs w:val="24"/>
        </w:rPr>
        <w:t xml:space="preserve">use categories.  Does not include </w:t>
      </w:r>
      <w:r w:rsidRPr="002D1BC8">
        <w:rPr>
          <w:rFonts w:cs="Arial"/>
          <w:color w:val="000000"/>
          <w:szCs w:val="24"/>
        </w:rPr>
        <w:t xml:space="preserve">self-service storage; vehicle repair; vehicle service, limited; parking, commercial; or entertainment </w:t>
      </w:r>
      <w:r w:rsidRPr="002D1BC8">
        <w:rPr>
          <w:rFonts w:cs="Arial"/>
          <w:szCs w:val="24"/>
        </w:rPr>
        <w:t>event, outdoor</w:t>
      </w:r>
      <w:r w:rsidRPr="002D1BC8">
        <w:rPr>
          <w:rFonts w:cs="Arial"/>
          <w:color w:val="000000"/>
          <w:szCs w:val="24"/>
        </w:rPr>
        <w:t xml:space="preserve"> use categories.</w:t>
      </w:r>
    </w:p>
    <w:p w:rsidR="0085533C" w:rsidRPr="002D1BC8" w:rsidRDefault="0085533C" w:rsidP="0085533C">
      <w:pPr>
        <w:spacing w:line="312" w:lineRule="atLeast"/>
        <w:ind w:left="792"/>
        <w:textAlignment w:val="baseline"/>
        <w:rPr>
          <w:rFonts w:cs="Arial"/>
          <w:color w:val="000000"/>
          <w:szCs w:val="24"/>
        </w:rPr>
      </w:pPr>
      <w:bookmarkStart w:id="35" w:name="21.03.090(i)(4)"/>
      <w:r w:rsidRPr="002D1BC8">
        <w:rPr>
          <w:rFonts w:cs="Arial"/>
          <w:color w:val="000000"/>
          <w:szCs w:val="24"/>
        </w:rPr>
        <w:t>(4)</w:t>
      </w:r>
      <w:bookmarkEnd w:id="35"/>
      <w:r w:rsidRPr="002D1BC8">
        <w:rPr>
          <w:rFonts w:cs="Arial"/>
          <w:color w:val="000000"/>
          <w:szCs w:val="24"/>
        </w:rPr>
        <w:t>    Industrial. Includes only the telecommunications facilities use category, but not manufacturing and production, industrial services, contractors and trade shops, oil and gas support operations, junk yard, impound lot, heavy equipment storage/pipe storage, warehouse and freight movement, waste-related use, wholesale sales, agricultural, aviation or surface passenger terminal, mining use categories.</w:t>
      </w:r>
    </w:p>
    <w:p w:rsidR="0085533C" w:rsidRPr="002D1BC8" w:rsidRDefault="0085533C" w:rsidP="0085533C">
      <w:pPr>
        <w:rPr>
          <w:rFonts w:cs="Arial"/>
          <w:iCs/>
          <w:color w:val="000000"/>
          <w:szCs w:val="24"/>
        </w:rPr>
      </w:pPr>
    </w:p>
    <w:p w:rsidR="0085533C" w:rsidRPr="002D1BC8" w:rsidRDefault="0085533C" w:rsidP="0085533C">
      <w:pPr>
        <w:suppressAutoHyphens/>
        <w:rPr>
          <w:rFonts w:cs="Arial"/>
          <w:color w:val="000000"/>
          <w:szCs w:val="24"/>
        </w:rPr>
      </w:pP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All other parts of Section 21.03.090 shall remain in full force and effect.</w:t>
      </w:r>
    </w:p>
    <w:p w:rsidR="003F4AEB" w:rsidRPr="002D1BC8" w:rsidRDefault="003F4AEB" w:rsidP="003F4AEB">
      <w:pPr>
        <w:widowControl w:val="0"/>
        <w:spacing w:after="200" w:line="276" w:lineRule="auto"/>
        <w:rPr>
          <w:rFonts w:eastAsia="Calibri" w:cs="Arial"/>
          <w:b/>
          <w:szCs w:val="24"/>
        </w:rPr>
      </w:pPr>
      <w:r w:rsidRPr="002D1BC8">
        <w:rPr>
          <w:rFonts w:eastAsia="Calibri" w:cs="Arial"/>
          <w:b/>
          <w:szCs w:val="24"/>
        </w:rPr>
        <w:t>Section 21.06.040(</w:t>
      </w:r>
      <w:proofErr w:type="spellStart"/>
      <w:r w:rsidRPr="002D1BC8">
        <w:rPr>
          <w:rFonts w:eastAsia="Calibri" w:cs="Arial"/>
          <w:b/>
          <w:szCs w:val="24"/>
        </w:rPr>
        <w:t>i</w:t>
      </w:r>
      <w:proofErr w:type="spellEnd"/>
      <w:r w:rsidRPr="002D1BC8">
        <w:rPr>
          <w:rFonts w:eastAsia="Calibri" w:cs="Arial"/>
          <w:b/>
          <w:szCs w:val="24"/>
        </w:rPr>
        <w:t>), Landscaping Requirements (table) is amended to add MXOC, as follows (addition underlined):</w:t>
      </w:r>
    </w:p>
    <w:p w:rsidR="003F4AEB" w:rsidRPr="002D1BC8" w:rsidRDefault="003F4AEB" w:rsidP="003F4AEB">
      <w:pPr>
        <w:widowControl w:val="0"/>
        <w:tabs>
          <w:tab w:val="left" w:pos="600"/>
        </w:tabs>
        <w:ind w:left="120" w:right="-20"/>
        <w:rPr>
          <w:rFonts w:cs="Arial"/>
          <w:sz w:val="22"/>
          <w:szCs w:val="22"/>
        </w:rPr>
      </w:pPr>
      <w:r w:rsidRPr="002D1BC8">
        <w:rPr>
          <w:rFonts w:cs="Arial"/>
          <w:sz w:val="22"/>
          <w:szCs w:val="22"/>
        </w:rPr>
        <w:lastRenderedPageBreak/>
        <w:t>21.06.040(</w:t>
      </w:r>
      <w:proofErr w:type="spellStart"/>
      <w:r w:rsidRPr="002D1BC8">
        <w:rPr>
          <w:rFonts w:cs="Arial"/>
          <w:sz w:val="22"/>
          <w:szCs w:val="22"/>
        </w:rPr>
        <w:t>i</w:t>
      </w:r>
      <w:proofErr w:type="spellEnd"/>
      <w:r w:rsidRPr="002D1BC8">
        <w:rPr>
          <w:rFonts w:cs="Arial"/>
          <w:sz w:val="22"/>
          <w:szCs w:val="22"/>
        </w:rPr>
        <w:t>)</w:t>
      </w:r>
      <w:r w:rsidRPr="002D1BC8">
        <w:rPr>
          <w:rFonts w:cs="Arial"/>
          <w:sz w:val="22"/>
          <w:szCs w:val="22"/>
        </w:rPr>
        <w:tab/>
        <w:t>Landscaping</w:t>
      </w:r>
      <w:r w:rsidRPr="002D1BC8">
        <w:rPr>
          <w:rFonts w:cs="Arial"/>
          <w:spacing w:val="-11"/>
          <w:sz w:val="22"/>
          <w:szCs w:val="22"/>
        </w:rPr>
        <w:t xml:space="preserve"> </w:t>
      </w:r>
      <w:r w:rsidRPr="002D1BC8">
        <w:rPr>
          <w:rFonts w:cs="Arial"/>
          <w:sz w:val="22"/>
          <w:szCs w:val="22"/>
        </w:rPr>
        <w:t>Requirements.</w:t>
      </w:r>
    </w:p>
    <w:p w:rsidR="003F4AEB" w:rsidRPr="002D1BC8" w:rsidRDefault="003F4AEB" w:rsidP="003F4AEB">
      <w:pPr>
        <w:widowControl w:val="0"/>
        <w:spacing w:before="20" w:line="240" w:lineRule="exact"/>
        <w:rPr>
          <w:rFonts w:eastAsia="Calibri" w:cs="Arial"/>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2372"/>
        <w:gridCol w:w="3508"/>
        <w:gridCol w:w="3253"/>
      </w:tblGrid>
      <w:tr w:rsidR="003F4AEB" w:rsidRPr="002D1BC8" w:rsidTr="006D3731">
        <w:trPr>
          <w:trHeight w:hRule="exact" w:val="560"/>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b/>
                <w:bCs/>
                <w:sz w:val="22"/>
                <w:szCs w:val="22"/>
              </w:rPr>
              <w:t>Zoning</w:t>
            </w:r>
            <w:r w:rsidRPr="002D1BC8">
              <w:rPr>
                <w:rFonts w:cs="Arial"/>
                <w:b/>
                <w:bCs/>
                <w:spacing w:val="-7"/>
                <w:sz w:val="22"/>
                <w:szCs w:val="22"/>
              </w:rPr>
              <w:t xml:space="preserve"> </w:t>
            </w:r>
            <w:r w:rsidRPr="002D1BC8">
              <w:rPr>
                <w:rFonts w:cs="Arial"/>
                <w:b/>
                <w:bCs/>
                <w:sz w:val="22"/>
                <w:szCs w:val="22"/>
              </w:rPr>
              <w:t>of</w:t>
            </w:r>
            <w:r w:rsidRPr="002D1BC8">
              <w:rPr>
                <w:rFonts w:cs="Arial"/>
                <w:b/>
                <w:bCs/>
                <w:spacing w:val="-3"/>
                <w:sz w:val="22"/>
                <w:szCs w:val="22"/>
              </w:rPr>
              <w:t xml:space="preserve"> </w:t>
            </w:r>
            <w:r w:rsidRPr="002D1BC8">
              <w:rPr>
                <w:rFonts w:cs="Arial"/>
                <w:b/>
                <w:bCs/>
                <w:sz w:val="22"/>
                <w:szCs w:val="22"/>
              </w:rPr>
              <w:t>P</w:t>
            </w:r>
            <w:r w:rsidRPr="002D1BC8">
              <w:rPr>
                <w:rFonts w:cs="Arial"/>
                <w:b/>
                <w:bCs/>
                <w:spacing w:val="-4"/>
                <w:sz w:val="22"/>
                <w:szCs w:val="22"/>
              </w:rPr>
              <w:t>r</w:t>
            </w:r>
            <w:r w:rsidRPr="002D1BC8">
              <w:rPr>
                <w:rFonts w:cs="Arial"/>
                <w:b/>
                <w:bCs/>
                <w:sz w:val="22"/>
                <w:szCs w:val="22"/>
              </w:rPr>
              <w:t>oposed</w:t>
            </w:r>
          </w:p>
          <w:p w:rsidR="003F4AEB" w:rsidRPr="002D1BC8" w:rsidRDefault="003F4AEB" w:rsidP="003F4AEB">
            <w:pPr>
              <w:widowControl w:val="0"/>
              <w:spacing w:before="6"/>
              <w:ind w:left="37" w:right="-20"/>
              <w:rPr>
                <w:rFonts w:cs="Arial"/>
                <w:sz w:val="22"/>
                <w:szCs w:val="22"/>
              </w:rPr>
            </w:pPr>
            <w:r w:rsidRPr="002D1BC8">
              <w:rPr>
                <w:rFonts w:cs="Arial"/>
                <w:b/>
                <w:bCs/>
                <w:sz w:val="22"/>
                <w:szCs w:val="22"/>
              </w:rPr>
              <w:t>Development</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8" w:line="220" w:lineRule="exact"/>
              <w:rPr>
                <w:rFonts w:eastAsia="Calibri" w:cs="Arial"/>
                <w:sz w:val="22"/>
                <w:szCs w:val="22"/>
              </w:rPr>
            </w:pPr>
          </w:p>
          <w:p w:rsidR="003F4AEB" w:rsidRPr="002D1BC8" w:rsidRDefault="003F4AEB" w:rsidP="003F4AEB">
            <w:pPr>
              <w:widowControl w:val="0"/>
              <w:ind w:left="37" w:right="-20"/>
              <w:rPr>
                <w:rFonts w:cs="Arial"/>
                <w:sz w:val="22"/>
                <w:szCs w:val="22"/>
              </w:rPr>
            </w:pPr>
            <w:r w:rsidRPr="002D1BC8">
              <w:rPr>
                <w:rFonts w:cs="Arial"/>
                <w:b/>
                <w:bCs/>
                <w:sz w:val="22"/>
                <w:szCs w:val="22"/>
              </w:rPr>
              <w:t>Landsca</w:t>
            </w:r>
            <w:r w:rsidRPr="002D1BC8">
              <w:rPr>
                <w:rFonts w:cs="Arial"/>
                <w:b/>
                <w:bCs/>
                <w:spacing w:val="-1"/>
                <w:sz w:val="22"/>
                <w:szCs w:val="22"/>
              </w:rPr>
              <w:t>p</w:t>
            </w:r>
            <w:r w:rsidRPr="002D1BC8">
              <w:rPr>
                <w:rFonts w:cs="Arial"/>
                <w:b/>
                <w:bCs/>
                <w:sz w:val="22"/>
                <w:szCs w:val="22"/>
              </w:rPr>
              <w:t>e</w:t>
            </w:r>
            <w:r w:rsidRPr="002D1BC8">
              <w:rPr>
                <w:rFonts w:cs="Arial"/>
                <w:b/>
                <w:bCs/>
                <w:spacing w:val="-10"/>
                <w:sz w:val="22"/>
                <w:szCs w:val="22"/>
              </w:rPr>
              <w:t xml:space="preserve"> </w:t>
            </w:r>
            <w:r w:rsidRPr="002D1BC8">
              <w:rPr>
                <w:rFonts w:cs="Arial"/>
                <w:b/>
                <w:bCs/>
                <w:sz w:val="22"/>
                <w:szCs w:val="22"/>
              </w:rPr>
              <w:t>Requi</w:t>
            </w:r>
            <w:r w:rsidRPr="002D1BC8">
              <w:rPr>
                <w:rFonts w:cs="Arial"/>
                <w:b/>
                <w:bCs/>
                <w:spacing w:val="-4"/>
                <w:sz w:val="22"/>
                <w:szCs w:val="22"/>
              </w:rPr>
              <w:t>r</w:t>
            </w:r>
            <w:r w:rsidRPr="002D1BC8">
              <w:rPr>
                <w:rFonts w:cs="Arial"/>
                <w:b/>
                <w:bCs/>
                <w:sz w:val="22"/>
                <w:szCs w:val="22"/>
              </w:rPr>
              <w:t>eme</w:t>
            </w:r>
            <w:r w:rsidRPr="002D1BC8">
              <w:rPr>
                <w:rFonts w:cs="Arial"/>
                <w:b/>
                <w:bCs/>
                <w:spacing w:val="-1"/>
                <w:sz w:val="22"/>
                <w:szCs w:val="22"/>
              </w:rPr>
              <w:t>n</w:t>
            </w:r>
            <w:r w:rsidRPr="002D1BC8">
              <w:rPr>
                <w:rFonts w:cs="Arial"/>
                <w:b/>
                <w:bCs/>
                <w:sz w:val="22"/>
                <w:szCs w:val="22"/>
              </w:rPr>
              <w:t>t</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before="18" w:line="220" w:lineRule="exact"/>
              <w:rPr>
                <w:rFonts w:eastAsia="Calibri" w:cs="Arial"/>
                <w:sz w:val="22"/>
                <w:szCs w:val="22"/>
              </w:rPr>
            </w:pPr>
          </w:p>
          <w:p w:rsidR="003F4AEB" w:rsidRPr="002D1BC8" w:rsidRDefault="003F4AEB" w:rsidP="003F4AEB">
            <w:pPr>
              <w:widowControl w:val="0"/>
              <w:ind w:left="36" w:right="-20"/>
              <w:rPr>
                <w:rFonts w:cs="Arial"/>
                <w:sz w:val="22"/>
                <w:szCs w:val="22"/>
              </w:rPr>
            </w:pPr>
            <w:r w:rsidRPr="002D1BC8">
              <w:rPr>
                <w:rFonts w:cs="Arial"/>
                <w:b/>
                <w:bCs/>
                <w:sz w:val="22"/>
                <w:szCs w:val="22"/>
              </w:rPr>
              <w:t>L</w:t>
            </w:r>
            <w:r w:rsidRPr="002D1BC8">
              <w:rPr>
                <w:rFonts w:cs="Arial"/>
                <w:b/>
                <w:bCs/>
                <w:spacing w:val="1"/>
                <w:sz w:val="22"/>
                <w:szCs w:val="22"/>
              </w:rPr>
              <w:t>o</w:t>
            </w:r>
            <w:r w:rsidRPr="002D1BC8">
              <w:rPr>
                <w:rFonts w:cs="Arial"/>
                <w:b/>
                <w:bCs/>
                <w:sz w:val="22"/>
                <w:szCs w:val="22"/>
              </w:rPr>
              <w:t>c</w:t>
            </w:r>
            <w:r w:rsidRPr="002D1BC8">
              <w:rPr>
                <w:rFonts w:cs="Arial"/>
                <w:b/>
                <w:bCs/>
                <w:spacing w:val="1"/>
                <w:sz w:val="22"/>
                <w:szCs w:val="22"/>
              </w:rPr>
              <w:t>a</w:t>
            </w:r>
            <w:r w:rsidRPr="002D1BC8">
              <w:rPr>
                <w:rFonts w:cs="Arial"/>
                <w:b/>
                <w:bCs/>
                <w:sz w:val="22"/>
                <w:szCs w:val="22"/>
              </w:rPr>
              <w:t>tion</w:t>
            </w:r>
            <w:r w:rsidRPr="002D1BC8">
              <w:rPr>
                <w:rFonts w:cs="Arial"/>
                <w:b/>
                <w:bCs/>
                <w:spacing w:val="-8"/>
                <w:sz w:val="22"/>
                <w:szCs w:val="22"/>
              </w:rPr>
              <w:t xml:space="preserve"> </w:t>
            </w:r>
            <w:r w:rsidRPr="002D1BC8">
              <w:rPr>
                <w:rFonts w:cs="Arial"/>
                <w:b/>
                <w:bCs/>
                <w:sz w:val="22"/>
                <w:szCs w:val="22"/>
              </w:rPr>
              <w:t>of</w:t>
            </w:r>
            <w:r w:rsidRPr="002D1BC8">
              <w:rPr>
                <w:rFonts w:cs="Arial"/>
                <w:b/>
                <w:bCs/>
                <w:spacing w:val="-2"/>
                <w:sz w:val="22"/>
                <w:szCs w:val="22"/>
              </w:rPr>
              <w:t xml:space="preserve"> </w:t>
            </w:r>
            <w:r w:rsidRPr="002D1BC8">
              <w:rPr>
                <w:rFonts w:cs="Arial"/>
                <w:b/>
                <w:bCs/>
                <w:sz w:val="22"/>
                <w:szCs w:val="22"/>
              </w:rPr>
              <w:t>L</w:t>
            </w:r>
            <w:r w:rsidRPr="002D1BC8">
              <w:rPr>
                <w:rFonts w:cs="Arial"/>
                <w:b/>
                <w:bCs/>
                <w:spacing w:val="1"/>
                <w:sz w:val="22"/>
                <w:szCs w:val="22"/>
              </w:rPr>
              <w:t>a</w:t>
            </w:r>
            <w:r w:rsidRPr="002D1BC8">
              <w:rPr>
                <w:rFonts w:cs="Arial"/>
                <w:b/>
                <w:bCs/>
                <w:sz w:val="22"/>
                <w:szCs w:val="22"/>
              </w:rPr>
              <w:t>ndsc</w:t>
            </w:r>
            <w:r w:rsidRPr="002D1BC8">
              <w:rPr>
                <w:rFonts w:cs="Arial"/>
                <w:b/>
                <w:bCs/>
                <w:spacing w:val="1"/>
                <w:sz w:val="22"/>
                <w:szCs w:val="22"/>
              </w:rPr>
              <w:t>a</w:t>
            </w:r>
            <w:r w:rsidRPr="002D1BC8">
              <w:rPr>
                <w:rFonts w:cs="Arial"/>
                <w:b/>
                <w:bCs/>
                <w:sz w:val="22"/>
                <w:szCs w:val="22"/>
              </w:rPr>
              <w:t>ping</w:t>
            </w:r>
            <w:r w:rsidRPr="002D1BC8">
              <w:rPr>
                <w:rFonts w:cs="Arial"/>
                <w:b/>
                <w:bCs/>
                <w:spacing w:val="-11"/>
                <w:sz w:val="22"/>
                <w:szCs w:val="22"/>
              </w:rPr>
              <w:t xml:space="preserve"> </w:t>
            </w:r>
            <w:r w:rsidRPr="002D1BC8">
              <w:rPr>
                <w:rFonts w:cs="Arial"/>
                <w:b/>
                <w:bCs/>
                <w:sz w:val="22"/>
                <w:szCs w:val="22"/>
              </w:rPr>
              <w:t>on</w:t>
            </w:r>
            <w:r w:rsidRPr="002D1BC8">
              <w:rPr>
                <w:rFonts w:cs="Arial"/>
                <w:b/>
                <w:bCs/>
                <w:spacing w:val="-2"/>
                <w:sz w:val="22"/>
                <w:szCs w:val="22"/>
              </w:rPr>
              <w:t xml:space="preserve"> </w:t>
            </w:r>
            <w:r w:rsidRPr="002D1BC8">
              <w:rPr>
                <w:rFonts w:cs="Arial"/>
                <w:b/>
                <w:bCs/>
                <w:sz w:val="22"/>
                <w:szCs w:val="22"/>
              </w:rPr>
              <w:t>Site</w:t>
            </w:r>
          </w:p>
        </w:tc>
      </w:tr>
      <w:tr w:rsidR="003F4AEB" w:rsidRPr="002D1BC8" w:rsidTr="006D3731">
        <w:trPr>
          <w:trHeight w:hRule="exact" w:val="1080"/>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7" w:right="-20"/>
              <w:rPr>
                <w:rFonts w:cs="Arial"/>
                <w:sz w:val="22"/>
                <w:szCs w:val="22"/>
              </w:rPr>
            </w:pPr>
            <w:r w:rsidRPr="002D1BC8">
              <w:rPr>
                <w:rFonts w:cs="Arial"/>
                <w:spacing w:val="-1"/>
                <w:sz w:val="22"/>
                <w:szCs w:val="22"/>
              </w:rPr>
              <w:t>S</w:t>
            </w:r>
            <w:r w:rsidRPr="002D1BC8">
              <w:rPr>
                <w:rFonts w:cs="Arial"/>
                <w:sz w:val="22"/>
                <w:szCs w:val="22"/>
              </w:rPr>
              <w:t>ingle-family</w:t>
            </w:r>
            <w:r w:rsidRPr="002D1BC8">
              <w:rPr>
                <w:rFonts w:cs="Arial"/>
                <w:spacing w:val="-13"/>
                <w:sz w:val="22"/>
                <w:szCs w:val="22"/>
              </w:rPr>
              <w:t xml:space="preserve"> </w:t>
            </w:r>
            <w:r w:rsidRPr="002D1BC8">
              <w:rPr>
                <w:rFonts w:cs="Arial"/>
                <w:sz w:val="22"/>
                <w:szCs w:val="22"/>
              </w:rPr>
              <w:t>residential</w:t>
            </w:r>
          </w:p>
          <w:p w:rsidR="003F4AEB" w:rsidRPr="002D1BC8" w:rsidRDefault="003F4AEB" w:rsidP="003F4AEB">
            <w:pPr>
              <w:widowControl w:val="0"/>
              <w:spacing w:before="7"/>
              <w:ind w:left="37" w:right="-20"/>
              <w:rPr>
                <w:rFonts w:cs="Arial"/>
                <w:sz w:val="22"/>
                <w:szCs w:val="22"/>
              </w:rPr>
            </w:pPr>
            <w:r w:rsidRPr="002D1BC8">
              <w:rPr>
                <w:rFonts w:cs="Arial"/>
                <w:sz w:val="22"/>
                <w:szCs w:val="22"/>
              </w:rPr>
              <w:t>(R</w:t>
            </w:r>
            <w:r w:rsidRPr="002D1BC8">
              <w:rPr>
                <w:rFonts w:cs="Arial"/>
                <w:spacing w:val="-3"/>
                <w:sz w:val="22"/>
                <w:szCs w:val="22"/>
              </w:rPr>
              <w:t xml:space="preserve"> </w:t>
            </w:r>
            <w:r w:rsidRPr="002D1BC8">
              <w:rPr>
                <w:rFonts w:cs="Arial"/>
                <w:spacing w:val="1"/>
                <w:sz w:val="22"/>
                <w:szCs w:val="22"/>
              </w:rPr>
              <w:t>z</w:t>
            </w:r>
            <w:r w:rsidRPr="002D1BC8">
              <w:rPr>
                <w:rFonts w:cs="Arial"/>
                <w:spacing w:val="-1"/>
                <w:sz w:val="22"/>
                <w:szCs w:val="22"/>
              </w:rPr>
              <w:t>o</w:t>
            </w:r>
            <w:r w:rsidRPr="002D1BC8">
              <w:rPr>
                <w:rFonts w:cs="Arial"/>
                <w:sz w:val="22"/>
                <w:szCs w:val="22"/>
              </w:rPr>
              <w:t>nes)</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As</w:t>
            </w:r>
            <w:r w:rsidRPr="002D1BC8">
              <w:rPr>
                <w:rFonts w:cs="Arial"/>
                <w:spacing w:val="-3"/>
                <w:sz w:val="22"/>
                <w:szCs w:val="22"/>
              </w:rPr>
              <w:t xml:space="preserve"> </w:t>
            </w:r>
            <w:r w:rsidRPr="002D1BC8">
              <w:rPr>
                <w:rFonts w:cs="Arial"/>
                <w:sz w:val="22"/>
                <w:szCs w:val="22"/>
              </w:rPr>
              <w:t>required</w:t>
            </w:r>
            <w:r w:rsidRPr="002D1BC8">
              <w:rPr>
                <w:rFonts w:cs="Arial"/>
                <w:spacing w:val="-8"/>
                <w:sz w:val="22"/>
                <w:szCs w:val="22"/>
              </w:rPr>
              <w:t xml:space="preserve"> </w:t>
            </w:r>
            <w:r w:rsidRPr="002D1BC8">
              <w:rPr>
                <w:rFonts w:cs="Arial"/>
                <w:sz w:val="22"/>
                <w:szCs w:val="22"/>
              </w:rPr>
              <w:t>for</w:t>
            </w:r>
            <w:r w:rsidRPr="002D1BC8">
              <w:rPr>
                <w:rFonts w:cs="Arial"/>
                <w:spacing w:val="-3"/>
                <w:sz w:val="22"/>
                <w:szCs w:val="22"/>
              </w:rPr>
              <w:t xml:space="preserve"> </w:t>
            </w:r>
            <w:r w:rsidRPr="002D1BC8">
              <w:rPr>
                <w:rFonts w:cs="Arial"/>
                <w:sz w:val="22"/>
                <w:szCs w:val="22"/>
              </w:rPr>
              <w:t>uses</w:t>
            </w:r>
            <w:r w:rsidRPr="002D1BC8">
              <w:rPr>
                <w:rFonts w:cs="Arial"/>
                <w:spacing w:val="-4"/>
                <w:sz w:val="22"/>
                <w:szCs w:val="22"/>
              </w:rPr>
              <w:t xml:space="preserve"> </w:t>
            </w:r>
            <w:r w:rsidRPr="002D1BC8">
              <w:rPr>
                <w:rFonts w:cs="Arial"/>
                <w:sz w:val="22"/>
                <w:szCs w:val="22"/>
              </w:rPr>
              <w:t>other</w:t>
            </w:r>
            <w:r w:rsidRPr="002D1BC8">
              <w:rPr>
                <w:rFonts w:cs="Arial"/>
                <w:spacing w:val="-5"/>
                <w:sz w:val="22"/>
                <w:szCs w:val="22"/>
              </w:rPr>
              <w:t xml:space="preserve"> </w:t>
            </w:r>
            <w:r w:rsidRPr="002D1BC8">
              <w:rPr>
                <w:rFonts w:cs="Arial"/>
                <w:sz w:val="22"/>
                <w:szCs w:val="22"/>
              </w:rPr>
              <w:t>than</w:t>
            </w:r>
            <w:r w:rsidRPr="002D1BC8">
              <w:rPr>
                <w:rFonts w:cs="Arial"/>
                <w:spacing w:val="-4"/>
                <w:sz w:val="22"/>
                <w:szCs w:val="22"/>
              </w:rPr>
              <w:t xml:space="preserve"> </w:t>
            </w:r>
            <w:r w:rsidRPr="002D1BC8">
              <w:rPr>
                <w:rFonts w:cs="Arial"/>
                <w:sz w:val="22"/>
                <w:szCs w:val="22"/>
              </w:rPr>
              <w:t>single-</w:t>
            </w:r>
          </w:p>
          <w:p w:rsidR="003F4AEB" w:rsidRPr="002D1BC8" w:rsidRDefault="003F4AEB" w:rsidP="003F4AEB">
            <w:pPr>
              <w:widowControl w:val="0"/>
              <w:spacing w:before="7" w:line="246" w:lineRule="auto"/>
              <w:ind w:left="36" w:right="177"/>
              <w:rPr>
                <w:rFonts w:cs="Arial"/>
                <w:sz w:val="22"/>
                <w:szCs w:val="22"/>
              </w:rPr>
            </w:pPr>
            <w:r w:rsidRPr="002D1BC8">
              <w:rPr>
                <w:rFonts w:cs="Arial"/>
                <w:sz w:val="22"/>
                <w:szCs w:val="22"/>
              </w:rPr>
              <w:t>family</w:t>
            </w:r>
            <w:r w:rsidRPr="002D1BC8">
              <w:rPr>
                <w:rFonts w:cs="Arial"/>
                <w:spacing w:val="-6"/>
                <w:sz w:val="22"/>
                <w:szCs w:val="22"/>
              </w:rPr>
              <w:t xml:space="preserve"> </w:t>
            </w:r>
            <w:r w:rsidRPr="002D1BC8">
              <w:rPr>
                <w:rFonts w:cs="Arial"/>
                <w:sz w:val="22"/>
                <w:szCs w:val="22"/>
              </w:rPr>
              <w:t>res</w:t>
            </w:r>
            <w:r w:rsidRPr="002D1BC8">
              <w:rPr>
                <w:rFonts w:cs="Arial"/>
                <w:spacing w:val="-1"/>
                <w:sz w:val="22"/>
                <w:szCs w:val="22"/>
              </w:rPr>
              <w:t>i</w:t>
            </w:r>
            <w:r w:rsidRPr="002D1BC8">
              <w:rPr>
                <w:rFonts w:cs="Arial"/>
                <w:sz w:val="22"/>
                <w:szCs w:val="22"/>
              </w:rPr>
              <w:t>dential;</w:t>
            </w:r>
            <w:r w:rsidRPr="002D1BC8">
              <w:rPr>
                <w:rFonts w:cs="Arial"/>
                <w:spacing w:val="-10"/>
                <w:sz w:val="22"/>
                <w:szCs w:val="22"/>
              </w:rPr>
              <w:t xml:space="preserve"> </w:t>
            </w:r>
            <w:r w:rsidRPr="002D1BC8">
              <w:rPr>
                <w:rFonts w:cs="Arial"/>
                <w:sz w:val="22"/>
                <w:szCs w:val="22"/>
              </w:rPr>
              <w:t>and</w:t>
            </w:r>
            <w:r w:rsidRPr="002D1BC8">
              <w:rPr>
                <w:rFonts w:cs="Arial"/>
                <w:spacing w:val="-3"/>
                <w:sz w:val="22"/>
                <w:szCs w:val="22"/>
              </w:rPr>
              <w:t xml:space="preserve"> </w:t>
            </w:r>
            <w:r w:rsidRPr="002D1BC8">
              <w:rPr>
                <w:rFonts w:cs="Arial"/>
                <w:sz w:val="22"/>
                <w:szCs w:val="22"/>
              </w:rPr>
              <w:t>as</w:t>
            </w:r>
            <w:r w:rsidRPr="002D1BC8">
              <w:rPr>
                <w:rFonts w:cs="Arial"/>
                <w:spacing w:val="-2"/>
                <w:sz w:val="22"/>
                <w:szCs w:val="22"/>
              </w:rPr>
              <w:t xml:space="preserve"> </w:t>
            </w:r>
            <w:r w:rsidRPr="002D1BC8">
              <w:rPr>
                <w:rFonts w:cs="Arial"/>
                <w:sz w:val="22"/>
                <w:szCs w:val="22"/>
              </w:rPr>
              <w:t>requ</w:t>
            </w:r>
            <w:r w:rsidRPr="002D1BC8">
              <w:rPr>
                <w:rFonts w:cs="Arial"/>
                <w:spacing w:val="-1"/>
                <w:sz w:val="22"/>
                <w:szCs w:val="22"/>
              </w:rPr>
              <w:t>i</w:t>
            </w:r>
            <w:r w:rsidRPr="002D1BC8">
              <w:rPr>
                <w:rFonts w:cs="Arial"/>
                <w:sz w:val="22"/>
                <w:szCs w:val="22"/>
              </w:rPr>
              <w:t>red</w:t>
            </w:r>
            <w:r w:rsidRPr="002D1BC8">
              <w:rPr>
                <w:rFonts w:cs="Arial"/>
                <w:spacing w:val="-7"/>
                <w:sz w:val="22"/>
                <w:szCs w:val="22"/>
              </w:rPr>
              <w:t xml:space="preserve"> </w:t>
            </w:r>
            <w:r w:rsidRPr="002D1BC8">
              <w:rPr>
                <w:rFonts w:cs="Arial"/>
                <w:sz w:val="22"/>
                <w:szCs w:val="22"/>
              </w:rPr>
              <w:t>in subsections</w:t>
            </w:r>
            <w:r w:rsidRPr="002D1BC8">
              <w:rPr>
                <w:rFonts w:cs="Arial"/>
                <w:spacing w:val="-11"/>
                <w:sz w:val="22"/>
                <w:szCs w:val="22"/>
              </w:rPr>
              <w:t xml:space="preserve"> </w:t>
            </w:r>
            <w:r w:rsidRPr="002D1BC8">
              <w:rPr>
                <w:rFonts w:cs="Arial"/>
                <w:sz w:val="22"/>
                <w:szCs w:val="22"/>
              </w:rPr>
              <w:t>(b)(16)</w:t>
            </w:r>
            <w:r w:rsidRPr="002D1BC8">
              <w:rPr>
                <w:rFonts w:cs="Arial"/>
                <w:spacing w:val="-6"/>
                <w:sz w:val="22"/>
                <w:szCs w:val="22"/>
              </w:rPr>
              <w:t xml:space="preserve"> </w:t>
            </w:r>
            <w:r w:rsidRPr="002D1BC8">
              <w:rPr>
                <w:rFonts w:cs="Arial"/>
                <w:sz w:val="22"/>
                <w:szCs w:val="22"/>
              </w:rPr>
              <w:t>and</w:t>
            </w:r>
            <w:r w:rsidRPr="002D1BC8">
              <w:rPr>
                <w:rFonts w:cs="Arial"/>
                <w:spacing w:val="-3"/>
                <w:sz w:val="22"/>
                <w:szCs w:val="22"/>
              </w:rPr>
              <w:t xml:space="preserve"> </w:t>
            </w:r>
            <w:r w:rsidRPr="002D1BC8">
              <w:rPr>
                <w:rFonts w:cs="Arial"/>
                <w:sz w:val="22"/>
                <w:szCs w:val="22"/>
              </w:rPr>
              <w:t>(g)</w:t>
            </w:r>
            <w:r w:rsidRPr="002D1BC8">
              <w:rPr>
                <w:rFonts w:cs="Arial"/>
                <w:spacing w:val="-3"/>
                <w:sz w:val="22"/>
                <w:szCs w:val="22"/>
              </w:rPr>
              <w:t xml:space="preserve"> </w:t>
            </w:r>
            <w:r w:rsidRPr="002D1BC8">
              <w:rPr>
                <w:rFonts w:cs="Arial"/>
                <w:sz w:val="22"/>
                <w:szCs w:val="22"/>
              </w:rPr>
              <w:t>of</w:t>
            </w:r>
            <w:r w:rsidRPr="002D1BC8">
              <w:rPr>
                <w:rFonts w:cs="Arial"/>
                <w:spacing w:val="-3"/>
                <w:sz w:val="22"/>
                <w:szCs w:val="22"/>
              </w:rPr>
              <w:t xml:space="preserve"> </w:t>
            </w:r>
            <w:r w:rsidRPr="002D1BC8">
              <w:rPr>
                <w:rFonts w:cs="Arial"/>
                <w:sz w:val="22"/>
                <w:szCs w:val="22"/>
              </w:rPr>
              <w:t>this s</w:t>
            </w:r>
            <w:r w:rsidRPr="002D1BC8">
              <w:rPr>
                <w:rFonts w:cs="Arial"/>
                <w:spacing w:val="1"/>
                <w:sz w:val="22"/>
                <w:szCs w:val="22"/>
              </w:rPr>
              <w:t>e</w:t>
            </w:r>
            <w:r w:rsidRPr="002D1BC8">
              <w:rPr>
                <w:rFonts w:cs="Arial"/>
                <w:sz w:val="22"/>
                <w:szCs w:val="22"/>
              </w:rPr>
              <w:t>ction</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As</w:t>
            </w:r>
            <w:r w:rsidRPr="002D1BC8">
              <w:rPr>
                <w:rFonts w:cs="Arial"/>
                <w:spacing w:val="-2"/>
                <w:sz w:val="22"/>
                <w:szCs w:val="22"/>
              </w:rPr>
              <w:t xml:space="preserve"> </w:t>
            </w:r>
            <w:r w:rsidRPr="002D1BC8">
              <w:rPr>
                <w:rFonts w:cs="Arial"/>
                <w:sz w:val="22"/>
                <w:szCs w:val="22"/>
              </w:rPr>
              <w:t>required</w:t>
            </w:r>
            <w:r w:rsidRPr="002D1BC8">
              <w:rPr>
                <w:rFonts w:cs="Arial"/>
                <w:spacing w:val="-8"/>
                <w:sz w:val="22"/>
                <w:szCs w:val="22"/>
              </w:rPr>
              <w:t xml:space="preserve"> </w:t>
            </w:r>
            <w:r w:rsidRPr="002D1BC8">
              <w:rPr>
                <w:rFonts w:cs="Arial"/>
                <w:sz w:val="22"/>
                <w:szCs w:val="22"/>
              </w:rPr>
              <w:t>for</w:t>
            </w:r>
            <w:r w:rsidRPr="002D1BC8">
              <w:rPr>
                <w:rFonts w:cs="Arial"/>
                <w:spacing w:val="-3"/>
                <w:sz w:val="22"/>
                <w:szCs w:val="22"/>
              </w:rPr>
              <w:t xml:space="preserve"> </w:t>
            </w:r>
            <w:r w:rsidRPr="002D1BC8">
              <w:rPr>
                <w:rFonts w:cs="Arial"/>
                <w:sz w:val="22"/>
                <w:szCs w:val="22"/>
              </w:rPr>
              <w:t>uses</w:t>
            </w:r>
            <w:r w:rsidRPr="002D1BC8">
              <w:rPr>
                <w:rFonts w:cs="Arial"/>
                <w:spacing w:val="-4"/>
                <w:sz w:val="22"/>
                <w:szCs w:val="22"/>
              </w:rPr>
              <w:t xml:space="preserve"> </w:t>
            </w:r>
            <w:r w:rsidRPr="002D1BC8">
              <w:rPr>
                <w:rFonts w:cs="Arial"/>
                <w:sz w:val="22"/>
                <w:szCs w:val="22"/>
              </w:rPr>
              <w:t>other</w:t>
            </w:r>
            <w:r w:rsidRPr="002D1BC8">
              <w:rPr>
                <w:rFonts w:cs="Arial"/>
                <w:spacing w:val="-5"/>
                <w:sz w:val="22"/>
                <w:szCs w:val="22"/>
              </w:rPr>
              <w:t xml:space="preserve"> </w:t>
            </w:r>
            <w:r w:rsidRPr="002D1BC8">
              <w:rPr>
                <w:rFonts w:cs="Arial"/>
                <w:sz w:val="22"/>
                <w:szCs w:val="22"/>
              </w:rPr>
              <w:t>than</w:t>
            </w:r>
          </w:p>
          <w:p w:rsidR="003F4AEB" w:rsidRPr="002D1BC8" w:rsidRDefault="003F4AEB" w:rsidP="003F4AEB">
            <w:pPr>
              <w:widowControl w:val="0"/>
              <w:spacing w:before="7" w:line="246" w:lineRule="auto"/>
              <w:ind w:left="36" w:right="177"/>
              <w:rPr>
                <w:rFonts w:cs="Arial"/>
                <w:sz w:val="22"/>
                <w:szCs w:val="22"/>
              </w:rPr>
            </w:pPr>
            <w:r w:rsidRPr="002D1BC8">
              <w:rPr>
                <w:rFonts w:cs="Arial"/>
                <w:sz w:val="22"/>
                <w:szCs w:val="22"/>
              </w:rPr>
              <w:t>s</w:t>
            </w:r>
            <w:r w:rsidRPr="002D1BC8">
              <w:rPr>
                <w:rFonts w:cs="Arial"/>
                <w:spacing w:val="-1"/>
                <w:sz w:val="22"/>
                <w:szCs w:val="22"/>
              </w:rPr>
              <w:t>i</w:t>
            </w:r>
            <w:r w:rsidRPr="002D1BC8">
              <w:rPr>
                <w:rFonts w:cs="Arial"/>
                <w:sz w:val="22"/>
                <w:szCs w:val="22"/>
              </w:rPr>
              <w:t>ngle-fam</w:t>
            </w:r>
            <w:r w:rsidRPr="002D1BC8">
              <w:rPr>
                <w:rFonts w:cs="Arial"/>
                <w:spacing w:val="-1"/>
                <w:sz w:val="22"/>
                <w:szCs w:val="22"/>
              </w:rPr>
              <w:t>i</w:t>
            </w:r>
            <w:r w:rsidRPr="002D1BC8">
              <w:rPr>
                <w:rFonts w:cs="Arial"/>
                <w:sz w:val="22"/>
                <w:szCs w:val="22"/>
              </w:rPr>
              <w:t>ly</w:t>
            </w:r>
            <w:r w:rsidRPr="002D1BC8">
              <w:rPr>
                <w:rFonts w:cs="Arial"/>
                <w:spacing w:val="-11"/>
                <w:sz w:val="22"/>
                <w:szCs w:val="22"/>
              </w:rPr>
              <w:t xml:space="preserve"> </w:t>
            </w:r>
            <w:r w:rsidRPr="002D1BC8">
              <w:rPr>
                <w:rFonts w:cs="Arial"/>
                <w:sz w:val="22"/>
                <w:szCs w:val="22"/>
              </w:rPr>
              <w:t>reside</w:t>
            </w:r>
            <w:r w:rsidRPr="002D1BC8">
              <w:rPr>
                <w:rFonts w:cs="Arial"/>
                <w:spacing w:val="-1"/>
                <w:sz w:val="22"/>
                <w:szCs w:val="22"/>
              </w:rPr>
              <w:t>n</w:t>
            </w:r>
            <w:r w:rsidRPr="002D1BC8">
              <w:rPr>
                <w:rFonts w:cs="Arial"/>
                <w:sz w:val="22"/>
                <w:szCs w:val="22"/>
              </w:rPr>
              <w:t>tial;</w:t>
            </w:r>
            <w:r w:rsidRPr="002D1BC8">
              <w:rPr>
                <w:rFonts w:cs="Arial"/>
                <w:spacing w:val="-11"/>
                <w:sz w:val="22"/>
                <w:szCs w:val="22"/>
              </w:rPr>
              <w:t xml:space="preserve"> </w:t>
            </w:r>
            <w:r w:rsidRPr="002D1BC8">
              <w:rPr>
                <w:rFonts w:cs="Arial"/>
                <w:sz w:val="22"/>
                <w:szCs w:val="22"/>
              </w:rPr>
              <w:t>and l</w:t>
            </w:r>
            <w:r w:rsidRPr="002D1BC8">
              <w:rPr>
                <w:rFonts w:cs="Arial"/>
                <w:spacing w:val="1"/>
                <w:sz w:val="22"/>
                <w:szCs w:val="22"/>
              </w:rPr>
              <w:t>a</w:t>
            </w:r>
            <w:r w:rsidRPr="002D1BC8">
              <w:rPr>
                <w:rFonts w:cs="Arial"/>
                <w:sz w:val="22"/>
                <w:szCs w:val="22"/>
              </w:rPr>
              <w:t>n</w:t>
            </w:r>
            <w:r w:rsidRPr="002D1BC8">
              <w:rPr>
                <w:rFonts w:cs="Arial"/>
                <w:spacing w:val="1"/>
                <w:sz w:val="22"/>
                <w:szCs w:val="22"/>
              </w:rPr>
              <w:t>d</w:t>
            </w:r>
            <w:r w:rsidRPr="002D1BC8">
              <w:rPr>
                <w:rFonts w:cs="Arial"/>
                <w:sz w:val="22"/>
                <w:szCs w:val="22"/>
              </w:rPr>
              <w:t>sc</w:t>
            </w:r>
            <w:r w:rsidRPr="002D1BC8">
              <w:rPr>
                <w:rFonts w:cs="Arial"/>
                <w:spacing w:val="1"/>
                <w:sz w:val="22"/>
                <w:szCs w:val="22"/>
              </w:rPr>
              <w:t>a</w:t>
            </w:r>
            <w:r w:rsidRPr="002D1BC8">
              <w:rPr>
                <w:rFonts w:cs="Arial"/>
                <w:sz w:val="22"/>
                <w:szCs w:val="22"/>
              </w:rPr>
              <w:t>pe</w:t>
            </w:r>
            <w:r w:rsidRPr="002D1BC8">
              <w:rPr>
                <w:rFonts w:cs="Arial"/>
                <w:spacing w:val="-9"/>
                <w:sz w:val="22"/>
                <w:szCs w:val="22"/>
              </w:rPr>
              <w:t xml:space="preserve"> </w:t>
            </w:r>
            <w:r w:rsidRPr="002D1BC8">
              <w:rPr>
                <w:rFonts w:cs="Arial"/>
                <w:spacing w:val="1"/>
                <w:sz w:val="22"/>
                <w:szCs w:val="22"/>
              </w:rPr>
              <w:t>b</w:t>
            </w:r>
            <w:r w:rsidRPr="002D1BC8">
              <w:rPr>
                <w:rFonts w:cs="Arial"/>
                <w:spacing w:val="-1"/>
                <w:sz w:val="22"/>
                <w:szCs w:val="22"/>
              </w:rPr>
              <w:t>u</w:t>
            </w:r>
            <w:r w:rsidRPr="002D1BC8">
              <w:rPr>
                <w:rFonts w:cs="Arial"/>
                <w:spacing w:val="-4"/>
                <w:sz w:val="22"/>
                <w:szCs w:val="22"/>
              </w:rPr>
              <w:t>f</w:t>
            </w:r>
            <w:r w:rsidRPr="002D1BC8">
              <w:rPr>
                <w:rFonts w:cs="Arial"/>
                <w:sz w:val="22"/>
                <w:szCs w:val="22"/>
              </w:rPr>
              <w:t>fer</w:t>
            </w:r>
            <w:r w:rsidRPr="002D1BC8">
              <w:rPr>
                <w:rFonts w:cs="Arial"/>
                <w:spacing w:val="-5"/>
                <w:sz w:val="22"/>
                <w:szCs w:val="22"/>
              </w:rPr>
              <w:t xml:space="preserve"> </w:t>
            </w:r>
            <w:r w:rsidRPr="002D1BC8">
              <w:rPr>
                <w:rFonts w:cs="Arial"/>
                <w:sz w:val="22"/>
                <w:szCs w:val="22"/>
              </w:rPr>
              <w:t>a</w:t>
            </w:r>
            <w:r w:rsidRPr="002D1BC8">
              <w:rPr>
                <w:rFonts w:cs="Arial"/>
                <w:spacing w:val="1"/>
                <w:sz w:val="22"/>
                <w:szCs w:val="22"/>
              </w:rPr>
              <w:t>n</w:t>
            </w:r>
            <w:r w:rsidRPr="002D1BC8">
              <w:rPr>
                <w:rFonts w:cs="Arial"/>
                <w:sz w:val="22"/>
                <w:szCs w:val="22"/>
              </w:rPr>
              <w:t>d</w:t>
            </w:r>
            <w:r w:rsidRPr="002D1BC8">
              <w:rPr>
                <w:rFonts w:cs="Arial"/>
                <w:spacing w:val="-3"/>
                <w:sz w:val="22"/>
                <w:szCs w:val="22"/>
              </w:rPr>
              <w:t xml:space="preserve"> </w:t>
            </w:r>
            <w:r w:rsidRPr="002D1BC8">
              <w:rPr>
                <w:rFonts w:cs="Arial"/>
                <w:spacing w:val="1"/>
                <w:sz w:val="22"/>
                <w:szCs w:val="22"/>
              </w:rPr>
              <w:t>p</w:t>
            </w:r>
            <w:r w:rsidRPr="002D1BC8">
              <w:rPr>
                <w:rFonts w:cs="Arial"/>
                <w:spacing w:val="-1"/>
                <w:sz w:val="22"/>
                <w:szCs w:val="22"/>
              </w:rPr>
              <w:t>u</w:t>
            </w:r>
            <w:r w:rsidRPr="002D1BC8">
              <w:rPr>
                <w:rFonts w:cs="Arial"/>
                <w:spacing w:val="1"/>
                <w:sz w:val="22"/>
                <w:szCs w:val="22"/>
              </w:rPr>
              <w:t>b</w:t>
            </w:r>
            <w:r w:rsidRPr="002D1BC8">
              <w:rPr>
                <w:rFonts w:cs="Arial"/>
                <w:sz w:val="22"/>
                <w:szCs w:val="22"/>
              </w:rPr>
              <w:t>lic</w:t>
            </w:r>
            <w:r w:rsidRPr="002D1BC8">
              <w:rPr>
                <w:rFonts w:cs="Arial"/>
                <w:spacing w:val="-5"/>
                <w:sz w:val="22"/>
                <w:szCs w:val="22"/>
              </w:rPr>
              <w:t xml:space="preserve"> </w:t>
            </w:r>
            <w:r w:rsidRPr="002D1BC8">
              <w:rPr>
                <w:rFonts w:cs="Arial"/>
                <w:sz w:val="22"/>
                <w:szCs w:val="22"/>
              </w:rPr>
              <w:t>rig</w:t>
            </w:r>
            <w:r w:rsidRPr="002D1BC8">
              <w:rPr>
                <w:rFonts w:cs="Arial"/>
                <w:spacing w:val="1"/>
                <w:sz w:val="22"/>
                <w:szCs w:val="22"/>
              </w:rPr>
              <w:t>h</w:t>
            </w:r>
            <w:r w:rsidRPr="002D1BC8">
              <w:rPr>
                <w:rFonts w:cs="Arial"/>
                <w:sz w:val="22"/>
                <w:szCs w:val="22"/>
              </w:rPr>
              <w:t>t- of-way</w:t>
            </w:r>
          </w:p>
        </w:tc>
      </w:tr>
      <w:tr w:rsidR="003F4AEB" w:rsidRPr="002D1BC8" w:rsidTr="006D3731">
        <w:trPr>
          <w:trHeight w:hRule="exact" w:val="1600"/>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7" w:right="-20"/>
              <w:rPr>
                <w:rFonts w:cs="Arial"/>
                <w:sz w:val="22"/>
                <w:szCs w:val="22"/>
              </w:rPr>
            </w:pPr>
            <w:r w:rsidRPr="002D1BC8">
              <w:rPr>
                <w:rFonts w:cs="Arial"/>
                <w:sz w:val="22"/>
                <w:szCs w:val="22"/>
              </w:rPr>
              <w:t>R-5,</w:t>
            </w:r>
            <w:r w:rsidRPr="002D1BC8">
              <w:rPr>
                <w:rFonts w:cs="Arial"/>
                <w:spacing w:val="-4"/>
                <w:sz w:val="22"/>
                <w:szCs w:val="22"/>
              </w:rPr>
              <w:t xml:space="preserve"> </w:t>
            </w:r>
            <w:r w:rsidRPr="002D1BC8">
              <w:rPr>
                <w:rFonts w:cs="Arial"/>
                <w:sz w:val="22"/>
                <w:szCs w:val="22"/>
              </w:rPr>
              <w:t>R-8,</w:t>
            </w:r>
            <w:r w:rsidRPr="002D1BC8">
              <w:rPr>
                <w:rFonts w:cs="Arial"/>
                <w:spacing w:val="-4"/>
                <w:sz w:val="22"/>
                <w:szCs w:val="22"/>
              </w:rPr>
              <w:t xml:space="preserve"> </w:t>
            </w:r>
            <w:r w:rsidRPr="002D1BC8">
              <w:rPr>
                <w:rFonts w:cs="Arial"/>
                <w:sz w:val="22"/>
                <w:szCs w:val="22"/>
              </w:rPr>
              <w:t>R-12,</w:t>
            </w:r>
            <w:r w:rsidRPr="002D1BC8">
              <w:rPr>
                <w:rFonts w:cs="Arial"/>
                <w:spacing w:val="-5"/>
                <w:sz w:val="22"/>
                <w:szCs w:val="22"/>
              </w:rPr>
              <w:t xml:space="preserve"> </w:t>
            </w:r>
            <w:r w:rsidRPr="002D1BC8">
              <w:rPr>
                <w:rFonts w:cs="Arial"/>
                <w:sz w:val="22"/>
                <w:szCs w:val="22"/>
              </w:rPr>
              <w:t>R-16,</w:t>
            </w:r>
          </w:p>
          <w:p w:rsidR="003F4AEB" w:rsidRPr="002D1BC8" w:rsidRDefault="003F4AEB" w:rsidP="003F4AEB">
            <w:pPr>
              <w:widowControl w:val="0"/>
              <w:spacing w:before="7" w:line="246" w:lineRule="auto"/>
              <w:ind w:left="37" w:right="31"/>
              <w:rPr>
                <w:rFonts w:cs="Arial"/>
                <w:sz w:val="22"/>
                <w:szCs w:val="22"/>
              </w:rPr>
            </w:pPr>
            <w:r w:rsidRPr="002D1BC8">
              <w:rPr>
                <w:rFonts w:cs="Arial"/>
                <w:sz w:val="22"/>
                <w:szCs w:val="22"/>
              </w:rPr>
              <w:t>R-24,</w:t>
            </w:r>
            <w:r w:rsidRPr="002D1BC8">
              <w:rPr>
                <w:rFonts w:cs="Arial"/>
                <w:spacing w:val="-8"/>
                <w:sz w:val="22"/>
                <w:szCs w:val="22"/>
              </w:rPr>
              <w:t xml:space="preserve"> </w:t>
            </w:r>
            <w:r w:rsidRPr="002D1BC8">
              <w:rPr>
                <w:rFonts w:cs="Arial"/>
                <w:sz w:val="22"/>
                <w:szCs w:val="22"/>
              </w:rPr>
              <w:t>R-0,</w:t>
            </w:r>
            <w:r w:rsidRPr="002D1BC8">
              <w:rPr>
                <w:rFonts w:cs="Arial"/>
                <w:spacing w:val="-7"/>
                <w:sz w:val="22"/>
                <w:szCs w:val="22"/>
              </w:rPr>
              <w:t xml:space="preserve"> </w:t>
            </w:r>
            <w:r w:rsidRPr="002D1BC8">
              <w:rPr>
                <w:rFonts w:cs="Arial"/>
                <w:spacing w:val="1"/>
                <w:sz w:val="22"/>
                <w:szCs w:val="22"/>
              </w:rPr>
              <w:t>B</w:t>
            </w:r>
            <w:r w:rsidRPr="002D1BC8">
              <w:rPr>
                <w:rFonts w:cs="Arial"/>
                <w:sz w:val="22"/>
                <w:szCs w:val="22"/>
              </w:rPr>
              <w:t>-1,</w:t>
            </w:r>
            <w:r w:rsidRPr="002D1BC8">
              <w:rPr>
                <w:rFonts w:cs="Arial"/>
                <w:spacing w:val="-7"/>
                <w:sz w:val="22"/>
                <w:szCs w:val="22"/>
              </w:rPr>
              <w:t xml:space="preserve"> </w:t>
            </w:r>
            <w:r w:rsidRPr="002D1BC8">
              <w:rPr>
                <w:rFonts w:cs="Arial"/>
                <w:sz w:val="22"/>
                <w:szCs w:val="22"/>
              </w:rPr>
              <w:t>C-1,</w:t>
            </w:r>
            <w:r w:rsidRPr="002D1BC8">
              <w:rPr>
                <w:rFonts w:cs="Arial"/>
                <w:spacing w:val="-7"/>
                <w:sz w:val="22"/>
                <w:szCs w:val="22"/>
              </w:rPr>
              <w:t xml:space="preserve"> </w:t>
            </w:r>
            <w:r w:rsidRPr="002D1BC8">
              <w:rPr>
                <w:rFonts w:cs="Arial"/>
                <w:sz w:val="22"/>
                <w:szCs w:val="22"/>
              </w:rPr>
              <w:t>C-2, I-O,</w:t>
            </w:r>
            <w:r w:rsidRPr="002D1BC8">
              <w:rPr>
                <w:rFonts w:cs="Arial"/>
                <w:spacing w:val="-4"/>
                <w:sz w:val="22"/>
                <w:szCs w:val="22"/>
              </w:rPr>
              <w:t xml:space="preserve"> </w:t>
            </w:r>
            <w:r w:rsidRPr="002D1BC8">
              <w:rPr>
                <w:rFonts w:cs="Arial"/>
                <w:sz w:val="22"/>
                <w:szCs w:val="22"/>
              </w:rPr>
              <w:t>CSR,</w:t>
            </w:r>
            <w:r w:rsidRPr="002D1BC8">
              <w:rPr>
                <w:rFonts w:cs="Arial"/>
                <w:spacing w:val="-5"/>
                <w:sz w:val="22"/>
                <w:szCs w:val="22"/>
              </w:rPr>
              <w:t xml:space="preserve"> </w:t>
            </w:r>
            <w:r w:rsidRPr="002D1BC8">
              <w:rPr>
                <w:rFonts w:cs="Arial"/>
                <w:sz w:val="22"/>
                <w:szCs w:val="22"/>
              </w:rPr>
              <w:t>MU</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One</w:t>
            </w:r>
            <w:r w:rsidRPr="002D1BC8">
              <w:rPr>
                <w:rFonts w:cs="Arial"/>
                <w:spacing w:val="-4"/>
                <w:sz w:val="22"/>
                <w:szCs w:val="22"/>
              </w:rPr>
              <w:t xml:space="preserve"> </w:t>
            </w:r>
            <w:r w:rsidRPr="002D1BC8">
              <w:rPr>
                <w:rFonts w:cs="Arial"/>
                <w:sz w:val="22"/>
                <w:szCs w:val="22"/>
              </w:rPr>
              <w:t>tree</w:t>
            </w:r>
            <w:r w:rsidRPr="002D1BC8">
              <w:rPr>
                <w:rFonts w:cs="Arial"/>
                <w:spacing w:val="-4"/>
                <w:sz w:val="22"/>
                <w:szCs w:val="22"/>
              </w:rPr>
              <w:t xml:space="preserve"> </w:t>
            </w:r>
            <w:r w:rsidRPr="002D1BC8">
              <w:rPr>
                <w:rFonts w:cs="Arial"/>
                <w:sz w:val="22"/>
                <w:szCs w:val="22"/>
              </w:rPr>
              <w:t>per</w:t>
            </w:r>
            <w:r w:rsidRPr="002D1BC8">
              <w:rPr>
                <w:rFonts w:cs="Arial"/>
                <w:spacing w:val="-3"/>
                <w:sz w:val="22"/>
                <w:szCs w:val="22"/>
              </w:rPr>
              <w:t xml:space="preserve"> </w:t>
            </w:r>
            <w:r w:rsidRPr="002D1BC8">
              <w:rPr>
                <w:rFonts w:cs="Arial"/>
                <w:spacing w:val="-1"/>
                <w:sz w:val="22"/>
                <w:szCs w:val="22"/>
              </w:rPr>
              <w:t>2</w:t>
            </w:r>
            <w:r w:rsidRPr="002D1BC8">
              <w:rPr>
                <w:rFonts w:cs="Arial"/>
                <w:sz w:val="22"/>
                <w:szCs w:val="22"/>
              </w:rPr>
              <w:t>,5</w:t>
            </w:r>
            <w:r w:rsidRPr="002D1BC8">
              <w:rPr>
                <w:rFonts w:cs="Arial"/>
                <w:spacing w:val="-1"/>
                <w:sz w:val="22"/>
                <w:szCs w:val="22"/>
              </w:rPr>
              <w:t>0</w:t>
            </w:r>
            <w:r w:rsidRPr="002D1BC8">
              <w:rPr>
                <w:rFonts w:cs="Arial"/>
                <w:sz w:val="22"/>
                <w:szCs w:val="22"/>
              </w:rPr>
              <w:t>0</w:t>
            </w:r>
            <w:r w:rsidRPr="002D1BC8">
              <w:rPr>
                <w:rFonts w:cs="Arial"/>
                <w:spacing w:val="-5"/>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uare</w:t>
            </w:r>
            <w:r w:rsidRPr="002D1BC8">
              <w:rPr>
                <w:rFonts w:cs="Arial"/>
                <w:spacing w:val="-7"/>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pacing w:val="-1"/>
                <w:sz w:val="22"/>
                <w:szCs w:val="22"/>
              </w:rPr>
              <w:t>o</w:t>
            </w:r>
            <w:r w:rsidRPr="002D1BC8">
              <w:rPr>
                <w:rFonts w:cs="Arial"/>
                <w:sz w:val="22"/>
                <w:szCs w:val="22"/>
              </w:rPr>
              <w:t>f</w:t>
            </w:r>
          </w:p>
          <w:p w:rsidR="003F4AEB" w:rsidRPr="002D1BC8" w:rsidRDefault="003F4AEB" w:rsidP="003F4AEB">
            <w:pPr>
              <w:widowControl w:val="0"/>
              <w:spacing w:before="7" w:line="246" w:lineRule="auto"/>
              <w:ind w:left="36" w:right="48"/>
              <w:rPr>
                <w:rFonts w:cs="Arial"/>
                <w:sz w:val="22"/>
                <w:szCs w:val="22"/>
              </w:rPr>
            </w:pPr>
            <w:proofErr w:type="gramStart"/>
            <w:r w:rsidRPr="002D1BC8">
              <w:rPr>
                <w:rFonts w:cs="Arial"/>
                <w:sz w:val="22"/>
                <w:szCs w:val="22"/>
              </w:rPr>
              <w:t>improved</w:t>
            </w:r>
            <w:proofErr w:type="gramEnd"/>
            <w:r w:rsidRPr="002D1BC8">
              <w:rPr>
                <w:rFonts w:cs="Arial"/>
                <w:spacing w:val="-8"/>
                <w:sz w:val="22"/>
                <w:szCs w:val="22"/>
              </w:rPr>
              <w:t xml:space="preserve"> </w:t>
            </w:r>
            <w:r w:rsidRPr="002D1BC8">
              <w:rPr>
                <w:rFonts w:cs="Arial"/>
                <w:sz w:val="22"/>
                <w:szCs w:val="22"/>
              </w:rPr>
              <w:t>area,</w:t>
            </w:r>
            <w:r w:rsidRPr="002D1BC8">
              <w:rPr>
                <w:rFonts w:cs="Arial"/>
                <w:spacing w:val="-5"/>
                <w:sz w:val="22"/>
                <w:szCs w:val="22"/>
              </w:rPr>
              <w:t xml:space="preserve"> </w:t>
            </w:r>
            <w:r w:rsidRPr="002D1BC8">
              <w:rPr>
                <w:rFonts w:cs="Arial"/>
                <w:sz w:val="22"/>
                <w:szCs w:val="22"/>
              </w:rPr>
              <w:t>with</w:t>
            </w:r>
            <w:r w:rsidRPr="002D1BC8">
              <w:rPr>
                <w:rFonts w:cs="Arial"/>
                <w:spacing w:val="-4"/>
                <w:sz w:val="22"/>
                <w:szCs w:val="22"/>
              </w:rPr>
              <w:t xml:space="preserve"> </w:t>
            </w:r>
            <w:r w:rsidRPr="002D1BC8">
              <w:rPr>
                <w:rFonts w:cs="Arial"/>
                <w:sz w:val="22"/>
                <w:szCs w:val="22"/>
              </w:rPr>
              <w:t>no</w:t>
            </w:r>
            <w:r w:rsidRPr="002D1BC8">
              <w:rPr>
                <w:rFonts w:cs="Arial"/>
                <w:spacing w:val="-2"/>
                <w:sz w:val="22"/>
                <w:szCs w:val="22"/>
              </w:rPr>
              <w:t xml:space="preserve"> </w:t>
            </w:r>
            <w:r w:rsidRPr="002D1BC8">
              <w:rPr>
                <w:rFonts w:cs="Arial"/>
                <w:sz w:val="22"/>
                <w:szCs w:val="22"/>
              </w:rPr>
              <w:t>more</w:t>
            </w:r>
            <w:r w:rsidRPr="002D1BC8">
              <w:rPr>
                <w:rFonts w:cs="Arial"/>
                <w:spacing w:val="-5"/>
                <w:sz w:val="22"/>
                <w:szCs w:val="22"/>
              </w:rPr>
              <w:t xml:space="preserve"> </w:t>
            </w:r>
            <w:r w:rsidRPr="002D1BC8">
              <w:rPr>
                <w:rFonts w:cs="Arial"/>
                <w:sz w:val="22"/>
                <w:szCs w:val="22"/>
              </w:rPr>
              <w:t>than</w:t>
            </w:r>
            <w:r w:rsidRPr="002D1BC8">
              <w:rPr>
                <w:rFonts w:cs="Arial"/>
                <w:spacing w:val="-4"/>
                <w:sz w:val="22"/>
                <w:szCs w:val="22"/>
              </w:rPr>
              <w:t xml:space="preserve"> </w:t>
            </w:r>
            <w:r w:rsidRPr="002D1BC8">
              <w:rPr>
                <w:rFonts w:cs="Arial"/>
                <w:sz w:val="22"/>
                <w:szCs w:val="22"/>
              </w:rPr>
              <w:t>20 percent</w:t>
            </w:r>
            <w:r w:rsidRPr="002D1BC8">
              <w:rPr>
                <w:rFonts w:cs="Arial"/>
                <w:spacing w:val="-6"/>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the</w:t>
            </w:r>
            <w:r w:rsidRPr="002D1BC8">
              <w:rPr>
                <w:rFonts w:cs="Arial"/>
                <w:spacing w:val="-3"/>
                <w:sz w:val="22"/>
                <w:szCs w:val="22"/>
              </w:rPr>
              <w:t xml:space="preserve"> </w:t>
            </w:r>
            <w:r w:rsidRPr="002D1BC8">
              <w:rPr>
                <w:rFonts w:cs="Arial"/>
                <w:sz w:val="22"/>
                <w:szCs w:val="22"/>
              </w:rPr>
              <w:t>total</w:t>
            </w:r>
            <w:r w:rsidRPr="002D1BC8">
              <w:rPr>
                <w:rFonts w:cs="Arial"/>
                <w:spacing w:val="-4"/>
                <w:sz w:val="22"/>
                <w:szCs w:val="22"/>
              </w:rPr>
              <w:t xml:space="preserve"> </w:t>
            </w:r>
            <w:r w:rsidRPr="002D1BC8">
              <w:rPr>
                <w:rFonts w:cs="Arial"/>
                <w:sz w:val="22"/>
                <w:szCs w:val="22"/>
              </w:rPr>
              <w:t>being</w:t>
            </w:r>
            <w:r w:rsidRPr="002D1BC8">
              <w:rPr>
                <w:rFonts w:cs="Arial"/>
                <w:spacing w:val="-5"/>
                <w:sz w:val="22"/>
                <w:szCs w:val="22"/>
              </w:rPr>
              <w:t xml:space="preserve"> </w:t>
            </w:r>
            <w:r w:rsidRPr="002D1BC8">
              <w:rPr>
                <w:rFonts w:cs="Arial"/>
                <w:sz w:val="22"/>
                <w:szCs w:val="22"/>
              </w:rPr>
              <w:t>ornamental tre</w:t>
            </w:r>
            <w:r w:rsidRPr="002D1BC8">
              <w:rPr>
                <w:rFonts w:cs="Arial"/>
                <w:spacing w:val="1"/>
                <w:sz w:val="22"/>
                <w:szCs w:val="22"/>
              </w:rPr>
              <w:t>e</w:t>
            </w:r>
            <w:r w:rsidRPr="002D1BC8">
              <w:rPr>
                <w:rFonts w:cs="Arial"/>
                <w:sz w:val="22"/>
                <w:szCs w:val="22"/>
              </w:rPr>
              <w:t>s</w:t>
            </w:r>
            <w:r w:rsidRPr="002D1BC8">
              <w:rPr>
                <w:rFonts w:cs="Arial"/>
                <w:spacing w:val="-4"/>
                <w:sz w:val="22"/>
                <w:szCs w:val="22"/>
              </w:rPr>
              <w:t xml:space="preserve"> </w:t>
            </w:r>
            <w:r w:rsidRPr="002D1BC8">
              <w:rPr>
                <w:rFonts w:cs="Arial"/>
                <w:sz w:val="22"/>
                <w:szCs w:val="22"/>
              </w:rPr>
              <w:t>or</w:t>
            </w:r>
            <w:r w:rsidRPr="002D1BC8">
              <w:rPr>
                <w:rFonts w:cs="Arial"/>
                <w:spacing w:val="-2"/>
                <w:sz w:val="22"/>
                <w:szCs w:val="22"/>
              </w:rPr>
              <w:t xml:space="preserve"> </w:t>
            </w:r>
            <w:r w:rsidRPr="002D1BC8">
              <w:rPr>
                <w:rFonts w:cs="Arial"/>
                <w:sz w:val="22"/>
                <w:szCs w:val="22"/>
              </w:rPr>
              <w:t>eve</w:t>
            </w:r>
            <w:r w:rsidRPr="002D1BC8">
              <w:rPr>
                <w:rFonts w:cs="Arial"/>
                <w:spacing w:val="-3"/>
                <w:sz w:val="22"/>
                <w:szCs w:val="22"/>
              </w:rPr>
              <w:t>r</w:t>
            </w:r>
            <w:r w:rsidRPr="002D1BC8">
              <w:rPr>
                <w:rFonts w:cs="Arial"/>
                <w:sz w:val="22"/>
                <w:szCs w:val="22"/>
              </w:rPr>
              <w:t>gr</w:t>
            </w:r>
            <w:r w:rsidRPr="002D1BC8">
              <w:rPr>
                <w:rFonts w:cs="Arial"/>
                <w:spacing w:val="1"/>
                <w:sz w:val="22"/>
                <w:szCs w:val="22"/>
              </w:rPr>
              <w:t>e</w:t>
            </w:r>
            <w:r w:rsidRPr="002D1BC8">
              <w:rPr>
                <w:rFonts w:cs="Arial"/>
                <w:sz w:val="22"/>
                <w:szCs w:val="22"/>
              </w:rPr>
              <w:t>ens.</w:t>
            </w:r>
            <w:r w:rsidRPr="002D1BC8">
              <w:rPr>
                <w:rFonts w:cs="Arial"/>
                <w:spacing w:val="-11"/>
                <w:sz w:val="22"/>
                <w:szCs w:val="22"/>
              </w:rPr>
              <w:t xml:space="preserve"> </w:t>
            </w:r>
            <w:r w:rsidRPr="002D1BC8">
              <w:rPr>
                <w:rFonts w:cs="Arial"/>
                <w:spacing w:val="1"/>
                <w:sz w:val="22"/>
                <w:szCs w:val="22"/>
              </w:rPr>
              <w:t>O</w:t>
            </w:r>
            <w:r w:rsidRPr="002D1BC8">
              <w:rPr>
                <w:rFonts w:cs="Arial"/>
                <w:spacing w:val="-1"/>
                <w:sz w:val="22"/>
                <w:szCs w:val="22"/>
              </w:rPr>
              <w:t>n</w:t>
            </w:r>
            <w:r w:rsidRPr="002D1BC8">
              <w:rPr>
                <w:rFonts w:cs="Arial"/>
                <w:sz w:val="22"/>
                <w:szCs w:val="22"/>
              </w:rPr>
              <w:t>e</w:t>
            </w:r>
            <w:r w:rsidRPr="002D1BC8">
              <w:rPr>
                <w:rFonts w:cs="Arial"/>
                <w:spacing w:val="-4"/>
                <w:sz w:val="22"/>
                <w:szCs w:val="22"/>
              </w:rPr>
              <w:t xml:space="preserve"> </w:t>
            </w:r>
            <w:r w:rsidRPr="002D1BC8">
              <w:rPr>
                <w:rFonts w:cs="Arial"/>
                <w:sz w:val="22"/>
                <w:szCs w:val="22"/>
              </w:rPr>
              <w:t>five-g</w:t>
            </w:r>
            <w:r w:rsidRPr="002D1BC8">
              <w:rPr>
                <w:rFonts w:cs="Arial"/>
                <w:spacing w:val="1"/>
                <w:sz w:val="22"/>
                <w:szCs w:val="22"/>
              </w:rPr>
              <w:t>a</w:t>
            </w:r>
            <w:r w:rsidRPr="002D1BC8">
              <w:rPr>
                <w:rFonts w:cs="Arial"/>
                <w:sz w:val="22"/>
                <w:szCs w:val="22"/>
              </w:rPr>
              <w:t>llon s</w:t>
            </w:r>
            <w:r w:rsidRPr="002D1BC8">
              <w:rPr>
                <w:rFonts w:cs="Arial"/>
                <w:spacing w:val="1"/>
                <w:sz w:val="22"/>
                <w:szCs w:val="22"/>
              </w:rPr>
              <w:t>h</w:t>
            </w:r>
            <w:r w:rsidRPr="002D1BC8">
              <w:rPr>
                <w:rFonts w:cs="Arial"/>
                <w:sz w:val="22"/>
                <w:szCs w:val="22"/>
              </w:rPr>
              <w:t>r</w:t>
            </w:r>
            <w:r w:rsidRPr="002D1BC8">
              <w:rPr>
                <w:rFonts w:cs="Arial"/>
                <w:spacing w:val="1"/>
                <w:sz w:val="22"/>
                <w:szCs w:val="22"/>
              </w:rPr>
              <w:t>u</w:t>
            </w:r>
            <w:r w:rsidRPr="002D1BC8">
              <w:rPr>
                <w:rFonts w:cs="Arial"/>
                <w:sz w:val="22"/>
                <w:szCs w:val="22"/>
              </w:rPr>
              <w:t>b</w:t>
            </w:r>
            <w:r w:rsidRPr="002D1BC8">
              <w:rPr>
                <w:rFonts w:cs="Arial"/>
                <w:spacing w:val="-5"/>
                <w:sz w:val="22"/>
                <w:szCs w:val="22"/>
              </w:rPr>
              <w:t xml:space="preserve"> </w:t>
            </w:r>
            <w:r w:rsidRPr="002D1BC8">
              <w:rPr>
                <w:rFonts w:cs="Arial"/>
                <w:sz w:val="22"/>
                <w:szCs w:val="22"/>
              </w:rPr>
              <w:t>p</w:t>
            </w:r>
            <w:r w:rsidRPr="002D1BC8">
              <w:rPr>
                <w:rFonts w:cs="Arial"/>
                <w:spacing w:val="1"/>
                <w:sz w:val="22"/>
                <w:szCs w:val="22"/>
              </w:rPr>
              <w:t>e</w:t>
            </w:r>
            <w:r w:rsidRPr="002D1BC8">
              <w:rPr>
                <w:rFonts w:cs="Arial"/>
                <w:sz w:val="22"/>
                <w:szCs w:val="22"/>
              </w:rPr>
              <w:t>r</w:t>
            </w:r>
            <w:r w:rsidRPr="002D1BC8">
              <w:rPr>
                <w:rFonts w:cs="Arial"/>
                <w:spacing w:val="-4"/>
                <w:sz w:val="22"/>
                <w:szCs w:val="22"/>
              </w:rPr>
              <w:t xml:space="preserve"> </w:t>
            </w:r>
            <w:r w:rsidRPr="002D1BC8">
              <w:rPr>
                <w:rFonts w:cs="Arial"/>
                <w:spacing w:val="1"/>
                <w:sz w:val="22"/>
                <w:szCs w:val="22"/>
              </w:rPr>
              <w:t>30</w:t>
            </w:r>
            <w:r w:rsidRPr="002D1BC8">
              <w:rPr>
                <w:rFonts w:cs="Arial"/>
                <w:sz w:val="22"/>
                <w:szCs w:val="22"/>
              </w:rPr>
              <w:t>0</w:t>
            </w:r>
            <w:r w:rsidRPr="002D1BC8">
              <w:rPr>
                <w:rFonts w:cs="Arial"/>
                <w:spacing w:val="-3"/>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w:t>
            </w:r>
            <w:r w:rsidRPr="002D1BC8">
              <w:rPr>
                <w:rFonts w:cs="Arial"/>
                <w:spacing w:val="1"/>
                <w:sz w:val="22"/>
                <w:szCs w:val="22"/>
              </w:rPr>
              <w:t>a</w:t>
            </w:r>
            <w:r w:rsidRPr="002D1BC8">
              <w:rPr>
                <w:rFonts w:cs="Arial"/>
                <w:sz w:val="22"/>
                <w:szCs w:val="22"/>
              </w:rPr>
              <w:t>re</w:t>
            </w:r>
            <w:r w:rsidRPr="002D1BC8">
              <w:rPr>
                <w:rFonts w:cs="Arial"/>
                <w:spacing w:val="-6"/>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i</w:t>
            </w:r>
            <w:r w:rsidRPr="002D1BC8">
              <w:rPr>
                <w:rFonts w:cs="Arial"/>
                <w:spacing w:val="1"/>
                <w:sz w:val="22"/>
                <w:szCs w:val="22"/>
              </w:rPr>
              <w:t>m</w:t>
            </w:r>
            <w:r w:rsidRPr="002D1BC8">
              <w:rPr>
                <w:rFonts w:cs="Arial"/>
                <w:sz w:val="22"/>
                <w:szCs w:val="22"/>
              </w:rPr>
              <w:t>pr</w:t>
            </w:r>
            <w:r w:rsidRPr="002D1BC8">
              <w:rPr>
                <w:rFonts w:cs="Arial"/>
                <w:spacing w:val="1"/>
                <w:sz w:val="22"/>
                <w:szCs w:val="22"/>
              </w:rPr>
              <w:t>o</w:t>
            </w:r>
            <w:r w:rsidRPr="002D1BC8">
              <w:rPr>
                <w:rFonts w:cs="Arial"/>
                <w:spacing w:val="-1"/>
                <w:sz w:val="22"/>
                <w:szCs w:val="22"/>
              </w:rPr>
              <w:t>v</w:t>
            </w:r>
            <w:r w:rsidRPr="002D1BC8">
              <w:rPr>
                <w:rFonts w:cs="Arial"/>
                <w:spacing w:val="1"/>
                <w:sz w:val="22"/>
                <w:szCs w:val="22"/>
              </w:rPr>
              <w:t>e</w:t>
            </w:r>
            <w:r w:rsidRPr="002D1BC8">
              <w:rPr>
                <w:rFonts w:cs="Arial"/>
                <w:sz w:val="22"/>
                <w:szCs w:val="22"/>
              </w:rPr>
              <w:t>d ar</w:t>
            </w:r>
            <w:r w:rsidRPr="002D1BC8">
              <w:rPr>
                <w:rFonts w:cs="Arial"/>
                <w:spacing w:val="1"/>
                <w:sz w:val="22"/>
                <w:szCs w:val="22"/>
              </w:rPr>
              <w:t>e</w:t>
            </w:r>
            <w:r w:rsidRPr="002D1BC8">
              <w:rPr>
                <w:rFonts w:cs="Arial"/>
                <w:sz w:val="22"/>
                <w:szCs w:val="22"/>
              </w:rPr>
              <w:t>a</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Bu</w:t>
            </w:r>
            <w:r w:rsidRPr="002D1BC8">
              <w:rPr>
                <w:rFonts w:cs="Arial"/>
                <w:spacing w:val="-4"/>
                <w:sz w:val="22"/>
                <w:szCs w:val="22"/>
              </w:rPr>
              <w:t>f</w:t>
            </w:r>
            <w:r w:rsidRPr="002D1BC8">
              <w:rPr>
                <w:rFonts w:cs="Arial"/>
                <w:sz w:val="22"/>
                <w:szCs w:val="22"/>
              </w:rPr>
              <w:t>fe</w:t>
            </w:r>
            <w:r w:rsidRPr="002D1BC8">
              <w:rPr>
                <w:rFonts w:cs="Arial"/>
                <w:spacing w:val="-8"/>
                <w:sz w:val="22"/>
                <w:szCs w:val="22"/>
              </w:rPr>
              <w:t>r</w:t>
            </w:r>
            <w:r w:rsidRPr="002D1BC8">
              <w:rPr>
                <w:rFonts w:cs="Arial"/>
                <w:sz w:val="22"/>
                <w:szCs w:val="22"/>
              </w:rPr>
              <w:t>,</w:t>
            </w:r>
            <w:r w:rsidRPr="002D1BC8">
              <w:rPr>
                <w:rFonts w:cs="Arial"/>
                <w:spacing w:val="-6"/>
                <w:sz w:val="22"/>
                <w:szCs w:val="22"/>
              </w:rPr>
              <w:t xml:space="preserve"> </w:t>
            </w:r>
            <w:r w:rsidRPr="002D1BC8">
              <w:rPr>
                <w:rFonts w:cs="Arial"/>
                <w:sz w:val="22"/>
                <w:szCs w:val="22"/>
              </w:rPr>
              <w:t>parking</w:t>
            </w:r>
            <w:r w:rsidRPr="002D1BC8">
              <w:rPr>
                <w:rFonts w:cs="Arial"/>
                <w:spacing w:val="-8"/>
                <w:sz w:val="22"/>
                <w:szCs w:val="22"/>
              </w:rPr>
              <w:t xml:space="preserve"> </w:t>
            </w:r>
            <w:r w:rsidRPr="002D1BC8">
              <w:rPr>
                <w:rFonts w:cs="Arial"/>
                <w:sz w:val="22"/>
                <w:szCs w:val="22"/>
              </w:rPr>
              <w:t>lot,</w:t>
            </w:r>
            <w:r w:rsidRPr="002D1BC8">
              <w:rPr>
                <w:rFonts w:cs="Arial"/>
                <w:spacing w:val="-4"/>
                <w:sz w:val="22"/>
                <w:szCs w:val="22"/>
              </w:rPr>
              <w:t xml:space="preserve"> </w:t>
            </w:r>
            <w:r w:rsidRPr="002D1BC8">
              <w:rPr>
                <w:rFonts w:cs="Arial"/>
                <w:spacing w:val="1"/>
                <w:sz w:val="22"/>
                <w:szCs w:val="22"/>
              </w:rPr>
              <w:t>s</w:t>
            </w:r>
            <w:r w:rsidRPr="002D1BC8">
              <w:rPr>
                <w:rFonts w:cs="Arial"/>
                <w:spacing w:val="-1"/>
                <w:sz w:val="22"/>
                <w:szCs w:val="22"/>
              </w:rPr>
              <w:t>t</w:t>
            </w:r>
            <w:r w:rsidRPr="002D1BC8">
              <w:rPr>
                <w:rFonts w:cs="Arial"/>
                <w:sz w:val="22"/>
                <w:szCs w:val="22"/>
              </w:rPr>
              <w:t>r</w:t>
            </w:r>
            <w:r w:rsidRPr="002D1BC8">
              <w:rPr>
                <w:rFonts w:cs="Arial"/>
                <w:spacing w:val="1"/>
                <w:sz w:val="22"/>
                <w:szCs w:val="22"/>
              </w:rPr>
              <w:t>e</w:t>
            </w:r>
            <w:r w:rsidRPr="002D1BC8">
              <w:rPr>
                <w:rFonts w:cs="Arial"/>
                <w:sz w:val="22"/>
                <w:szCs w:val="22"/>
              </w:rPr>
              <w:t>et</w:t>
            </w:r>
            <w:r w:rsidRPr="002D1BC8">
              <w:rPr>
                <w:rFonts w:cs="Arial"/>
                <w:spacing w:val="-5"/>
                <w:sz w:val="22"/>
                <w:szCs w:val="22"/>
              </w:rPr>
              <w:t xml:space="preserve"> </w:t>
            </w:r>
            <w:r w:rsidRPr="002D1BC8">
              <w:rPr>
                <w:rFonts w:cs="Arial"/>
                <w:sz w:val="22"/>
                <w:szCs w:val="22"/>
              </w:rPr>
              <w:t>frontage</w:t>
            </w:r>
          </w:p>
          <w:p w:rsidR="003F4AEB" w:rsidRPr="002D1BC8" w:rsidRDefault="003F4AEB" w:rsidP="003F4AEB">
            <w:pPr>
              <w:widowControl w:val="0"/>
              <w:spacing w:before="7" w:line="246" w:lineRule="auto"/>
              <w:ind w:left="36" w:right="31"/>
              <w:rPr>
                <w:rFonts w:cs="Arial"/>
                <w:sz w:val="22"/>
                <w:szCs w:val="22"/>
              </w:rPr>
            </w:pPr>
            <w:r w:rsidRPr="002D1BC8">
              <w:rPr>
                <w:rFonts w:cs="Arial"/>
                <w:sz w:val="22"/>
                <w:szCs w:val="22"/>
              </w:rPr>
              <w:t>perimete</w:t>
            </w:r>
            <w:r w:rsidRPr="002D1BC8">
              <w:rPr>
                <w:rFonts w:cs="Arial"/>
                <w:spacing w:val="-8"/>
                <w:sz w:val="22"/>
                <w:szCs w:val="22"/>
              </w:rPr>
              <w:t>r</w:t>
            </w:r>
            <w:r w:rsidRPr="002D1BC8">
              <w:rPr>
                <w:rFonts w:cs="Arial"/>
                <w:sz w:val="22"/>
                <w:szCs w:val="22"/>
              </w:rPr>
              <w:t>,</w:t>
            </w:r>
            <w:r w:rsidRPr="002D1BC8">
              <w:rPr>
                <w:rFonts w:cs="Arial"/>
                <w:spacing w:val="-12"/>
                <w:sz w:val="22"/>
                <w:szCs w:val="22"/>
              </w:rPr>
              <w:t xml:space="preserve"> </w:t>
            </w:r>
            <w:r w:rsidRPr="002D1BC8">
              <w:rPr>
                <w:rFonts w:cs="Arial"/>
                <w:sz w:val="22"/>
                <w:szCs w:val="22"/>
              </w:rPr>
              <w:t>fo</w:t>
            </w:r>
            <w:r w:rsidRPr="002D1BC8">
              <w:rPr>
                <w:rFonts w:cs="Arial"/>
                <w:spacing w:val="-1"/>
                <w:sz w:val="22"/>
                <w:szCs w:val="22"/>
              </w:rPr>
              <w:t>u</w:t>
            </w:r>
            <w:r w:rsidRPr="002D1BC8">
              <w:rPr>
                <w:rFonts w:cs="Arial"/>
                <w:spacing w:val="1"/>
                <w:sz w:val="22"/>
                <w:szCs w:val="22"/>
              </w:rPr>
              <w:t>n</w:t>
            </w:r>
            <w:r w:rsidRPr="002D1BC8">
              <w:rPr>
                <w:rFonts w:cs="Arial"/>
                <w:spacing w:val="-1"/>
                <w:sz w:val="22"/>
                <w:szCs w:val="22"/>
              </w:rPr>
              <w:t>d</w:t>
            </w:r>
            <w:r w:rsidRPr="002D1BC8">
              <w:rPr>
                <w:rFonts w:cs="Arial"/>
                <w:spacing w:val="1"/>
                <w:sz w:val="22"/>
                <w:szCs w:val="22"/>
              </w:rPr>
              <w:t>a</w:t>
            </w:r>
            <w:r w:rsidRPr="002D1BC8">
              <w:rPr>
                <w:rFonts w:cs="Arial"/>
                <w:sz w:val="22"/>
                <w:szCs w:val="22"/>
              </w:rPr>
              <w:t>t</w:t>
            </w:r>
            <w:r w:rsidRPr="002D1BC8">
              <w:rPr>
                <w:rFonts w:cs="Arial"/>
                <w:spacing w:val="-1"/>
                <w:sz w:val="22"/>
                <w:szCs w:val="22"/>
              </w:rPr>
              <w:t>i</w:t>
            </w:r>
            <w:r w:rsidRPr="002D1BC8">
              <w:rPr>
                <w:rFonts w:cs="Arial"/>
                <w:sz w:val="22"/>
                <w:szCs w:val="22"/>
              </w:rPr>
              <w:t>on</w:t>
            </w:r>
            <w:r w:rsidRPr="002D1BC8">
              <w:rPr>
                <w:rFonts w:cs="Arial"/>
                <w:spacing w:val="-13"/>
                <w:sz w:val="22"/>
                <w:szCs w:val="22"/>
              </w:rPr>
              <w:t xml:space="preserve"> </w:t>
            </w:r>
            <w:r w:rsidRPr="002D1BC8">
              <w:rPr>
                <w:rFonts w:cs="Arial"/>
                <w:sz w:val="22"/>
                <w:szCs w:val="22"/>
              </w:rPr>
              <w:t>pla</w:t>
            </w:r>
            <w:r w:rsidRPr="002D1BC8">
              <w:rPr>
                <w:rFonts w:cs="Arial"/>
                <w:spacing w:val="-1"/>
                <w:sz w:val="22"/>
                <w:szCs w:val="22"/>
              </w:rPr>
              <w:t>n</w:t>
            </w:r>
            <w:r w:rsidRPr="002D1BC8">
              <w:rPr>
                <w:rFonts w:cs="Arial"/>
                <w:sz w:val="22"/>
                <w:szCs w:val="22"/>
              </w:rPr>
              <w:t>tin</w:t>
            </w:r>
            <w:r w:rsidRPr="002D1BC8">
              <w:rPr>
                <w:rFonts w:cs="Arial"/>
                <w:spacing w:val="-1"/>
                <w:sz w:val="22"/>
                <w:szCs w:val="22"/>
              </w:rPr>
              <w:t>g</w:t>
            </w:r>
            <w:r w:rsidRPr="002D1BC8">
              <w:rPr>
                <w:rFonts w:cs="Arial"/>
                <w:sz w:val="22"/>
                <w:szCs w:val="22"/>
              </w:rPr>
              <w:t>s</w:t>
            </w:r>
            <w:r w:rsidRPr="002D1BC8">
              <w:rPr>
                <w:rFonts w:cs="Arial"/>
                <w:spacing w:val="-10"/>
                <w:sz w:val="22"/>
                <w:szCs w:val="22"/>
              </w:rPr>
              <w:t xml:space="preserve"> </w:t>
            </w:r>
            <w:r w:rsidRPr="002D1BC8">
              <w:rPr>
                <w:rFonts w:cs="Arial"/>
                <w:sz w:val="22"/>
                <w:szCs w:val="22"/>
              </w:rPr>
              <w:t>a</w:t>
            </w:r>
            <w:r w:rsidRPr="002D1BC8">
              <w:rPr>
                <w:rFonts w:cs="Arial"/>
                <w:spacing w:val="-1"/>
                <w:sz w:val="22"/>
                <w:szCs w:val="22"/>
              </w:rPr>
              <w:t>n</w:t>
            </w:r>
            <w:r w:rsidRPr="002D1BC8">
              <w:rPr>
                <w:rFonts w:cs="Arial"/>
                <w:sz w:val="22"/>
                <w:szCs w:val="22"/>
              </w:rPr>
              <w:t>d public</w:t>
            </w:r>
            <w:r w:rsidRPr="002D1BC8">
              <w:rPr>
                <w:rFonts w:cs="Arial"/>
                <w:spacing w:val="-5"/>
                <w:sz w:val="22"/>
                <w:szCs w:val="22"/>
              </w:rPr>
              <w:t xml:space="preserve"> </w:t>
            </w:r>
            <w:r w:rsidRPr="002D1BC8">
              <w:rPr>
                <w:rFonts w:cs="Arial"/>
                <w:sz w:val="22"/>
                <w:szCs w:val="22"/>
              </w:rPr>
              <w:t>right-of-way</w:t>
            </w:r>
          </w:p>
        </w:tc>
      </w:tr>
      <w:tr w:rsidR="003F4AEB" w:rsidRPr="002D1BC8" w:rsidTr="006D3731">
        <w:trPr>
          <w:trHeight w:hRule="exact" w:val="1601"/>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B-2</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One</w:t>
            </w:r>
            <w:r w:rsidRPr="002D1BC8">
              <w:rPr>
                <w:rFonts w:cs="Arial"/>
                <w:spacing w:val="-4"/>
                <w:sz w:val="22"/>
                <w:szCs w:val="22"/>
              </w:rPr>
              <w:t xml:space="preserve"> </w:t>
            </w:r>
            <w:r w:rsidRPr="002D1BC8">
              <w:rPr>
                <w:rFonts w:cs="Arial"/>
                <w:sz w:val="22"/>
                <w:szCs w:val="22"/>
              </w:rPr>
              <w:t>tree</w:t>
            </w:r>
            <w:r w:rsidRPr="002D1BC8">
              <w:rPr>
                <w:rFonts w:cs="Arial"/>
                <w:spacing w:val="-4"/>
                <w:sz w:val="22"/>
                <w:szCs w:val="22"/>
              </w:rPr>
              <w:t xml:space="preserve"> </w:t>
            </w:r>
            <w:r w:rsidRPr="002D1BC8">
              <w:rPr>
                <w:rFonts w:cs="Arial"/>
                <w:sz w:val="22"/>
                <w:szCs w:val="22"/>
              </w:rPr>
              <w:t>per</w:t>
            </w:r>
            <w:r w:rsidRPr="002D1BC8">
              <w:rPr>
                <w:rFonts w:cs="Arial"/>
                <w:spacing w:val="-3"/>
                <w:sz w:val="22"/>
                <w:szCs w:val="22"/>
              </w:rPr>
              <w:t xml:space="preserve"> </w:t>
            </w:r>
            <w:r w:rsidRPr="002D1BC8">
              <w:rPr>
                <w:rFonts w:cs="Arial"/>
                <w:spacing w:val="-1"/>
                <w:sz w:val="22"/>
                <w:szCs w:val="22"/>
              </w:rPr>
              <w:t>2</w:t>
            </w:r>
            <w:r w:rsidRPr="002D1BC8">
              <w:rPr>
                <w:rFonts w:cs="Arial"/>
                <w:sz w:val="22"/>
                <w:szCs w:val="22"/>
              </w:rPr>
              <w:t>,5</w:t>
            </w:r>
            <w:r w:rsidRPr="002D1BC8">
              <w:rPr>
                <w:rFonts w:cs="Arial"/>
                <w:spacing w:val="-1"/>
                <w:sz w:val="22"/>
                <w:szCs w:val="22"/>
              </w:rPr>
              <w:t>0</w:t>
            </w:r>
            <w:r w:rsidRPr="002D1BC8">
              <w:rPr>
                <w:rFonts w:cs="Arial"/>
                <w:sz w:val="22"/>
                <w:szCs w:val="22"/>
              </w:rPr>
              <w:t>0</w:t>
            </w:r>
            <w:r w:rsidRPr="002D1BC8">
              <w:rPr>
                <w:rFonts w:cs="Arial"/>
                <w:spacing w:val="-5"/>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uare</w:t>
            </w:r>
            <w:r w:rsidRPr="002D1BC8">
              <w:rPr>
                <w:rFonts w:cs="Arial"/>
                <w:spacing w:val="-7"/>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pacing w:val="-1"/>
                <w:sz w:val="22"/>
                <w:szCs w:val="22"/>
              </w:rPr>
              <w:t>o</w:t>
            </w:r>
            <w:r w:rsidRPr="002D1BC8">
              <w:rPr>
                <w:rFonts w:cs="Arial"/>
                <w:sz w:val="22"/>
                <w:szCs w:val="22"/>
              </w:rPr>
              <w:t>f</w:t>
            </w:r>
          </w:p>
          <w:p w:rsidR="003F4AEB" w:rsidRPr="002D1BC8" w:rsidRDefault="003F4AEB" w:rsidP="003F4AEB">
            <w:pPr>
              <w:widowControl w:val="0"/>
              <w:spacing w:before="6" w:line="246" w:lineRule="auto"/>
              <w:ind w:left="36" w:right="48"/>
              <w:rPr>
                <w:rFonts w:cs="Arial"/>
                <w:sz w:val="22"/>
                <w:szCs w:val="22"/>
              </w:rPr>
            </w:pPr>
            <w:proofErr w:type="gramStart"/>
            <w:r w:rsidRPr="002D1BC8">
              <w:rPr>
                <w:rFonts w:cs="Arial"/>
                <w:sz w:val="22"/>
                <w:szCs w:val="22"/>
              </w:rPr>
              <w:t>improved</w:t>
            </w:r>
            <w:proofErr w:type="gramEnd"/>
            <w:r w:rsidRPr="002D1BC8">
              <w:rPr>
                <w:rFonts w:cs="Arial"/>
                <w:spacing w:val="-8"/>
                <w:sz w:val="22"/>
                <w:szCs w:val="22"/>
              </w:rPr>
              <w:t xml:space="preserve"> </w:t>
            </w:r>
            <w:r w:rsidRPr="002D1BC8">
              <w:rPr>
                <w:rFonts w:cs="Arial"/>
                <w:sz w:val="22"/>
                <w:szCs w:val="22"/>
              </w:rPr>
              <w:t>area,</w:t>
            </w:r>
            <w:r w:rsidRPr="002D1BC8">
              <w:rPr>
                <w:rFonts w:cs="Arial"/>
                <w:spacing w:val="-5"/>
                <w:sz w:val="22"/>
                <w:szCs w:val="22"/>
              </w:rPr>
              <w:t xml:space="preserve"> </w:t>
            </w:r>
            <w:r w:rsidRPr="002D1BC8">
              <w:rPr>
                <w:rFonts w:cs="Arial"/>
                <w:sz w:val="22"/>
                <w:szCs w:val="22"/>
              </w:rPr>
              <w:t>with</w:t>
            </w:r>
            <w:r w:rsidRPr="002D1BC8">
              <w:rPr>
                <w:rFonts w:cs="Arial"/>
                <w:spacing w:val="-4"/>
                <w:sz w:val="22"/>
                <w:szCs w:val="22"/>
              </w:rPr>
              <w:t xml:space="preserve"> </w:t>
            </w:r>
            <w:r w:rsidRPr="002D1BC8">
              <w:rPr>
                <w:rFonts w:cs="Arial"/>
                <w:sz w:val="22"/>
                <w:szCs w:val="22"/>
              </w:rPr>
              <w:t>no</w:t>
            </w:r>
            <w:r w:rsidRPr="002D1BC8">
              <w:rPr>
                <w:rFonts w:cs="Arial"/>
                <w:spacing w:val="-2"/>
                <w:sz w:val="22"/>
                <w:szCs w:val="22"/>
              </w:rPr>
              <w:t xml:space="preserve"> </w:t>
            </w:r>
            <w:r w:rsidRPr="002D1BC8">
              <w:rPr>
                <w:rFonts w:cs="Arial"/>
                <w:sz w:val="22"/>
                <w:szCs w:val="22"/>
              </w:rPr>
              <w:t>more</w:t>
            </w:r>
            <w:r w:rsidRPr="002D1BC8">
              <w:rPr>
                <w:rFonts w:cs="Arial"/>
                <w:spacing w:val="-5"/>
                <w:sz w:val="22"/>
                <w:szCs w:val="22"/>
              </w:rPr>
              <w:t xml:space="preserve"> </w:t>
            </w:r>
            <w:r w:rsidRPr="002D1BC8">
              <w:rPr>
                <w:rFonts w:cs="Arial"/>
                <w:sz w:val="22"/>
                <w:szCs w:val="22"/>
              </w:rPr>
              <w:t>than</w:t>
            </w:r>
            <w:r w:rsidRPr="002D1BC8">
              <w:rPr>
                <w:rFonts w:cs="Arial"/>
                <w:spacing w:val="-4"/>
                <w:sz w:val="22"/>
                <w:szCs w:val="22"/>
              </w:rPr>
              <w:t xml:space="preserve"> </w:t>
            </w:r>
            <w:r w:rsidRPr="002D1BC8">
              <w:rPr>
                <w:rFonts w:cs="Arial"/>
                <w:sz w:val="22"/>
                <w:szCs w:val="22"/>
              </w:rPr>
              <w:t>20 percent</w:t>
            </w:r>
            <w:r w:rsidRPr="002D1BC8">
              <w:rPr>
                <w:rFonts w:cs="Arial"/>
                <w:spacing w:val="-6"/>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the</w:t>
            </w:r>
            <w:r w:rsidRPr="002D1BC8">
              <w:rPr>
                <w:rFonts w:cs="Arial"/>
                <w:spacing w:val="-3"/>
                <w:sz w:val="22"/>
                <w:szCs w:val="22"/>
              </w:rPr>
              <w:t xml:space="preserve"> </w:t>
            </w:r>
            <w:r w:rsidRPr="002D1BC8">
              <w:rPr>
                <w:rFonts w:cs="Arial"/>
                <w:sz w:val="22"/>
                <w:szCs w:val="22"/>
              </w:rPr>
              <w:t>total</w:t>
            </w:r>
            <w:r w:rsidRPr="002D1BC8">
              <w:rPr>
                <w:rFonts w:cs="Arial"/>
                <w:spacing w:val="-4"/>
                <w:sz w:val="22"/>
                <w:szCs w:val="22"/>
              </w:rPr>
              <w:t xml:space="preserve"> </w:t>
            </w:r>
            <w:r w:rsidRPr="002D1BC8">
              <w:rPr>
                <w:rFonts w:cs="Arial"/>
                <w:sz w:val="22"/>
                <w:szCs w:val="22"/>
              </w:rPr>
              <w:t>being</w:t>
            </w:r>
            <w:r w:rsidRPr="002D1BC8">
              <w:rPr>
                <w:rFonts w:cs="Arial"/>
                <w:spacing w:val="-5"/>
                <w:sz w:val="22"/>
                <w:szCs w:val="22"/>
              </w:rPr>
              <w:t xml:space="preserve"> </w:t>
            </w:r>
            <w:r w:rsidRPr="002D1BC8">
              <w:rPr>
                <w:rFonts w:cs="Arial"/>
                <w:sz w:val="22"/>
                <w:szCs w:val="22"/>
              </w:rPr>
              <w:t>ornamental tre</w:t>
            </w:r>
            <w:r w:rsidRPr="002D1BC8">
              <w:rPr>
                <w:rFonts w:cs="Arial"/>
                <w:spacing w:val="1"/>
                <w:sz w:val="22"/>
                <w:szCs w:val="22"/>
              </w:rPr>
              <w:t>e</w:t>
            </w:r>
            <w:r w:rsidRPr="002D1BC8">
              <w:rPr>
                <w:rFonts w:cs="Arial"/>
                <w:sz w:val="22"/>
                <w:szCs w:val="22"/>
              </w:rPr>
              <w:t>s</w:t>
            </w:r>
            <w:r w:rsidRPr="002D1BC8">
              <w:rPr>
                <w:rFonts w:cs="Arial"/>
                <w:spacing w:val="-4"/>
                <w:sz w:val="22"/>
                <w:szCs w:val="22"/>
              </w:rPr>
              <w:t xml:space="preserve"> </w:t>
            </w:r>
            <w:r w:rsidRPr="002D1BC8">
              <w:rPr>
                <w:rFonts w:cs="Arial"/>
                <w:sz w:val="22"/>
                <w:szCs w:val="22"/>
              </w:rPr>
              <w:t>or</w:t>
            </w:r>
            <w:r w:rsidRPr="002D1BC8">
              <w:rPr>
                <w:rFonts w:cs="Arial"/>
                <w:spacing w:val="-2"/>
                <w:sz w:val="22"/>
                <w:szCs w:val="22"/>
              </w:rPr>
              <w:t xml:space="preserve"> </w:t>
            </w:r>
            <w:r w:rsidRPr="002D1BC8">
              <w:rPr>
                <w:rFonts w:cs="Arial"/>
                <w:sz w:val="22"/>
                <w:szCs w:val="22"/>
              </w:rPr>
              <w:t>eve</w:t>
            </w:r>
            <w:r w:rsidRPr="002D1BC8">
              <w:rPr>
                <w:rFonts w:cs="Arial"/>
                <w:spacing w:val="-3"/>
                <w:sz w:val="22"/>
                <w:szCs w:val="22"/>
              </w:rPr>
              <w:t>r</w:t>
            </w:r>
            <w:r w:rsidRPr="002D1BC8">
              <w:rPr>
                <w:rFonts w:cs="Arial"/>
                <w:sz w:val="22"/>
                <w:szCs w:val="22"/>
              </w:rPr>
              <w:t>gr</w:t>
            </w:r>
            <w:r w:rsidRPr="002D1BC8">
              <w:rPr>
                <w:rFonts w:cs="Arial"/>
                <w:spacing w:val="1"/>
                <w:sz w:val="22"/>
                <w:szCs w:val="22"/>
              </w:rPr>
              <w:t>e</w:t>
            </w:r>
            <w:r w:rsidRPr="002D1BC8">
              <w:rPr>
                <w:rFonts w:cs="Arial"/>
                <w:sz w:val="22"/>
                <w:szCs w:val="22"/>
              </w:rPr>
              <w:t>ens.</w:t>
            </w:r>
            <w:r w:rsidRPr="002D1BC8">
              <w:rPr>
                <w:rFonts w:cs="Arial"/>
                <w:spacing w:val="-11"/>
                <w:sz w:val="22"/>
                <w:szCs w:val="22"/>
              </w:rPr>
              <w:t xml:space="preserve"> </w:t>
            </w:r>
            <w:r w:rsidRPr="002D1BC8">
              <w:rPr>
                <w:rFonts w:cs="Arial"/>
                <w:spacing w:val="1"/>
                <w:sz w:val="22"/>
                <w:szCs w:val="22"/>
              </w:rPr>
              <w:t>O</w:t>
            </w:r>
            <w:r w:rsidRPr="002D1BC8">
              <w:rPr>
                <w:rFonts w:cs="Arial"/>
                <w:spacing w:val="-1"/>
                <w:sz w:val="22"/>
                <w:szCs w:val="22"/>
              </w:rPr>
              <w:t>n</w:t>
            </w:r>
            <w:r w:rsidRPr="002D1BC8">
              <w:rPr>
                <w:rFonts w:cs="Arial"/>
                <w:sz w:val="22"/>
                <w:szCs w:val="22"/>
              </w:rPr>
              <w:t>e</w:t>
            </w:r>
            <w:r w:rsidRPr="002D1BC8">
              <w:rPr>
                <w:rFonts w:cs="Arial"/>
                <w:spacing w:val="-4"/>
                <w:sz w:val="22"/>
                <w:szCs w:val="22"/>
              </w:rPr>
              <w:t xml:space="preserve"> </w:t>
            </w:r>
            <w:r w:rsidRPr="002D1BC8">
              <w:rPr>
                <w:rFonts w:cs="Arial"/>
                <w:sz w:val="22"/>
                <w:szCs w:val="22"/>
              </w:rPr>
              <w:t>five-g</w:t>
            </w:r>
            <w:r w:rsidRPr="002D1BC8">
              <w:rPr>
                <w:rFonts w:cs="Arial"/>
                <w:spacing w:val="1"/>
                <w:sz w:val="22"/>
                <w:szCs w:val="22"/>
              </w:rPr>
              <w:t>a</w:t>
            </w:r>
            <w:r w:rsidRPr="002D1BC8">
              <w:rPr>
                <w:rFonts w:cs="Arial"/>
                <w:sz w:val="22"/>
                <w:szCs w:val="22"/>
              </w:rPr>
              <w:t>llon s</w:t>
            </w:r>
            <w:r w:rsidRPr="002D1BC8">
              <w:rPr>
                <w:rFonts w:cs="Arial"/>
                <w:spacing w:val="1"/>
                <w:sz w:val="22"/>
                <w:szCs w:val="22"/>
              </w:rPr>
              <w:t>h</w:t>
            </w:r>
            <w:r w:rsidRPr="002D1BC8">
              <w:rPr>
                <w:rFonts w:cs="Arial"/>
                <w:sz w:val="22"/>
                <w:szCs w:val="22"/>
              </w:rPr>
              <w:t>r</w:t>
            </w:r>
            <w:r w:rsidRPr="002D1BC8">
              <w:rPr>
                <w:rFonts w:cs="Arial"/>
                <w:spacing w:val="1"/>
                <w:sz w:val="22"/>
                <w:szCs w:val="22"/>
              </w:rPr>
              <w:t>u</w:t>
            </w:r>
            <w:r w:rsidRPr="002D1BC8">
              <w:rPr>
                <w:rFonts w:cs="Arial"/>
                <w:sz w:val="22"/>
                <w:szCs w:val="22"/>
              </w:rPr>
              <w:t>b</w:t>
            </w:r>
            <w:r w:rsidRPr="002D1BC8">
              <w:rPr>
                <w:rFonts w:cs="Arial"/>
                <w:spacing w:val="-5"/>
                <w:sz w:val="22"/>
                <w:szCs w:val="22"/>
              </w:rPr>
              <w:t xml:space="preserve"> </w:t>
            </w:r>
            <w:r w:rsidRPr="002D1BC8">
              <w:rPr>
                <w:rFonts w:cs="Arial"/>
                <w:sz w:val="22"/>
                <w:szCs w:val="22"/>
              </w:rPr>
              <w:t>p</w:t>
            </w:r>
            <w:r w:rsidRPr="002D1BC8">
              <w:rPr>
                <w:rFonts w:cs="Arial"/>
                <w:spacing w:val="1"/>
                <w:sz w:val="22"/>
                <w:szCs w:val="22"/>
              </w:rPr>
              <w:t>e</w:t>
            </w:r>
            <w:r w:rsidRPr="002D1BC8">
              <w:rPr>
                <w:rFonts w:cs="Arial"/>
                <w:sz w:val="22"/>
                <w:szCs w:val="22"/>
              </w:rPr>
              <w:t>r</w:t>
            </w:r>
            <w:r w:rsidRPr="002D1BC8">
              <w:rPr>
                <w:rFonts w:cs="Arial"/>
                <w:spacing w:val="-4"/>
                <w:sz w:val="22"/>
                <w:szCs w:val="22"/>
              </w:rPr>
              <w:t xml:space="preserve"> </w:t>
            </w:r>
            <w:r w:rsidRPr="002D1BC8">
              <w:rPr>
                <w:rFonts w:cs="Arial"/>
                <w:spacing w:val="1"/>
                <w:sz w:val="22"/>
                <w:szCs w:val="22"/>
              </w:rPr>
              <w:t>30</w:t>
            </w:r>
            <w:r w:rsidRPr="002D1BC8">
              <w:rPr>
                <w:rFonts w:cs="Arial"/>
                <w:sz w:val="22"/>
                <w:szCs w:val="22"/>
              </w:rPr>
              <w:t>0</w:t>
            </w:r>
            <w:r w:rsidRPr="002D1BC8">
              <w:rPr>
                <w:rFonts w:cs="Arial"/>
                <w:spacing w:val="-3"/>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w:t>
            </w:r>
            <w:r w:rsidRPr="002D1BC8">
              <w:rPr>
                <w:rFonts w:cs="Arial"/>
                <w:spacing w:val="1"/>
                <w:sz w:val="22"/>
                <w:szCs w:val="22"/>
              </w:rPr>
              <w:t>a</w:t>
            </w:r>
            <w:r w:rsidRPr="002D1BC8">
              <w:rPr>
                <w:rFonts w:cs="Arial"/>
                <w:sz w:val="22"/>
                <w:szCs w:val="22"/>
              </w:rPr>
              <w:t>re</w:t>
            </w:r>
            <w:r w:rsidRPr="002D1BC8">
              <w:rPr>
                <w:rFonts w:cs="Arial"/>
                <w:spacing w:val="-6"/>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i</w:t>
            </w:r>
            <w:r w:rsidRPr="002D1BC8">
              <w:rPr>
                <w:rFonts w:cs="Arial"/>
                <w:spacing w:val="1"/>
                <w:sz w:val="22"/>
                <w:szCs w:val="22"/>
              </w:rPr>
              <w:t>m</w:t>
            </w:r>
            <w:r w:rsidRPr="002D1BC8">
              <w:rPr>
                <w:rFonts w:cs="Arial"/>
                <w:sz w:val="22"/>
                <w:szCs w:val="22"/>
              </w:rPr>
              <w:t>pr</w:t>
            </w:r>
            <w:r w:rsidRPr="002D1BC8">
              <w:rPr>
                <w:rFonts w:cs="Arial"/>
                <w:spacing w:val="1"/>
                <w:sz w:val="22"/>
                <w:szCs w:val="22"/>
              </w:rPr>
              <w:t>o</w:t>
            </w:r>
            <w:r w:rsidRPr="002D1BC8">
              <w:rPr>
                <w:rFonts w:cs="Arial"/>
                <w:spacing w:val="-1"/>
                <w:sz w:val="22"/>
                <w:szCs w:val="22"/>
              </w:rPr>
              <w:t>v</w:t>
            </w:r>
            <w:r w:rsidRPr="002D1BC8">
              <w:rPr>
                <w:rFonts w:cs="Arial"/>
                <w:spacing w:val="1"/>
                <w:sz w:val="22"/>
                <w:szCs w:val="22"/>
              </w:rPr>
              <w:t>e</w:t>
            </w:r>
            <w:r w:rsidRPr="002D1BC8">
              <w:rPr>
                <w:rFonts w:cs="Arial"/>
                <w:sz w:val="22"/>
                <w:szCs w:val="22"/>
              </w:rPr>
              <w:t>d ar</w:t>
            </w:r>
            <w:r w:rsidRPr="002D1BC8">
              <w:rPr>
                <w:rFonts w:cs="Arial"/>
                <w:spacing w:val="1"/>
                <w:sz w:val="22"/>
                <w:szCs w:val="22"/>
              </w:rPr>
              <w:t>e</w:t>
            </w:r>
            <w:r w:rsidRPr="002D1BC8">
              <w:rPr>
                <w:rFonts w:cs="Arial"/>
                <w:sz w:val="22"/>
                <w:szCs w:val="22"/>
              </w:rPr>
              <w:t>a</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Parking</w:t>
            </w:r>
            <w:r w:rsidRPr="002D1BC8">
              <w:rPr>
                <w:rFonts w:cs="Arial"/>
                <w:spacing w:val="-7"/>
                <w:sz w:val="22"/>
                <w:szCs w:val="22"/>
              </w:rPr>
              <w:t xml:space="preserve"> </w:t>
            </w:r>
            <w:r w:rsidRPr="002D1BC8">
              <w:rPr>
                <w:rFonts w:cs="Arial"/>
                <w:sz w:val="22"/>
                <w:szCs w:val="22"/>
              </w:rPr>
              <w:t>lot,</w:t>
            </w:r>
            <w:r w:rsidRPr="002D1BC8">
              <w:rPr>
                <w:rFonts w:cs="Arial"/>
                <w:spacing w:val="-3"/>
                <w:sz w:val="22"/>
                <w:szCs w:val="22"/>
              </w:rPr>
              <w:t xml:space="preserve"> </w:t>
            </w:r>
            <w:r w:rsidRPr="002D1BC8">
              <w:rPr>
                <w:rFonts w:cs="Arial"/>
                <w:sz w:val="22"/>
                <w:szCs w:val="22"/>
              </w:rPr>
              <w:t>park</w:t>
            </w:r>
            <w:r w:rsidRPr="002D1BC8">
              <w:rPr>
                <w:rFonts w:cs="Arial"/>
                <w:spacing w:val="-4"/>
                <w:sz w:val="22"/>
                <w:szCs w:val="22"/>
              </w:rPr>
              <w:t xml:space="preserve"> </w:t>
            </w:r>
            <w:r w:rsidRPr="002D1BC8">
              <w:rPr>
                <w:rFonts w:cs="Arial"/>
                <w:sz w:val="22"/>
                <w:szCs w:val="22"/>
              </w:rPr>
              <w:t>strip</w:t>
            </w:r>
            <w:r w:rsidRPr="002D1BC8">
              <w:rPr>
                <w:rFonts w:cs="Arial"/>
                <w:spacing w:val="-4"/>
                <w:sz w:val="22"/>
                <w:szCs w:val="22"/>
              </w:rPr>
              <w:t xml:space="preserve"> </w:t>
            </w:r>
            <w:r w:rsidRPr="002D1BC8">
              <w:rPr>
                <w:rFonts w:cs="Arial"/>
                <w:sz w:val="22"/>
                <w:szCs w:val="22"/>
              </w:rPr>
              <w:t>(in</w:t>
            </w:r>
            <w:r w:rsidRPr="002D1BC8">
              <w:rPr>
                <w:rFonts w:cs="Arial"/>
                <w:spacing w:val="-3"/>
                <w:sz w:val="22"/>
                <w:szCs w:val="22"/>
              </w:rPr>
              <w:t xml:space="preserve"> </w:t>
            </w:r>
            <w:r w:rsidRPr="002D1BC8">
              <w:rPr>
                <w:rFonts w:cs="Arial"/>
                <w:sz w:val="22"/>
                <w:szCs w:val="22"/>
              </w:rPr>
              <w:t>right-of-</w:t>
            </w:r>
          </w:p>
          <w:p w:rsidR="003F4AEB" w:rsidRPr="002D1BC8" w:rsidRDefault="003F4AEB" w:rsidP="003F4AEB">
            <w:pPr>
              <w:widowControl w:val="0"/>
              <w:spacing w:before="6"/>
              <w:ind w:left="36" w:right="-20"/>
              <w:rPr>
                <w:rFonts w:cs="Arial"/>
                <w:sz w:val="22"/>
                <w:szCs w:val="22"/>
              </w:rPr>
            </w:pPr>
            <w:r w:rsidRPr="002D1BC8">
              <w:rPr>
                <w:rFonts w:cs="Arial"/>
                <w:spacing w:val="1"/>
                <w:sz w:val="22"/>
                <w:szCs w:val="22"/>
              </w:rPr>
              <w:t>w</w:t>
            </w:r>
            <w:r w:rsidRPr="002D1BC8">
              <w:rPr>
                <w:rFonts w:cs="Arial"/>
                <w:sz w:val="22"/>
                <w:szCs w:val="22"/>
              </w:rPr>
              <w:t>a</w:t>
            </w:r>
            <w:r w:rsidRPr="002D1BC8">
              <w:rPr>
                <w:rFonts w:cs="Arial"/>
                <w:spacing w:val="-1"/>
                <w:sz w:val="22"/>
                <w:szCs w:val="22"/>
              </w:rPr>
              <w:t>y</w:t>
            </w:r>
            <w:r w:rsidRPr="002D1BC8">
              <w:rPr>
                <w:rFonts w:cs="Arial"/>
                <w:sz w:val="22"/>
                <w:szCs w:val="22"/>
              </w:rPr>
              <w:t>)</w:t>
            </w:r>
          </w:p>
        </w:tc>
      </w:tr>
      <w:tr w:rsidR="003F4AEB" w:rsidRPr="002D1BC8" w:rsidTr="006D3731">
        <w:trPr>
          <w:trHeight w:hRule="exact" w:val="820"/>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7" w:right="-20"/>
              <w:rPr>
                <w:rFonts w:cs="Arial"/>
                <w:sz w:val="22"/>
                <w:szCs w:val="22"/>
              </w:rPr>
            </w:pPr>
            <w:r w:rsidRPr="002D1BC8">
              <w:rPr>
                <w:rFonts w:cs="Arial"/>
                <w:sz w:val="22"/>
                <w:szCs w:val="22"/>
              </w:rPr>
              <w:t>I</w:t>
            </w:r>
            <w:r w:rsidRPr="002D1BC8">
              <w:rPr>
                <w:rFonts w:cs="Arial"/>
                <w:spacing w:val="-1"/>
                <w:sz w:val="22"/>
                <w:szCs w:val="22"/>
              </w:rPr>
              <w:t>-</w:t>
            </w:r>
            <w:r w:rsidRPr="002D1BC8">
              <w:rPr>
                <w:rFonts w:cs="Arial"/>
                <w:sz w:val="22"/>
                <w:szCs w:val="22"/>
              </w:rPr>
              <w:t>1,</w:t>
            </w:r>
            <w:r w:rsidRPr="002D1BC8">
              <w:rPr>
                <w:rFonts w:cs="Arial"/>
                <w:spacing w:val="-3"/>
                <w:sz w:val="22"/>
                <w:szCs w:val="22"/>
              </w:rPr>
              <w:t xml:space="preserve"> </w:t>
            </w:r>
            <w:r w:rsidRPr="002D1BC8">
              <w:rPr>
                <w:rFonts w:cs="Arial"/>
                <w:sz w:val="22"/>
                <w:szCs w:val="22"/>
              </w:rPr>
              <w:t>I-2</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As</w:t>
            </w:r>
            <w:r w:rsidRPr="002D1BC8">
              <w:rPr>
                <w:rFonts w:cs="Arial"/>
                <w:spacing w:val="-3"/>
                <w:sz w:val="22"/>
                <w:szCs w:val="22"/>
              </w:rPr>
              <w:t xml:space="preserve"> </w:t>
            </w:r>
            <w:r w:rsidRPr="002D1BC8">
              <w:rPr>
                <w:rFonts w:cs="Arial"/>
                <w:sz w:val="22"/>
                <w:szCs w:val="22"/>
              </w:rPr>
              <w:t>required</w:t>
            </w:r>
            <w:r w:rsidRPr="002D1BC8">
              <w:rPr>
                <w:rFonts w:cs="Arial"/>
                <w:spacing w:val="-8"/>
                <w:sz w:val="22"/>
                <w:szCs w:val="22"/>
              </w:rPr>
              <w:t xml:space="preserve"> </w:t>
            </w:r>
            <w:r w:rsidRPr="002D1BC8">
              <w:rPr>
                <w:rFonts w:cs="Arial"/>
                <w:sz w:val="22"/>
                <w:szCs w:val="22"/>
              </w:rPr>
              <w:t>in subse</w:t>
            </w:r>
            <w:r w:rsidRPr="002D1BC8">
              <w:rPr>
                <w:rFonts w:cs="Arial"/>
                <w:spacing w:val="1"/>
                <w:sz w:val="22"/>
                <w:szCs w:val="22"/>
              </w:rPr>
              <w:t>c</w:t>
            </w:r>
            <w:r w:rsidRPr="002D1BC8">
              <w:rPr>
                <w:rFonts w:cs="Arial"/>
                <w:sz w:val="22"/>
                <w:szCs w:val="22"/>
              </w:rPr>
              <w:t>tion</w:t>
            </w:r>
            <w:r w:rsidRPr="002D1BC8">
              <w:rPr>
                <w:rFonts w:cs="Arial"/>
                <w:spacing w:val="-10"/>
                <w:sz w:val="22"/>
                <w:szCs w:val="22"/>
              </w:rPr>
              <w:t xml:space="preserve"> </w:t>
            </w:r>
            <w:r w:rsidRPr="002D1BC8">
              <w:rPr>
                <w:rFonts w:cs="Arial"/>
                <w:sz w:val="22"/>
                <w:szCs w:val="22"/>
              </w:rPr>
              <w:t>(h)</w:t>
            </w:r>
            <w:r w:rsidRPr="002D1BC8">
              <w:rPr>
                <w:rFonts w:cs="Arial"/>
                <w:spacing w:val="-3"/>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this</w:t>
            </w:r>
          </w:p>
          <w:p w:rsidR="003F4AEB" w:rsidRPr="002D1BC8" w:rsidRDefault="003F4AEB" w:rsidP="003F4AEB">
            <w:pPr>
              <w:widowControl w:val="0"/>
              <w:spacing w:before="7" w:line="246" w:lineRule="auto"/>
              <w:ind w:left="36" w:right="29"/>
              <w:rPr>
                <w:rFonts w:cs="Arial"/>
                <w:sz w:val="22"/>
                <w:szCs w:val="22"/>
              </w:rPr>
            </w:pPr>
            <w:r w:rsidRPr="002D1BC8">
              <w:rPr>
                <w:rFonts w:cs="Arial"/>
                <w:sz w:val="22"/>
                <w:szCs w:val="22"/>
              </w:rPr>
              <w:t>s</w:t>
            </w:r>
            <w:r w:rsidRPr="002D1BC8">
              <w:rPr>
                <w:rFonts w:cs="Arial"/>
                <w:spacing w:val="1"/>
                <w:sz w:val="22"/>
                <w:szCs w:val="22"/>
              </w:rPr>
              <w:t>e</w:t>
            </w:r>
            <w:r w:rsidRPr="002D1BC8">
              <w:rPr>
                <w:rFonts w:cs="Arial"/>
                <w:sz w:val="22"/>
                <w:szCs w:val="22"/>
              </w:rPr>
              <w:t>ction</w:t>
            </w:r>
            <w:r w:rsidRPr="002D1BC8">
              <w:rPr>
                <w:rFonts w:cs="Arial"/>
                <w:spacing w:val="-10"/>
                <w:sz w:val="22"/>
                <w:szCs w:val="22"/>
              </w:rPr>
              <w:t xml:space="preserve"> </w:t>
            </w:r>
            <w:r w:rsidRPr="002D1BC8">
              <w:rPr>
                <w:rFonts w:cs="Arial"/>
                <w:sz w:val="22"/>
                <w:szCs w:val="22"/>
              </w:rPr>
              <w:t>and</w:t>
            </w:r>
            <w:r w:rsidRPr="002D1BC8">
              <w:rPr>
                <w:rFonts w:cs="Arial"/>
                <w:spacing w:val="-8"/>
                <w:sz w:val="22"/>
                <w:szCs w:val="22"/>
              </w:rPr>
              <w:t xml:space="preserve"> </w:t>
            </w:r>
            <w:r w:rsidRPr="002D1BC8">
              <w:rPr>
                <w:rFonts w:cs="Arial"/>
                <w:sz w:val="22"/>
                <w:szCs w:val="22"/>
              </w:rPr>
              <w:t>in</w:t>
            </w:r>
            <w:r w:rsidRPr="002D1BC8">
              <w:rPr>
                <w:rFonts w:cs="Arial"/>
                <w:spacing w:val="-8"/>
                <w:sz w:val="22"/>
                <w:szCs w:val="22"/>
              </w:rPr>
              <w:t xml:space="preserve"> </w:t>
            </w:r>
            <w:r w:rsidRPr="002D1BC8">
              <w:rPr>
                <w:rFonts w:cs="Arial"/>
                <w:sz w:val="22"/>
                <w:szCs w:val="22"/>
              </w:rPr>
              <w:t>oth</w:t>
            </w:r>
            <w:r w:rsidRPr="002D1BC8">
              <w:rPr>
                <w:rFonts w:cs="Arial"/>
                <w:spacing w:val="1"/>
                <w:sz w:val="22"/>
                <w:szCs w:val="22"/>
              </w:rPr>
              <w:t>e</w:t>
            </w:r>
            <w:r w:rsidRPr="002D1BC8">
              <w:rPr>
                <w:rFonts w:cs="Arial"/>
                <w:sz w:val="22"/>
                <w:szCs w:val="22"/>
              </w:rPr>
              <w:t>r</w:t>
            </w:r>
            <w:r w:rsidRPr="002D1BC8">
              <w:rPr>
                <w:rFonts w:cs="Arial"/>
                <w:spacing w:val="-8"/>
                <w:sz w:val="22"/>
                <w:szCs w:val="22"/>
              </w:rPr>
              <w:t xml:space="preserve"> </w:t>
            </w:r>
            <w:r w:rsidRPr="002D1BC8">
              <w:rPr>
                <w:rFonts w:cs="Arial"/>
                <w:sz w:val="22"/>
                <w:szCs w:val="22"/>
              </w:rPr>
              <w:t>subsections</w:t>
            </w:r>
            <w:r w:rsidRPr="002D1BC8">
              <w:rPr>
                <w:rFonts w:cs="Arial"/>
                <w:spacing w:val="-15"/>
                <w:sz w:val="22"/>
                <w:szCs w:val="22"/>
              </w:rPr>
              <w:t xml:space="preserve"> </w:t>
            </w:r>
            <w:r w:rsidRPr="002D1BC8">
              <w:rPr>
                <w:rFonts w:cs="Arial"/>
                <w:sz w:val="22"/>
                <w:szCs w:val="22"/>
              </w:rPr>
              <w:t>of</w:t>
            </w:r>
            <w:r w:rsidRPr="002D1BC8">
              <w:rPr>
                <w:rFonts w:cs="Arial"/>
                <w:spacing w:val="-7"/>
                <w:sz w:val="22"/>
                <w:szCs w:val="22"/>
              </w:rPr>
              <w:t xml:space="preserve"> </w:t>
            </w:r>
            <w:r w:rsidRPr="002D1BC8">
              <w:rPr>
                <w:rFonts w:cs="Arial"/>
                <w:sz w:val="22"/>
                <w:szCs w:val="22"/>
              </w:rPr>
              <w:t>this section</w:t>
            </w:r>
            <w:r w:rsidRPr="002D1BC8">
              <w:rPr>
                <w:rFonts w:cs="Arial"/>
                <w:spacing w:val="-6"/>
                <w:sz w:val="22"/>
                <w:szCs w:val="22"/>
              </w:rPr>
              <w:t xml:space="preserve"> </w:t>
            </w:r>
            <w:r w:rsidRPr="002D1BC8">
              <w:rPr>
                <w:rFonts w:cs="Arial"/>
                <w:sz w:val="22"/>
                <w:szCs w:val="22"/>
              </w:rPr>
              <w:t>where</w:t>
            </w:r>
            <w:r w:rsidRPr="002D1BC8">
              <w:rPr>
                <w:rFonts w:cs="Arial"/>
                <w:spacing w:val="-5"/>
                <w:sz w:val="22"/>
                <w:szCs w:val="22"/>
              </w:rPr>
              <w:t xml:space="preserve"> </w:t>
            </w:r>
            <w:r w:rsidRPr="002D1BC8">
              <w:rPr>
                <w:rFonts w:cs="Arial"/>
                <w:sz w:val="22"/>
                <w:szCs w:val="22"/>
              </w:rPr>
              <w:t>applicable</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pacing w:val="-3"/>
                <w:sz w:val="22"/>
                <w:szCs w:val="22"/>
              </w:rPr>
              <w:t>S</w:t>
            </w:r>
            <w:r w:rsidRPr="002D1BC8">
              <w:rPr>
                <w:rFonts w:cs="Arial"/>
                <w:sz w:val="22"/>
                <w:szCs w:val="22"/>
              </w:rPr>
              <w:t>treet</w:t>
            </w:r>
            <w:r w:rsidRPr="002D1BC8">
              <w:rPr>
                <w:rFonts w:cs="Arial"/>
                <w:spacing w:val="-17"/>
                <w:sz w:val="22"/>
                <w:szCs w:val="22"/>
              </w:rPr>
              <w:t xml:space="preserve"> </w:t>
            </w:r>
            <w:r w:rsidRPr="002D1BC8">
              <w:rPr>
                <w:rFonts w:cs="Arial"/>
                <w:sz w:val="22"/>
                <w:szCs w:val="22"/>
              </w:rPr>
              <w:t>frontage,</w:t>
            </w:r>
            <w:r w:rsidRPr="002D1BC8">
              <w:rPr>
                <w:rFonts w:cs="Arial"/>
                <w:spacing w:val="-20"/>
                <w:sz w:val="22"/>
                <w:szCs w:val="22"/>
              </w:rPr>
              <w:t xml:space="preserve"> </w:t>
            </w:r>
            <w:r w:rsidRPr="002D1BC8">
              <w:rPr>
                <w:rFonts w:cs="Arial"/>
                <w:sz w:val="22"/>
                <w:szCs w:val="22"/>
              </w:rPr>
              <w:t>p</w:t>
            </w:r>
            <w:r w:rsidRPr="002D1BC8">
              <w:rPr>
                <w:rFonts w:cs="Arial"/>
                <w:spacing w:val="1"/>
                <w:sz w:val="22"/>
                <w:szCs w:val="22"/>
              </w:rPr>
              <w:t>a</w:t>
            </w:r>
            <w:r w:rsidRPr="002D1BC8">
              <w:rPr>
                <w:rFonts w:cs="Arial"/>
                <w:sz w:val="22"/>
                <w:szCs w:val="22"/>
              </w:rPr>
              <w:t>rking</w:t>
            </w:r>
            <w:r w:rsidRPr="002D1BC8">
              <w:rPr>
                <w:rFonts w:cs="Arial"/>
                <w:spacing w:val="-19"/>
                <w:sz w:val="22"/>
                <w:szCs w:val="22"/>
              </w:rPr>
              <w:t xml:space="preserve"> </w:t>
            </w:r>
            <w:r w:rsidRPr="002D1BC8">
              <w:rPr>
                <w:rFonts w:cs="Arial"/>
                <w:sz w:val="22"/>
                <w:szCs w:val="22"/>
              </w:rPr>
              <w:t>lot</w:t>
            </w:r>
            <w:r w:rsidRPr="002D1BC8">
              <w:rPr>
                <w:rFonts w:cs="Arial"/>
                <w:spacing w:val="1"/>
                <w:sz w:val="22"/>
                <w:szCs w:val="22"/>
              </w:rPr>
              <w:t>s</w:t>
            </w:r>
            <w:r w:rsidRPr="002D1BC8">
              <w:rPr>
                <w:rFonts w:cs="Arial"/>
                <w:sz w:val="22"/>
                <w:szCs w:val="22"/>
              </w:rPr>
              <w:t>,</w:t>
            </w:r>
            <w:r w:rsidRPr="002D1BC8">
              <w:rPr>
                <w:rFonts w:cs="Arial"/>
                <w:spacing w:val="-16"/>
                <w:sz w:val="22"/>
                <w:szCs w:val="22"/>
              </w:rPr>
              <w:t xml:space="preserve"> </w:t>
            </w:r>
            <w:r w:rsidRPr="002D1BC8">
              <w:rPr>
                <w:rFonts w:cs="Arial"/>
                <w:sz w:val="22"/>
                <w:szCs w:val="22"/>
              </w:rPr>
              <w:t>bu</w:t>
            </w:r>
            <w:r w:rsidRPr="002D1BC8">
              <w:rPr>
                <w:rFonts w:cs="Arial"/>
                <w:spacing w:val="-4"/>
                <w:sz w:val="22"/>
                <w:szCs w:val="22"/>
              </w:rPr>
              <w:t>f</w:t>
            </w:r>
            <w:r w:rsidRPr="002D1BC8">
              <w:rPr>
                <w:rFonts w:cs="Arial"/>
                <w:sz w:val="22"/>
                <w:szCs w:val="22"/>
              </w:rPr>
              <w:t>fers</w:t>
            </w:r>
          </w:p>
          <w:p w:rsidR="003F4AEB" w:rsidRPr="002D1BC8" w:rsidRDefault="003F4AEB" w:rsidP="003F4AEB">
            <w:pPr>
              <w:widowControl w:val="0"/>
              <w:spacing w:before="7"/>
              <w:ind w:left="36" w:right="-20"/>
              <w:rPr>
                <w:rFonts w:cs="Arial"/>
                <w:sz w:val="22"/>
                <w:szCs w:val="22"/>
              </w:rPr>
            </w:pPr>
            <w:r w:rsidRPr="002D1BC8">
              <w:rPr>
                <w:rFonts w:cs="Arial"/>
                <w:sz w:val="22"/>
                <w:szCs w:val="22"/>
              </w:rPr>
              <w:t>a</w:t>
            </w:r>
            <w:r w:rsidRPr="002D1BC8">
              <w:rPr>
                <w:rFonts w:cs="Arial"/>
                <w:spacing w:val="-1"/>
                <w:sz w:val="22"/>
                <w:szCs w:val="22"/>
              </w:rPr>
              <w:t>n</w:t>
            </w:r>
            <w:r w:rsidRPr="002D1BC8">
              <w:rPr>
                <w:rFonts w:cs="Arial"/>
                <w:sz w:val="22"/>
                <w:szCs w:val="22"/>
              </w:rPr>
              <w:t>d</w:t>
            </w:r>
            <w:r w:rsidRPr="002D1BC8">
              <w:rPr>
                <w:rFonts w:cs="Arial"/>
                <w:spacing w:val="-3"/>
                <w:sz w:val="22"/>
                <w:szCs w:val="22"/>
              </w:rPr>
              <w:t xml:space="preserve"> </w:t>
            </w:r>
            <w:r w:rsidRPr="002D1BC8">
              <w:rPr>
                <w:rFonts w:cs="Arial"/>
                <w:spacing w:val="-1"/>
                <w:sz w:val="22"/>
                <w:szCs w:val="22"/>
              </w:rPr>
              <w:t>p</w:t>
            </w:r>
            <w:r w:rsidRPr="002D1BC8">
              <w:rPr>
                <w:rFonts w:cs="Arial"/>
                <w:spacing w:val="1"/>
                <w:sz w:val="22"/>
                <w:szCs w:val="22"/>
              </w:rPr>
              <w:t>u</w:t>
            </w:r>
            <w:r w:rsidRPr="002D1BC8">
              <w:rPr>
                <w:rFonts w:cs="Arial"/>
                <w:spacing w:val="-1"/>
                <w:sz w:val="22"/>
                <w:szCs w:val="22"/>
              </w:rPr>
              <w:t>b</w:t>
            </w:r>
            <w:r w:rsidRPr="002D1BC8">
              <w:rPr>
                <w:rFonts w:cs="Arial"/>
                <w:sz w:val="22"/>
                <w:szCs w:val="22"/>
              </w:rPr>
              <w:t>lic</w:t>
            </w:r>
            <w:r w:rsidRPr="002D1BC8">
              <w:rPr>
                <w:rFonts w:cs="Arial"/>
                <w:spacing w:val="-4"/>
                <w:sz w:val="22"/>
                <w:szCs w:val="22"/>
              </w:rPr>
              <w:t xml:space="preserve"> </w:t>
            </w:r>
            <w:r w:rsidRPr="002D1BC8">
              <w:rPr>
                <w:rFonts w:cs="Arial"/>
                <w:sz w:val="22"/>
                <w:szCs w:val="22"/>
              </w:rPr>
              <w:t>rig</w:t>
            </w:r>
            <w:r w:rsidRPr="002D1BC8">
              <w:rPr>
                <w:rFonts w:cs="Arial"/>
                <w:spacing w:val="-1"/>
                <w:sz w:val="22"/>
                <w:szCs w:val="22"/>
              </w:rPr>
              <w:t>h</w:t>
            </w:r>
            <w:r w:rsidRPr="002D1BC8">
              <w:rPr>
                <w:rFonts w:cs="Arial"/>
                <w:sz w:val="22"/>
                <w:szCs w:val="22"/>
              </w:rPr>
              <w:t>t-of</w:t>
            </w:r>
            <w:r w:rsidRPr="002D1BC8">
              <w:rPr>
                <w:rFonts w:cs="Arial"/>
                <w:spacing w:val="-1"/>
                <w:sz w:val="22"/>
                <w:szCs w:val="22"/>
              </w:rPr>
              <w:t>-</w:t>
            </w:r>
            <w:r w:rsidRPr="002D1BC8">
              <w:rPr>
                <w:rFonts w:cs="Arial"/>
                <w:spacing w:val="1"/>
                <w:sz w:val="22"/>
                <w:szCs w:val="22"/>
              </w:rPr>
              <w:t>w</w:t>
            </w:r>
            <w:r w:rsidRPr="002D1BC8">
              <w:rPr>
                <w:rFonts w:cs="Arial"/>
                <w:sz w:val="22"/>
                <w:szCs w:val="22"/>
              </w:rPr>
              <w:t>ay</w:t>
            </w:r>
          </w:p>
        </w:tc>
      </w:tr>
      <w:tr w:rsidR="003F4AEB" w:rsidRPr="002D1BC8" w:rsidTr="006D3731">
        <w:trPr>
          <w:trHeight w:hRule="exact" w:val="2120"/>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pacing w:val="-1"/>
                <w:sz w:val="22"/>
                <w:szCs w:val="22"/>
              </w:rPr>
              <w:t>M</w:t>
            </w:r>
            <w:r w:rsidRPr="002D1BC8">
              <w:rPr>
                <w:rFonts w:cs="Arial"/>
                <w:spacing w:val="1"/>
                <w:sz w:val="22"/>
                <w:szCs w:val="22"/>
              </w:rPr>
              <w:t>X</w:t>
            </w:r>
            <w:r w:rsidRPr="002D1BC8">
              <w:rPr>
                <w:rFonts w:cs="Arial"/>
                <w:sz w:val="22"/>
                <w:szCs w:val="22"/>
              </w:rPr>
              <w:t>R,</w:t>
            </w:r>
            <w:r w:rsidRPr="002D1BC8">
              <w:rPr>
                <w:rFonts w:cs="Arial"/>
                <w:spacing w:val="-7"/>
                <w:sz w:val="22"/>
                <w:szCs w:val="22"/>
              </w:rPr>
              <w:t xml:space="preserve"> </w:t>
            </w:r>
            <w:r w:rsidRPr="002D1BC8">
              <w:rPr>
                <w:rFonts w:cs="Arial"/>
                <w:sz w:val="22"/>
                <w:szCs w:val="22"/>
              </w:rPr>
              <w:t>MX</w:t>
            </w:r>
            <w:r w:rsidRPr="002D1BC8">
              <w:rPr>
                <w:rFonts w:cs="Arial"/>
                <w:spacing w:val="-27"/>
                <w:sz w:val="22"/>
                <w:szCs w:val="22"/>
              </w:rPr>
              <w:t>G</w:t>
            </w:r>
            <w:r w:rsidRPr="002D1BC8">
              <w:rPr>
                <w:rFonts w:cs="Arial"/>
                <w:sz w:val="22"/>
                <w:szCs w:val="22"/>
              </w:rPr>
              <w:t>,</w:t>
            </w:r>
            <w:r w:rsidRPr="002D1BC8">
              <w:rPr>
                <w:rFonts w:cs="Arial"/>
                <w:spacing w:val="-6"/>
                <w:sz w:val="22"/>
                <w:szCs w:val="22"/>
              </w:rPr>
              <w:t xml:space="preserve"> </w:t>
            </w:r>
            <w:r w:rsidRPr="002D1BC8">
              <w:rPr>
                <w:rFonts w:cs="Arial"/>
                <w:sz w:val="22"/>
                <w:szCs w:val="22"/>
              </w:rPr>
              <w:t>MXS, MXOC</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7" w:right="-20"/>
              <w:rPr>
                <w:rFonts w:cs="Arial"/>
                <w:sz w:val="22"/>
                <w:szCs w:val="22"/>
              </w:rPr>
            </w:pPr>
            <w:r w:rsidRPr="002D1BC8">
              <w:rPr>
                <w:rFonts w:cs="Arial"/>
                <w:sz w:val="22"/>
                <w:szCs w:val="22"/>
              </w:rPr>
              <w:t>One</w:t>
            </w:r>
            <w:r w:rsidRPr="002D1BC8">
              <w:rPr>
                <w:rFonts w:cs="Arial"/>
                <w:spacing w:val="-4"/>
                <w:sz w:val="22"/>
                <w:szCs w:val="22"/>
              </w:rPr>
              <w:t xml:space="preserve"> </w:t>
            </w:r>
            <w:r w:rsidRPr="002D1BC8">
              <w:rPr>
                <w:rFonts w:cs="Arial"/>
                <w:sz w:val="22"/>
                <w:szCs w:val="22"/>
              </w:rPr>
              <w:t>tree</w:t>
            </w:r>
            <w:r w:rsidRPr="002D1BC8">
              <w:rPr>
                <w:rFonts w:cs="Arial"/>
                <w:spacing w:val="-4"/>
                <w:sz w:val="22"/>
                <w:szCs w:val="22"/>
              </w:rPr>
              <w:t xml:space="preserve"> </w:t>
            </w:r>
            <w:r w:rsidRPr="002D1BC8">
              <w:rPr>
                <w:rFonts w:cs="Arial"/>
                <w:sz w:val="22"/>
                <w:szCs w:val="22"/>
              </w:rPr>
              <w:t>per</w:t>
            </w:r>
            <w:r w:rsidRPr="002D1BC8">
              <w:rPr>
                <w:rFonts w:cs="Arial"/>
                <w:spacing w:val="-3"/>
                <w:sz w:val="22"/>
                <w:szCs w:val="22"/>
              </w:rPr>
              <w:t xml:space="preserve"> </w:t>
            </w:r>
            <w:r w:rsidRPr="002D1BC8">
              <w:rPr>
                <w:rFonts w:cs="Arial"/>
                <w:spacing w:val="-1"/>
                <w:sz w:val="22"/>
                <w:szCs w:val="22"/>
              </w:rPr>
              <w:t>3</w:t>
            </w:r>
            <w:r w:rsidRPr="002D1BC8">
              <w:rPr>
                <w:rFonts w:cs="Arial"/>
                <w:sz w:val="22"/>
                <w:szCs w:val="22"/>
              </w:rPr>
              <w:t>,0</w:t>
            </w:r>
            <w:r w:rsidRPr="002D1BC8">
              <w:rPr>
                <w:rFonts w:cs="Arial"/>
                <w:spacing w:val="-1"/>
                <w:sz w:val="22"/>
                <w:szCs w:val="22"/>
              </w:rPr>
              <w:t>0</w:t>
            </w:r>
            <w:r w:rsidRPr="002D1BC8">
              <w:rPr>
                <w:rFonts w:cs="Arial"/>
                <w:sz w:val="22"/>
                <w:szCs w:val="22"/>
              </w:rPr>
              <w:t>0</w:t>
            </w:r>
            <w:r w:rsidRPr="002D1BC8">
              <w:rPr>
                <w:rFonts w:cs="Arial"/>
                <w:spacing w:val="-5"/>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uare</w:t>
            </w:r>
            <w:r w:rsidRPr="002D1BC8">
              <w:rPr>
                <w:rFonts w:cs="Arial"/>
                <w:spacing w:val="-7"/>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pacing w:val="-1"/>
                <w:sz w:val="22"/>
                <w:szCs w:val="22"/>
              </w:rPr>
              <w:t>o</w:t>
            </w:r>
            <w:r w:rsidRPr="002D1BC8">
              <w:rPr>
                <w:rFonts w:cs="Arial"/>
                <w:sz w:val="22"/>
                <w:szCs w:val="22"/>
              </w:rPr>
              <w:t>f</w:t>
            </w:r>
          </w:p>
          <w:p w:rsidR="003F4AEB" w:rsidRPr="002D1BC8" w:rsidRDefault="003F4AEB" w:rsidP="003F4AEB">
            <w:pPr>
              <w:widowControl w:val="0"/>
              <w:spacing w:before="6" w:line="246" w:lineRule="auto"/>
              <w:ind w:left="36" w:right="48"/>
              <w:rPr>
                <w:rFonts w:cs="Arial"/>
                <w:sz w:val="22"/>
                <w:szCs w:val="22"/>
              </w:rPr>
            </w:pPr>
            <w:proofErr w:type="gramStart"/>
            <w:r w:rsidRPr="002D1BC8">
              <w:rPr>
                <w:rFonts w:cs="Arial"/>
                <w:sz w:val="22"/>
                <w:szCs w:val="22"/>
              </w:rPr>
              <w:t>improved</w:t>
            </w:r>
            <w:proofErr w:type="gramEnd"/>
            <w:r w:rsidRPr="002D1BC8">
              <w:rPr>
                <w:rFonts w:cs="Arial"/>
                <w:spacing w:val="-8"/>
                <w:sz w:val="22"/>
                <w:szCs w:val="22"/>
              </w:rPr>
              <w:t xml:space="preserve"> </w:t>
            </w:r>
            <w:r w:rsidRPr="002D1BC8">
              <w:rPr>
                <w:rFonts w:cs="Arial"/>
                <w:sz w:val="22"/>
                <w:szCs w:val="22"/>
              </w:rPr>
              <w:t>area,</w:t>
            </w:r>
            <w:r w:rsidRPr="002D1BC8">
              <w:rPr>
                <w:rFonts w:cs="Arial"/>
                <w:spacing w:val="-5"/>
                <w:sz w:val="22"/>
                <w:szCs w:val="22"/>
              </w:rPr>
              <w:t xml:space="preserve"> </w:t>
            </w:r>
            <w:r w:rsidRPr="002D1BC8">
              <w:rPr>
                <w:rFonts w:cs="Arial"/>
                <w:sz w:val="22"/>
                <w:szCs w:val="22"/>
              </w:rPr>
              <w:t>with</w:t>
            </w:r>
            <w:r w:rsidRPr="002D1BC8">
              <w:rPr>
                <w:rFonts w:cs="Arial"/>
                <w:spacing w:val="-4"/>
                <w:sz w:val="22"/>
                <w:szCs w:val="22"/>
              </w:rPr>
              <w:t xml:space="preserve"> </w:t>
            </w:r>
            <w:r w:rsidRPr="002D1BC8">
              <w:rPr>
                <w:rFonts w:cs="Arial"/>
                <w:sz w:val="22"/>
                <w:szCs w:val="22"/>
              </w:rPr>
              <w:t>no</w:t>
            </w:r>
            <w:r w:rsidRPr="002D1BC8">
              <w:rPr>
                <w:rFonts w:cs="Arial"/>
                <w:spacing w:val="-2"/>
                <w:sz w:val="22"/>
                <w:szCs w:val="22"/>
              </w:rPr>
              <w:t xml:space="preserve"> </w:t>
            </w:r>
            <w:r w:rsidRPr="002D1BC8">
              <w:rPr>
                <w:rFonts w:cs="Arial"/>
                <w:sz w:val="22"/>
                <w:szCs w:val="22"/>
              </w:rPr>
              <w:t>more</w:t>
            </w:r>
            <w:r w:rsidRPr="002D1BC8">
              <w:rPr>
                <w:rFonts w:cs="Arial"/>
                <w:spacing w:val="-5"/>
                <w:sz w:val="22"/>
                <w:szCs w:val="22"/>
              </w:rPr>
              <w:t xml:space="preserve"> </w:t>
            </w:r>
            <w:r w:rsidRPr="002D1BC8">
              <w:rPr>
                <w:rFonts w:cs="Arial"/>
                <w:sz w:val="22"/>
                <w:szCs w:val="22"/>
              </w:rPr>
              <w:t>than</w:t>
            </w:r>
            <w:r w:rsidRPr="002D1BC8">
              <w:rPr>
                <w:rFonts w:cs="Arial"/>
                <w:spacing w:val="-4"/>
                <w:sz w:val="22"/>
                <w:szCs w:val="22"/>
              </w:rPr>
              <w:t xml:space="preserve"> </w:t>
            </w:r>
            <w:r w:rsidRPr="002D1BC8">
              <w:rPr>
                <w:rFonts w:cs="Arial"/>
                <w:sz w:val="22"/>
                <w:szCs w:val="22"/>
              </w:rPr>
              <w:t>20 percent</w:t>
            </w:r>
            <w:r w:rsidRPr="002D1BC8">
              <w:rPr>
                <w:rFonts w:cs="Arial"/>
                <w:spacing w:val="-6"/>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the</w:t>
            </w:r>
            <w:r w:rsidRPr="002D1BC8">
              <w:rPr>
                <w:rFonts w:cs="Arial"/>
                <w:spacing w:val="-3"/>
                <w:sz w:val="22"/>
                <w:szCs w:val="22"/>
              </w:rPr>
              <w:t xml:space="preserve"> </w:t>
            </w:r>
            <w:r w:rsidRPr="002D1BC8">
              <w:rPr>
                <w:rFonts w:cs="Arial"/>
                <w:sz w:val="22"/>
                <w:szCs w:val="22"/>
              </w:rPr>
              <w:t>total</w:t>
            </w:r>
            <w:r w:rsidRPr="002D1BC8">
              <w:rPr>
                <w:rFonts w:cs="Arial"/>
                <w:spacing w:val="-4"/>
                <w:sz w:val="22"/>
                <w:szCs w:val="22"/>
              </w:rPr>
              <w:t xml:space="preserve"> </w:t>
            </w:r>
            <w:r w:rsidRPr="002D1BC8">
              <w:rPr>
                <w:rFonts w:cs="Arial"/>
                <w:sz w:val="22"/>
                <w:szCs w:val="22"/>
              </w:rPr>
              <w:t>being</w:t>
            </w:r>
            <w:r w:rsidRPr="002D1BC8">
              <w:rPr>
                <w:rFonts w:cs="Arial"/>
                <w:spacing w:val="-5"/>
                <w:sz w:val="22"/>
                <w:szCs w:val="22"/>
              </w:rPr>
              <w:t xml:space="preserve"> </w:t>
            </w:r>
            <w:r w:rsidRPr="002D1BC8">
              <w:rPr>
                <w:rFonts w:cs="Arial"/>
                <w:sz w:val="22"/>
                <w:szCs w:val="22"/>
              </w:rPr>
              <w:t>ornamental tre</w:t>
            </w:r>
            <w:r w:rsidRPr="002D1BC8">
              <w:rPr>
                <w:rFonts w:cs="Arial"/>
                <w:spacing w:val="1"/>
                <w:sz w:val="22"/>
                <w:szCs w:val="22"/>
              </w:rPr>
              <w:t>e</w:t>
            </w:r>
            <w:r w:rsidRPr="002D1BC8">
              <w:rPr>
                <w:rFonts w:cs="Arial"/>
                <w:sz w:val="22"/>
                <w:szCs w:val="22"/>
              </w:rPr>
              <w:t>s</w:t>
            </w:r>
            <w:r w:rsidRPr="002D1BC8">
              <w:rPr>
                <w:rFonts w:cs="Arial"/>
                <w:spacing w:val="-4"/>
                <w:sz w:val="22"/>
                <w:szCs w:val="22"/>
              </w:rPr>
              <w:t xml:space="preserve"> </w:t>
            </w:r>
            <w:r w:rsidRPr="002D1BC8">
              <w:rPr>
                <w:rFonts w:cs="Arial"/>
                <w:sz w:val="22"/>
                <w:szCs w:val="22"/>
              </w:rPr>
              <w:t>or</w:t>
            </w:r>
            <w:r w:rsidRPr="002D1BC8">
              <w:rPr>
                <w:rFonts w:cs="Arial"/>
                <w:spacing w:val="-2"/>
                <w:sz w:val="22"/>
                <w:szCs w:val="22"/>
              </w:rPr>
              <w:t xml:space="preserve"> </w:t>
            </w:r>
            <w:r w:rsidRPr="002D1BC8">
              <w:rPr>
                <w:rFonts w:cs="Arial"/>
                <w:sz w:val="22"/>
                <w:szCs w:val="22"/>
              </w:rPr>
              <w:t>eve</w:t>
            </w:r>
            <w:r w:rsidRPr="002D1BC8">
              <w:rPr>
                <w:rFonts w:cs="Arial"/>
                <w:spacing w:val="-3"/>
                <w:sz w:val="22"/>
                <w:szCs w:val="22"/>
              </w:rPr>
              <w:t>r</w:t>
            </w:r>
            <w:r w:rsidRPr="002D1BC8">
              <w:rPr>
                <w:rFonts w:cs="Arial"/>
                <w:sz w:val="22"/>
                <w:szCs w:val="22"/>
              </w:rPr>
              <w:t>gr</w:t>
            </w:r>
            <w:r w:rsidRPr="002D1BC8">
              <w:rPr>
                <w:rFonts w:cs="Arial"/>
                <w:spacing w:val="1"/>
                <w:sz w:val="22"/>
                <w:szCs w:val="22"/>
              </w:rPr>
              <w:t>e</w:t>
            </w:r>
            <w:r w:rsidRPr="002D1BC8">
              <w:rPr>
                <w:rFonts w:cs="Arial"/>
                <w:sz w:val="22"/>
                <w:szCs w:val="22"/>
              </w:rPr>
              <w:t>ens.</w:t>
            </w:r>
            <w:r w:rsidRPr="002D1BC8">
              <w:rPr>
                <w:rFonts w:cs="Arial"/>
                <w:spacing w:val="-11"/>
                <w:sz w:val="22"/>
                <w:szCs w:val="22"/>
              </w:rPr>
              <w:t xml:space="preserve"> </w:t>
            </w:r>
            <w:r w:rsidRPr="002D1BC8">
              <w:rPr>
                <w:rFonts w:cs="Arial"/>
                <w:spacing w:val="1"/>
                <w:sz w:val="22"/>
                <w:szCs w:val="22"/>
              </w:rPr>
              <w:t>O</w:t>
            </w:r>
            <w:r w:rsidRPr="002D1BC8">
              <w:rPr>
                <w:rFonts w:cs="Arial"/>
                <w:spacing w:val="-1"/>
                <w:sz w:val="22"/>
                <w:szCs w:val="22"/>
              </w:rPr>
              <w:t>n</w:t>
            </w:r>
            <w:r w:rsidRPr="002D1BC8">
              <w:rPr>
                <w:rFonts w:cs="Arial"/>
                <w:sz w:val="22"/>
                <w:szCs w:val="22"/>
              </w:rPr>
              <w:t>e</w:t>
            </w:r>
            <w:r w:rsidRPr="002D1BC8">
              <w:rPr>
                <w:rFonts w:cs="Arial"/>
                <w:spacing w:val="-4"/>
                <w:sz w:val="22"/>
                <w:szCs w:val="22"/>
              </w:rPr>
              <w:t xml:space="preserve"> </w:t>
            </w:r>
            <w:r w:rsidRPr="002D1BC8">
              <w:rPr>
                <w:rFonts w:cs="Arial"/>
                <w:sz w:val="22"/>
                <w:szCs w:val="22"/>
              </w:rPr>
              <w:t>five-g</w:t>
            </w:r>
            <w:r w:rsidRPr="002D1BC8">
              <w:rPr>
                <w:rFonts w:cs="Arial"/>
                <w:spacing w:val="1"/>
                <w:sz w:val="22"/>
                <w:szCs w:val="22"/>
              </w:rPr>
              <w:t>a</w:t>
            </w:r>
            <w:r w:rsidRPr="002D1BC8">
              <w:rPr>
                <w:rFonts w:cs="Arial"/>
                <w:sz w:val="22"/>
                <w:szCs w:val="22"/>
              </w:rPr>
              <w:t>llon s</w:t>
            </w:r>
            <w:r w:rsidRPr="002D1BC8">
              <w:rPr>
                <w:rFonts w:cs="Arial"/>
                <w:spacing w:val="1"/>
                <w:sz w:val="22"/>
                <w:szCs w:val="22"/>
              </w:rPr>
              <w:t>h</w:t>
            </w:r>
            <w:r w:rsidRPr="002D1BC8">
              <w:rPr>
                <w:rFonts w:cs="Arial"/>
                <w:sz w:val="22"/>
                <w:szCs w:val="22"/>
              </w:rPr>
              <w:t>r</w:t>
            </w:r>
            <w:r w:rsidRPr="002D1BC8">
              <w:rPr>
                <w:rFonts w:cs="Arial"/>
                <w:spacing w:val="1"/>
                <w:sz w:val="22"/>
                <w:szCs w:val="22"/>
              </w:rPr>
              <w:t>u</w:t>
            </w:r>
            <w:r w:rsidRPr="002D1BC8">
              <w:rPr>
                <w:rFonts w:cs="Arial"/>
                <w:sz w:val="22"/>
                <w:szCs w:val="22"/>
              </w:rPr>
              <w:t>b</w:t>
            </w:r>
            <w:r w:rsidRPr="002D1BC8">
              <w:rPr>
                <w:rFonts w:cs="Arial"/>
                <w:spacing w:val="-5"/>
                <w:sz w:val="22"/>
                <w:szCs w:val="22"/>
              </w:rPr>
              <w:t xml:space="preserve"> </w:t>
            </w:r>
            <w:r w:rsidRPr="002D1BC8">
              <w:rPr>
                <w:rFonts w:cs="Arial"/>
                <w:sz w:val="22"/>
                <w:szCs w:val="22"/>
              </w:rPr>
              <w:t>p</w:t>
            </w:r>
            <w:r w:rsidRPr="002D1BC8">
              <w:rPr>
                <w:rFonts w:cs="Arial"/>
                <w:spacing w:val="1"/>
                <w:sz w:val="22"/>
                <w:szCs w:val="22"/>
              </w:rPr>
              <w:t>e</w:t>
            </w:r>
            <w:r w:rsidRPr="002D1BC8">
              <w:rPr>
                <w:rFonts w:cs="Arial"/>
                <w:sz w:val="22"/>
                <w:szCs w:val="22"/>
              </w:rPr>
              <w:t>r</w:t>
            </w:r>
            <w:r w:rsidRPr="002D1BC8">
              <w:rPr>
                <w:rFonts w:cs="Arial"/>
                <w:spacing w:val="-4"/>
                <w:sz w:val="22"/>
                <w:szCs w:val="22"/>
              </w:rPr>
              <w:t xml:space="preserve"> </w:t>
            </w:r>
            <w:r w:rsidRPr="002D1BC8">
              <w:rPr>
                <w:rFonts w:cs="Arial"/>
                <w:spacing w:val="1"/>
                <w:sz w:val="22"/>
                <w:szCs w:val="22"/>
              </w:rPr>
              <w:t>30</w:t>
            </w:r>
            <w:r w:rsidRPr="002D1BC8">
              <w:rPr>
                <w:rFonts w:cs="Arial"/>
                <w:sz w:val="22"/>
                <w:szCs w:val="22"/>
              </w:rPr>
              <w:t>0</w:t>
            </w:r>
            <w:r w:rsidRPr="002D1BC8">
              <w:rPr>
                <w:rFonts w:cs="Arial"/>
                <w:spacing w:val="-3"/>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w:t>
            </w:r>
            <w:r w:rsidRPr="002D1BC8">
              <w:rPr>
                <w:rFonts w:cs="Arial"/>
                <w:spacing w:val="1"/>
                <w:sz w:val="22"/>
                <w:szCs w:val="22"/>
              </w:rPr>
              <w:t>a</w:t>
            </w:r>
            <w:r w:rsidRPr="002D1BC8">
              <w:rPr>
                <w:rFonts w:cs="Arial"/>
                <w:sz w:val="22"/>
                <w:szCs w:val="22"/>
              </w:rPr>
              <w:t>re</w:t>
            </w:r>
            <w:r w:rsidRPr="002D1BC8">
              <w:rPr>
                <w:rFonts w:cs="Arial"/>
                <w:spacing w:val="-6"/>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z w:val="22"/>
                <w:szCs w:val="22"/>
              </w:rPr>
              <w:t>i</w:t>
            </w:r>
            <w:r w:rsidRPr="002D1BC8">
              <w:rPr>
                <w:rFonts w:cs="Arial"/>
                <w:spacing w:val="1"/>
                <w:sz w:val="22"/>
                <w:szCs w:val="22"/>
              </w:rPr>
              <w:t>m</w:t>
            </w:r>
            <w:r w:rsidRPr="002D1BC8">
              <w:rPr>
                <w:rFonts w:cs="Arial"/>
                <w:sz w:val="22"/>
                <w:szCs w:val="22"/>
              </w:rPr>
              <w:t>pr</w:t>
            </w:r>
            <w:r w:rsidRPr="002D1BC8">
              <w:rPr>
                <w:rFonts w:cs="Arial"/>
                <w:spacing w:val="1"/>
                <w:sz w:val="22"/>
                <w:szCs w:val="22"/>
              </w:rPr>
              <w:t>o</w:t>
            </w:r>
            <w:r w:rsidRPr="002D1BC8">
              <w:rPr>
                <w:rFonts w:cs="Arial"/>
                <w:spacing w:val="-1"/>
                <w:sz w:val="22"/>
                <w:szCs w:val="22"/>
              </w:rPr>
              <w:t>v</w:t>
            </w:r>
            <w:r w:rsidRPr="002D1BC8">
              <w:rPr>
                <w:rFonts w:cs="Arial"/>
                <w:spacing w:val="1"/>
                <w:sz w:val="22"/>
                <w:szCs w:val="22"/>
              </w:rPr>
              <w:t>e</w:t>
            </w:r>
            <w:r w:rsidRPr="002D1BC8">
              <w:rPr>
                <w:rFonts w:cs="Arial"/>
                <w:sz w:val="22"/>
                <w:szCs w:val="22"/>
              </w:rPr>
              <w:t>d ar</w:t>
            </w:r>
            <w:r w:rsidRPr="002D1BC8">
              <w:rPr>
                <w:rFonts w:cs="Arial"/>
                <w:spacing w:val="1"/>
                <w:sz w:val="22"/>
                <w:szCs w:val="22"/>
              </w:rPr>
              <w:t>e</w:t>
            </w:r>
            <w:r w:rsidRPr="002D1BC8">
              <w:rPr>
                <w:rFonts w:cs="Arial"/>
                <w:sz w:val="22"/>
                <w:szCs w:val="22"/>
              </w:rPr>
              <w:t>a.</w:t>
            </w:r>
            <w:r w:rsidRPr="002D1BC8">
              <w:rPr>
                <w:rFonts w:cs="Arial"/>
                <w:spacing w:val="-4"/>
                <w:sz w:val="22"/>
                <w:szCs w:val="22"/>
              </w:rPr>
              <w:t xml:space="preserve"> </w:t>
            </w:r>
            <w:r w:rsidRPr="002D1BC8">
              <w:rPr>
                <w:rFonts w:cs="Arial"/>
                <w:sz w:val="22"/>
                <w:szCs w:val="22"/>
              </w:rPr>
              <w:t>Pl</w:t>
            </w:r>
            <w:r w:rsidRPr="002D1BC8">
              <w:rPr>
                <w:rFonts w:cs="Arial"/>
                <w:spacing w:val="1"/>
                <w:sz w:val="22"/>
                <w:szCs w:val="22"/>
              </w:rPr>
              <w:t>a</w:t>
            </w:r>
            <w:r w:rsidRPr="002D1BC8">
              <w:rPr>
                <w:rFonts w:cs="Arial"/>
                <w:spacing w:val="-1"/>
                <w:sz w:val="22"/>
                <w:szCs w:val="22"/>
              </w:rPr>
              <w:t>n</w:t>
            </w:r>
            <w:r w:rsidRPr="002D1BC8">
              <w:rPr>
                <w:rFonts w:cs="Arial"/>
                <w:sz w:val="22"/>
                <w:szCs w:val="22"/>
              </w:rPr>
              <w:t>tings</w:t>
            </w:r>
            <w:r w:rsidRPr="002D1BC8">
              <w:rPr>
                <w:rFonts w:cs="Arial"/>
                <w:spacing w:val="-8"/>
                <w:sz w:val="22"/>
                <w:szCs w:val="22"/>
              </w:rPr>
              <w:t xml:space="preserve"> </w:t>
            </w:r>
            <w:r w:rsidRPr="002D1BC8">
              <w:rPr>
                <w:rFonts w:cs="Arial"/>
                <w:sz w:val="22"/>
                <w:szCs w:val="22"/>
              </w:rPr>
              <w:t>must</w:t>
            </w:r>
            <w:r w:rsidRPr="002D1BC8">
              <w:rPr>
                <w:rFonts w:cs="Arial"/>
                <w:spacing w:val="-4"/>
                <w:sz w:val="22"/>
                <w:szCs w:val="22"/>
              </w:rPr>
              <w:t xml:space="preserve"> </w:t>
            </w:r>
            <w:r w:rsidRPr="002D1BC8">
              <w:rPr>
                <w:rFonts w:cs="Arial"/>
                <w:sz w:val="22"/>
                <w:szCs w:val="22"/>
              </w:rPr>
              <w:t>be</w:t>
            </w:r>
            <w:r w:rsidRPr="002D1BC8">
              <w:rPr>
                <w:rFonts w:cs="Arial"/>
                <w:spacing w:val="-2"/>
                <w:sz w:val="22"/>
                <w:szCs w:val="22"/>
              </w:rPr>
              <w:t xml:space="preserve"> </w:t>
            </w:r>
            <w:r w:rsidRPr="002D1BC8">
              <w:rPr>
                <w:rFonts w:cs="Arial"/>
                <w:sz w:val="22"/>
                <w:szCs w:val="22"/>
              </w:rPr>
              <w:t>evenly distri</w:t>
            </w:r>
            <w:r w:rsidRPr="002D1BC8">
              <w:rPr>
                <w:rFonts w:cs="Arial"/>
                <w:spacing w:val="-1"/>
                <w:sz w:val="22"/>
                <w:szCs w:val="22"/>
              </w:rPr>
              <w:t>b</w:t>
            </w:r>
            <w:r w:rsidRPr="002D1BC8">
              <w:rPr>
                <w:rFonts w:cs="Arial"/>
                <w:spacing w:val="1"/>
                <w:sz w:val="22"/>
                <w:szCs w:val="22"/>
              </w:rPr>
              <w:t>u</w:t>
            </w:r>
            <w:r w:rsidRPr="002D1BC8">
              <w:rPr>
                <w:rFonts w:cs="Arial"/>
                <w:sz w:val="22"/>
                <w:szCs w:val="22"/>
              </w:rPr>
              <w:t>ted</w:t>
            </w:r>
            <w:r w:rsidRPr="002D1BC8">
              <w:rPr>
                <w:rFonts w:cs="Arial"/>
                <w:spacing w:val="-10"/>
                <w:sz w:val="22"/>
                <w:szCs w:val="22"/>
              </w:rPr>
              <w:t xml:space="preserve"> </w:t>
            </w:r>
            <w:r w:rsidRPr="002D1BC8">
              <w:rPr>
                <w:rFonts w:cs="Arial"/>
                <w:sz w:val="22"/>
                <w:szCs w:val="22"/>
              </w:rPr>
              <w:t>thr</w:t>
            </w:r>
            <w:r w:rsidRPr="002D1BC8">
              <w:rPr>
                <w:rFonts w:cs="Arial"/>
                <w:spacing w:val="-1"/>
                <w:sz w:val="22"/>
                <w:szCs w:val="22"/>
              </w:rPr>
              <w:t>o</w:t>
            </w:r>
            <w:r w:rsidRPr="002D1BC8">
              <w:rPr>
                <w:rFonts w:cs="Arial"/>
                <w:sz w:val="22"/>
                <w:szCs w:val="22"/>
              </w:rPr>
              <w:t>u</w:t>
            </w:r>
            <w:r w:rsidRPr="002D1BC8">
              <w:rPr>
                <w:rFonts w:cs="Arial"/>
                <w:spacing w:val="-1"/>
                <w:sz w:val="22"/>
                <w:szCs w:val="22"/>
              </w:rPr>
              <w:t>g</w:t>
            </w:r>
            <w:r w:rsidRPr="002D1BC8">
              <w:rPr>
                <w:rFonts w:cs="Arial"/>
                <w:sz w:val="22"/>
                <w:szCs w:val="22"/>
              </w:rPr>
              <w:t>ho</w:t>
            </w:r>
            <w:r w:rsidRPr="002D1BC8">
              <w:rPr>
                <w:rFonts w:cs="Arial"/>
                <w:spacing w:val="-1"/>
                <w:sz w:val="22"/>
                <w:szCs w:val="22"/>
              </w:rPr>
              <w:t>u</w:t>
            </w:r>
            <w:r w:rsidRPr="002D1BC8">
              <w:rPr>
                <w:rFonts w:cs="Arial"/>
                <w:sz w:val="22"/>
                <w:szCs w:val="22"/>
              </w:rPr>
              <w:t>t</w:t>
            </w:r>
            <w:r w:rsidRPr="002D1BC8">
              <w:rPr>
                <w:rFonts w:cs="Arial"/>
                <w:spacing w:val="-9"/>
                <w:sz w:val="22"/>
                <w:szCs w:val="22"/>
              </w:rPr>
              <w:t xml:space="preserve"> </w:t>
            </w:r>
            <w:r w:rsidRPr="002D1BC8">
              <w:rPr>
                <w:rFonts w:cs="Arial"/>
                <w:w w:val="99"/>
                <w:sz w:val="22"/>
                <w:szCs w:val="22"/>
              </w:rPr>
              <w:t>t</w:t>
            </w:r>
            <w:r w:rsidRPr="002D1BC8">
              <w:rPr>
                <w:rFonts w:cs="Arial"/>
                <w:spacing w:val="-1"/>
                <w:w w:val="99"/>
                <w:sz w:val="22"/>
                <w:szCs w:val="22"/>
              </w:rPr>
              <w:t>h</w:t>
            </w:r>
            <w:r w:rsidRPr="002D1BC8">
              <w:rPr>
                <w:rFonts w:cs="Arial"/>
                <w:w w:val="99"/>
                <w:sz w:val="22"/>
                <w:szCs w:val="22"/>
              </w:rPr>
              <w:t>e developme</w:t>
            </w:r>
            <w:r w:rsidRPr="002D1BC8">
              <w:rPr>
                <w:rFonts w:cs="Arial"/>
                <w:spacing w:val="-1"/>
                <w:w w:val="99"/>
                <w:sz w:val="22"/>
                <w:szCs w:val="22"/>
              </w:rPr>
              <w:t>n</w:t>
            </w:r>
            <w:r w:rsidRPr="002D1BC8">
              <w:rPr>
                <w:rFonts w:cs="Arial"/>
                <w:w w:val="99"/>
                <w:sz w:val="22"/>
                <w:szCs w:val="22"/>
              </w:rPr>
              <w:t>t</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1" w:lineRule="exact"/>
              <w:ind w:left="36" w:right="-20"/>
              <w:rPr>
                <w:rFonts w:cs="Arial"/>
                <w:sz w:val="22"/>
                <w:szCs w:val="22"/>
              </w:rPr>
            </w:pPr>
            <w:r w:rsidRPr="002D1BC8">
              <w:rPr>
                <w:rFonts w:cs="Arial"/>
                <w:sz w:val="22"/>
                <w:szCs w:val="22"/>
              </w:rPr>
              <w:t>Bu</w:t>
            </w:r>
            <w:r w:rsidRPr="002D1BC8">
              <w:rPr>
                <w:rFonts w:cs="Arial"/>
                <w:spacing w:val="-4"/>
                <w:sz w:val="22"/>
                <w:szCs w:val="22"/>
              </w:rPr>
              <w:t>f</w:t>
            </w:r>
            <w:r w:rsidRPr="002D1BC8">
              <w:rPr>
                <w:rFonts w:cs="Arial"/>
                <w:sz w:val="22"/>
                <w:szCs w:val="22"/>
              </w:rPr>
              <w:t>fe</w:t>
            </w:r>
            <w:r w:rsidRPr="002D1BC8">
              <w:rPr>
                <w:rFonts w:cs="Arial"/>
                <w:spacing w:val="-8"/>
                <w:sz w:val="22"/>
                <w:szCs w:val="22"/>
              </w:rPr>
              <w:t>r</w:t>
            </w:r>
            <w:r w:rsidRPr="002D1BC8">
              <w:rPr>
                <w:rFonts w:cs="Arial"/>
                <w:sz w:val="22"/>
                <w:szCs w:val="22"/>
              </w:rPr>
              <w:t>,</w:t>
            </w:r>
            <w:r w:rsidRPr="002D1BC8">
              <w:rPr>
                <w:rFonts w:cs="Arial"/>
                <w:spacing w:val="-6"/>
                <w:sz w:val="22"/>
                <w:szCs w:val="22"/>
              </w:rPr>
              <w:t xml:space="preserve"> </w:t>
            </w:r>
            <w:r w:rsidRPr="002D1BC8">
              <w:rPr>
                <w:rFonts w:cs="Arial"/>
                <w:sz w:val="22"/>
                <w:szCs w:val="22"/>
              </w:rPr>
              <w:t>parking</w:t>
            </w:r>
            <w:r w:rsidRPr="002D1BC8">
              <w:rPr>
                <w:rFonts w:cs="Arial"/>
                <w:spacing w:val="-8"/>
                <w:sz w:val="22"/>
                <w:szCs w:val="22"/>
              </w:rPr>
              <w:t xml:space="preserve"> </w:t>
            </w:r>
            <w:r w:rsidRPr="002D1BC8">
              <w:rPr>
                <w:rFonts w:cs="Arial"/>
                <w:sz w:val="22"/>
                <w:szCs w:val="22"/>
              </w:rPr>
              <w:t>lot,</w:t>
            </w:r>
            <w:r w:rsidRPr="002D1BC8">
              <w:rPr>
                <w:rFonts w:cs="Arial"/>
                <w:spacing w:val="-4"/>
                <w:sz w:val="22"/>
                <w:szCs w:val="22"/>
              </w:rPr>
              <w:t xml:space="preserve"> </w:t>
            </w:r>
            <w:r w:rsidRPr="002D1BC8">
              <w:rPr>
                <w:rFonts w:cs="Arial"/>
                <w:spacing w:val="1"/>
                <w:sz w:val="22"/>
                <w:szCs w:val="22"/>
              </w:rPr>
              <w:t>s</w:t>
            </w:r>
            <w:r w:rsidRPr="002D1BC8">
              <w:rPr>
                <w:rFonts w:cs="Arial"/>
                <w:spacing w:val="-1"/>
                <w:sz w:val="22"/>
                <w:szCs w:val="22"/>
              </w:rPr>
              <w:t>t</w:t>
            </w:r>
            <w:r w:rsidRPr="002D1BC8">
              <w:rPr>
                <w:rFonts w:cs="Arial"/>
                <w:sz w:val="22"/>
                <w:szCs w:val="22"/>
              </w:rPr>
              <w:t>r</w:t>
            </w:r>
            <w:r w:rsidRPr="002D1BC8">
              <w:rPr>
                <w:rFonts w:cs="Arial"/>
                <w:spacing w:val="1"/>
                <w:sz w:val="22"/>
                <w:szCs w:val="22"/>
              </w:rPr>
              <w:t>e</w:t>
            </w:r>
            <w:r w:rsidRPr="002D1BC8">
              <w:rPr>
                <w:rFonts w:cs="Arial"/>
                <w:sz w:val="22"/>
                <w:szCs w:val="22"/>
              </w:rPr>
              <w:t>et</w:t>
            </w:r>
            <w:r w:rsidRPr="002D1BC8">
              <w:rPr>
                <w:rFonts w:cs="Arial"/>
                <w:spacing w:val="-5"/>
                <w:sz w:val="22"/>
                <w:szCs w:val="22"/>
              </w:rPr>
              <w:t xml:space="preserve"> </w:t>
            </w:r>
            <w:r w:rsidRPr="002D1BC8">
              <w:rPr>
                <w:rFonts w:cs="Arial"/>
                <w:sz w:val="22"/>
                <w:szCs w:val="22"/>
              </w:rPr>
              <w:t>frontage</w:t>
            </w:r>
          </w:p>
          <w:p w:rsidR="003F4AEB" w:rsidRPr="002D1BC8" w:rsidRDefault="003F4AEB" w:rsidP="003F4AEB">
            <w:pPr>
              <w:widowControl w:val="0"/>
              <w:spacing w:before="6" w:line="246" w:lineRule="auto"/>
              <w:ind w:left="36" w:right="31"/>
              <w:rPr>
                <w:rFonts w:cs="Arial"/>
                <w:sz w:val="22"/>
                <w:szCs w:val="22"/>
              </w:rPr>
            </w:pPr>
            <w:r w:rsidRPr="002D1BC8">
              <w:rPr>
                <w:rFonts w:cs="Arial"/>
                <w:sz w:val="22"/>
                <w:szCs w:val="22"/>
              </w:rPr>
              <w:t>perimete</w:t>
            </w:r>
            <w:r w:rsidRPr="002D1BC8">
              <w:rPr>
                <w:rFonts w:cs="Arial"/>
                <w:spacing w:val="-8"/>
                <w:sz w:val="22"/>
                <w:szCs w:val="22"/>
              </w:rPr>
              <w:t>r</w:t>
            </w:r>
            <w:r w:rsidRPr="002D1BC8">
              <w:rPr>
                <w:rFonts w:cs="Arial"/>
                <w:sz w:val="22"/>
                <w:szCs w:val="22"/>
              </w:rPr>
              <w:t>,</w:t>
            </w:r>
            <w:r w:rsidRPr="002D1BC8">
              <w:rPr>
                <w:rFonts w:cs="Arial"/>
                <w:spacing w:val="-12"/>
                <w:sz w:val="22"/>
                <w:szCs w:val="22"/>
              </w:rPr>
              <w:t xml:space="preserve"> </w:t>
            </w:r>
            <w:r w:rsidRPr="002D1BC8">
              <w:rPr>
                <w:rFonts w:cs="Arial"/>
                <w:sz w:val="22"/>
                <w:szCs w:val="22"/>
              </w:rPr>
              <w:t>fo</w:t>
            </w:r>
            <w:r w:rsidRPr="002D1BC8">
              <w:rPr>
                <w:rFonts w:cs="Arial"/>
                <w:spacing w:val="-1"/>
                <w:sz w:val="22"/>
                <w:szCs w:val="22"/>
              </w:rPr>
              <w:t>u</w:t>
            </w:r>
            <w:r w:rsidRPr="002D1BC8">
              <w:rPr>
                <w:rFonts w:cs="Arial"/>
                <w:spacing w:val="1"/>
                <w:sz w:val="22"/>
                <w:szCs w:val="22"/>
              </w:rPr>
              <w:t>n</w:t>
            </w:r>
            <w:r w:rsidRPr="002D1BC8">
              <w:rPr>
                <w:rFonts w:cs="Arial"/>
                <w:spacing w:val="-1"/>
                <w:sz w:val="22"/>
                <w:szCs w:val="22"/>
              </w:rPr>
              <w:t>d</w:t>
            </w:r>
            <w:r w:rsidRPr="002D1BC8">
              <w:rPr>
                <w:rFonts w:cs="Arial"/>
                <w:spacing w:val="1"/>
                <w:sz w:val="22"/>
                <w:szCs w:val="22"/>
              </w:rPr>
              <w:t>a</w:t>
            </w:r>
            <w:r w:rsidRPr="002D1BC8">
              <w:rPr>
                <w:rFonts w:cs="Arial"/>
                <w:sz w:val="22"/>
                <w:szCs w:val="22"/>
              </w:rPr>
              <w:t>t</w:t>
            </w:r>
            <w:r w:rsidRPr="002D1BC8">
              <w:rPr>
                <w:rFonts w:cs="Arial"/>
                <w:spacing w:val="-1"/>
                <w:sz w:val="22"/>
                <w:szCs w:val="22"/>
              </w:rPr>
              <w:t>i</w:t>
            </w:r>
            <w:r w:rsidRPr="002D1BC8">
              <w:rPr>
                <w:rFonts w:cs="Arial"/>
                <w:sz w:val="22"/>
                <w:szCs w:val="22"/>
              </w:rPr>
              <w:t>on</w:t>
            </w:r>
            <w:r w:rsidRPr="002D1BC8">
              <w:rPr>
                <w:rFonts w:cs="Arial"/>
                <w:spacing w:val="-13"/>
                <w:sz w:val="22"/>
                <w:szCs w:val="22"/>
              </w:rPr>
              <w:t xml:space="preserve"> </w:t>
            </w:r>
            <w:r w:rsidRPr="002D1BC8">
              <w:rPr>
                <w:rFonts w:cs="Arial"/>
                <w:sz w:val="22"/>
                <w:szCs w:val="22"/>
              </w:rPr>
              <w:t>pla</w:t>
            </w:r>
            <w:r w:rsidRPr="002D1BC8">
              <w:rPr>
                <w:rFonts w:cs="Arial"/>
                <w:spacing w:val="-1"/>
                <w:sz w:val="22"/>
                <w:szCs w:val="22"/>
              </w:rPr>
              <w:t>n</w:t>
            </w:r>
            <w:r w:rsidRPr="002D1BC8">
              <w:rPr>
                <w:rFonts w:cs="Arial"/>
                <w:sz w:val="22"/>
                <w:szCs w:val="22"/>
              </w:rPr>
              <w:t>tin</w:t>
            </w:r>
            <w:r w:rsidRPr="002D1BC8">
              <w:rPr>
                <w:rFonts w:cs="Arial"/>
                <w:spacing w:val="-1"/>
                <w:sz w:val="22"/>
                <w:szCs w:val="22"/>
              </w:rPr>
              <w:t>g</w:t>
            </w:r>
            <w:r w:rsidRPr="002D1BC8">
              <w:rPr>
                <w:rFonts w:cs="Arial"/>
                <w:sz w:val="22"/>
                <w:szCs w:val="22"/>
              </w:rPr>
              <w:t>s</w:t>
            </w:r>
            <w:r w:rsidRPr="002D1BC8">
              <w:rPr>
                <w:rFonts w:cs="Arial"/>
                <w:spacing w:val="-10"/>
                <w:sz w:val="22"/>
                <w:szCs w:val="22"/>
              </w:rPr>
              <w:t xml:space="preserve"> </w:t>
            </w:r>
            <w:r w:rsidRPr="002D1BC8">
              <w:rPr>
                <w:rFonts w:cs="Arial"/>
                <w:sz w:val="22"/>
                <w:szCs w:val="22"/>
              </w:rPr>
              <w:t>a</w:t>
            </w:r>
            <w:r w:rsidRPr="002D1BC8">
              <w:rPr>
                <w:rFonts w:cs="Arial"/>
                <w:spacing w:val="-1"/>
                <w:sz w:val="22"/>
                <w:szCs w:val="22"/>
              </w:rPr>
              <w:t>n</w:t>
            </w:r>
            <w:r w:rsidRPr="002D1BC8">
              <w:rPr>
                <w:rFonts w:cs="Arial"/>
                <w:sz w:val="22"/>
                <w:szCs w:val="22"/>
              </w:rPr>
              <w:t>d public</w:t>
            </w:r>
            <w:r w:rsidRPr="002D1BC8">
              <w:rPr>
                <w:rFonts w:cs="Arial"/>
                <w:spacing w:val="-5"/>
                <w:sz w:val="22"/>
                <w:szCs w:val="22"/>
              </w:rPr>
              <w:t xml:space="preserve"> </w:t>
            </w:r>
            <w:r w:rsidRPr="002D1BC8">
              <w:rPr>
                <w:rFonts w:cs="Arial"/>
                <w:sz w:val="22"/>
                <w:szCs w:val="22"/>
              </w:rPr>
              <w:t>right-of-way</w:t>
            </w:r>
          </w:p>
        </w:tc>
      </w:tr>
      <w:tr w:rsidR="003F4AEB" w:rsidRPr="002D1BC8" w:rsidTr="006D3731">
        <w:trPr>
          <w:trHeight w:hRule="exact" w:val="2119"/>
        </w:trPr>
        <w:tc>
          <w:tcPr>
            <w:tcW w:w="2372"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7" w:right="-20"/>
              <w:rPr>
                <w:rFonts w:cs="Arial"/>
                <w:sz w:val="22"/>
                <w:szCs w:val="22"/>
              </w:rPr>
            </w:pPr>
            <w:r w:rsidRPr="002D1BC8">
              <w:rPr>
                <w:rFonts w:cs="Arial"/>
                <w:spacing w:val="-1"/>
                <w:sz w:val="22"/>
                <w:szCs w:val="22"/>
              </w:rPr>
              <w:t>F</w:t>
            </w:r>
            <w:r w:rsidRPr="002D1BC8">
              <w:rPr>
                <w:rFonts w:cs="Arial"/>
                <w:spacing w:val="1"/>
                <w:sz w:val="22"/>
                <w:szCs w:val="22"/>
              </w:rPr>
              <w:t>a</w:t>
            </w:r>
            <w:r w:rsidRPr="002D1BC8">
              <w:rPr>
                <w:rFonts w:cs="Arial"/>
                <w:sz w:val="22"/>
                <w:szCs w:val="22"/>
              </w:rPr>
              <w:t>cilit</w:t>
            </w:r>
            <w:r w:rsidRPr="002D1BC8">
              <w:rPr>
                <w:rFonts w:cs="Arial"/>
                <w:spacing w:val="-1"/>
                <w:sz w:val="22"/>
                <w:szCs w:val="22"/>
              </w:rPr>
              <w:t>i</w:t>
            </w:r>
            <w:r w:rsidRPr="002D1BC8">
              <w:rPr>
                <w:rFonts w:cs="Arial"/>
                <w:sz w:val="22"/>
                <w:szCs w:val="22"/>
              </w:rPr>
              <w:t>es:</w:t>
            </w:r>
            <w:r w:rsidRPr="002D1BC8">
              <w:rPr>
                <w:rFonts w:cs="Arial"/>
                <w:spacing w:val="-9"/>
                <w:sz w:val="22"/>
                <w:szCs w:val="22"/>
              </w:rPr>
              <w:t xml:space="preserve"> </w:t>
            </w:r>
            <w:r w:rsidRPr="002D1BC8">
              <w:rPr>
                <w:rFonts w:cs="Arial"/>
                <w:sz w:val="22"/>
                <w:szCs w:val="22"/>
              </w:rPr>
              <w:t>mining,</w:t>
            </w:r>
            <w:r w:rsidRPr="002D1BC8">
              <w:rPr>
                <w:rFonts w:cs="Arial"/>
                <w:spacing w:val="-7"/>
                <w:sz w:val="22"/>
                <w:szCs w:val="22"/>
              </w:rPr>
              <w:t xml:space="preserve"> </w:t>
            </w:r>
            <w:r w:rsidRPr="002D1BC8">
              <w:rPr>
                <w:rFonts w:cs="Arial"/>
                <w:sz w:val="22"/>
                <w:szCs w:val="22"/>
              </w:rPr>
              <w:t>dair</w:t>
            </w:r>
            <w:r w:rsidRPr="002D1BC8">
              <w:rPr>
                <w:rFonts w:cs="Arial"/>
                <w:spacing w:val="-14"/>
                <w:sz w:val="22"/>
                <w:szCs w:val="22"/>
              </w:rPr>
              <w:t>y</w:t>
            </w:r>
            <w:r w:rsidRPr="002D1BC8">
              <w:rPr>
                <w:rFonts w:cs="Arial"/>
                <w:sz w:val="22"/>
                <w:szCs w:val="22"/>
              </w:rPr>
              <w:t>,</w:t>
            </w:r>
          </w:p>
          <w:p w:rsidR="003F4AEB" w:rsidRPr="002D1BC8" w:rsidRDefault="003F4AEB" w:rsidP="003F4AEB">
            <w:pPr>
              <w:widowControl w:val="0"/>
              <w:spacing w:before="7" w:line="246" w:lineRule="auto"/>
              <w:ind w:left="37" w:right="28"/>
              <w:rPr>
                <w:rFonts w:cs="Arial"/>
                <w:sz w:val="22"/>
                <w:szCs w:val="22"/>
              </w:rPr>
            </w:pPr>
            <w:r w:rsidRPr="002D1BC8">
              <w:rPr>
                <w:rFonts w:cs="Arial"/>
                <w:sz w:val="22"/>
                <w:szCs w:val="22"/>
              </w:rPr>
              <w:t>vi</w:t>
            </w:r>
            <w:r w:rsidRPr="002D1BC8">
              <w:rPr>
                <w:rFonts w:cs="Arial"/>
                <w:spacing w:val="1"/>
                <w:sz w:val="22"/>
                <w:szCs w:val="22"/>
              </w:rPr>
              <w:t>n</w:t>
            </w:r>
            <w:r w:rsidRPr="002D1BC8">
              <w:rPr>
                <w:rFonts w:cs="Arial"/>
                <w:sz w:val="22"/>
                <w:szCs w:val="22"/>
              </w:rPr>
              <w:t>ey</w:t>
            </w:r>
            <w:r w:rsidRPr="002D1BC8">
              <w:rPr>
                <w:rFonts w:cs="Arial"/>
                <w:spacing w:val="1"/>
                <w:sz w:val="22"/>
                <w:szCs w:val="22"/>
              </w:rPr>
              <w:t>a</w:t>
            </w:r>
            <w:r w:rsidRPr="002D1BC8">
              <w:rPr>
                <w:rFonts w:cs="Arial"/>
                <w:sz w:val="22"/>
                <w:szCs w:val="22"/>
              </w:rPr>
              <w:t>rd,</w:t>
            </w:r>
            <w:r w:rsidRPr="002D1BC8">
              <w:rPr>
                <w:rFonts w:cs="Arial"/>
                <w:spacing w:val="-8"/>
                <w:sz w:val="22"/>
                <w:szCs w:val="22"/>
              </w:rPr>
              <w:t xml:space="preserve"> </w:t>
            </w:r>
            <w:r w:rsidRPr="002D1BC8">
              <w:rPr>
                <w:rFonts w:cs="Arial"/>
                <w:sz w:val="22"/>
                <w:szCs w:val="22"/>
              </w:rPr>
              <w:t>sa</w:t>
            </w:r>
            <w:r w:rsidRPr="002D1BC8">
              <w:rPr>
                <w:rFonts w:cs="Arial"/>
                <w:spacing w:val="1"/>
                <w:sz w:val="22"/>
                <w:szCs w:val="22"/>
              </w:rPr>
              <w:t>n</w:t>
            </w:r>
            <w:r w:rsidRPr="002D1BC8">
              <w:rPr>
                <w:rFonts w:cs="Arial"/>
                <w:sz w:val="22"/>
                <w:szCs w:val="22"/>
              </w:rPr>
              <w:t>d</w:t>
            </w:r>
            <w:r w:rsidRPr="002D1BC8">
              <w:rPr>
                <w:rFonts w:cs="Arial"/>
                <w:spacing w:val="-4"/>
                <w:sz w:val="22"/>
                <w:szCs w:val="22"/>
              </w:rPr>
              <w:t xml:space="preserve"> </w:t>
            </w:r>
            <w:r w:rsidRPr="002D1BC8">
              <w:rPr>
                <w:rFonts w:cs="Arial"/>
                <w:spacing w:val="1"/>
                <w:sz w:val="22"/>
                <w:szCs w:val="22"/>
              </w:rPr>
              <w:t>o</w:t>
            </w:r>
            <w:r w:rsidRPr="002D1BC8">
              <w:rPr>
                <w:rFonts w:cs="Arial"/>
                <w:sz w:val="22"/>
                <w:szCs w:val="22"/>
              </w:rPr>
              <w:t>r</w:t>
            </w:r>
            <w:r w:rsidRPr="002D1BC8">
              <w:rPr>
                <w:rFonts w:cs="Arial"/>
                <w:spacing w:val="-2"/>
                <w:sz w:val="22"/>
                <w:szCs w:val="22"/>
              </w:rPr>
              <w:t xml:space="preserve"> </w:t>
            </w:r>
            <w:r w:rsidRPr="002D1BC8">
              <w:rPr>
                <w:rFonts w:cs="Arial"/>
                <w:sz w:val="22"/>
                <w:szCs w:val="22"/>
              </w:rPr>
              <w:t>gra</w:t>
            </w:r>
            <w:r w:rsidRPr="002D1BC8">
              <w:rPr>
                <w:rFonts w:cs="Arial"/>
                <w:spacing w:val="1"/>
                <w:sz w:val="22"/>
                <w:szCs w:val="22"/>
              </w:rPr>
              <w:t>v</w:t>
            </w:r>
            <w:r w:rsidRPr="002D1BC8">
              <w:rPr>
                <w:rFonts w:cs="Arial"/>
                <w:sz w:val="22"/>
                <w:szCs w:val="22"/>
              </w:rPr>
              <w:t>el operations,</w:t>
            </w:r>
            <w:r w:rsidRPr="002D1BC8">
              <w:rPr>
                <w:rFonts w:cs="Arial"/>
                <w:spacing w:val="-10"/>
                <w:sz w:val="22"/>
                <w:szCs w:val="22"/>
              </w:rPr>
              <w:t xml:space="preserve"> </w:t>
            </w:r>
            <w:r w:rsidRPr="002D1BC8">
              <w:rPr>
                <w:rFonts w:cs="Arial"/>
                <w:sz w:val="22"/>
                <w:szCs w:val="22"/>
              </w:rPr>
              <w:t>confined animal</w:t>
            </w:r>
            <w:r w:rsidRPr="002D1BC8">
              <w:rPr>
                <w:rFonts w:cs="Arial"/>
                <w:spacing w:val="-10"/>
                <w:sz w:val="22"/>
                <w:szCs w:val="22"/>
              </w:rPr>
              <w:t xml:space="preserve"> </w:t>
            </w:r>
            <w:r w:rsidRPr="002D1BC8">
              <w:rPr>
                <w:rFonts w:cs="Arial"/>
                <w:sz w:val="22"/>
                <w:szCs w:val="22"/>
              </w:rPr>
              <w:t>feeding</w:t>
            </w:r>
            <w:r w:rsidRPr="002D1BC8">
              <w:rPr>
                <w:rFonts w:cs="Arial"/>
                <w:spacing w:val="-13"/>
                <w:sz w:val="22"/>
                <w:szCs w:val="22"/>
              </w:rPr>
              <w:t xml:space="preserve"> </w:t>
            </w:r>
            <w:r w:rsidRPr="002D1BC8">
              <w:rPr>
                <w:rFonts w:cs="Arial"/>
                <w:sz w:val="22"/>
                <w:szCs w:val="22"/>
              </w:rPr>
              <w:t>operation, feedlot,</w:t>
            </w:r>
            <w:r w:rsidRPr="002D1BC8">
              <w:rPr>
                <w:rFonts w:cs="Arial"/>
                <w:spacing w:val="-7"/>
                <w:sz w:val="22"/>
                <w:szCs w:val="22"/>
              </w:rPr>
              <w:t xml:space="preserve"> </w:t>
            </w:r>
            <w:r w:rsidRPr="002D1BC8">
              <w:rPr>
                <w:rFonts w:cs="Arial"/>
                <w:sz w:val="22"/>
                <w:szCs w:val="22"/>
              </w:rPr>
              <w:t>forestry comm</w:t>
            </w:r>
            <w:r w:rsidRPr="002D1BC8">
              <w:rPr>
                <w:rFonts w:cs="Arial"/>
                <w:spacing w:val="1"/>
                <w:sz w:val="22"/>
                <w:szCs w:val="22"/>
              </w:rPr>
              <w:t>e</w:t>
            </w:r>
            <w:r w:rsidRPr="002D1BC8">
              <w:rPr>
                <w:rFonts w:cs="Arial"/>
                <w:sz w:val="22"/>
                <w:szCs w:val="22"/>
              </w:rPr>
              <w:t>rcial,</w:t>
            </w:r>
            <w:r w:rsidRPr="002D1BC8">
              <w:rPr>
                <w:rFonts w:cs="Arial"/>
                <w:spacing w:val="-11"/>
                <w:sz w:val="22"/>
                <w:szCs w:val="22"/>
              </w:rPr>
              <w:t xml:space="preserve"> </w:t>
            </w:r>
            <w:r w:rsidRPr="002D1BC8">
              <w:rPr>
                <w:rFonts w:cs="Arial"/>
                <w:sz w:val="22"/>
                <w:szCs w:val="22"/>
              </w:rPr>
              <w:t>avi</w:t>
            </w:r>
            <w:r w:rsidRPr="002D1BC8">
              <w:rPr>
                <w:rFonts w:cs="Arial"/>
                <w:spacing w:val="1"/>
                <w:sz w:val="22"/>
                <w:szCs w:val="22"/>
              </w:rPr>
              <w:t>a</w:t>
            </w:r>
            <w:r w:rsidRPr="002D1BC8">
              <w:rPr>
                <w:rFonts w:cs="Arial"/>
                <w:sz w:val="22"/>
                <w:szCs w:val="22"/>
              </w:rPr>
              <w:t>tion</w:t>
            </w:r>
            <w:r w:rsidRPr="002D1BC8">
              <w:rPr>
                <w:rFonts w:cs="Arial"/>
                <w:spacing w:val="-8"/>
                <w:sz w:val="22"/>
                <w:szCs w:val="22"/>
              </w:rPr>
              <w:t xml:space="preserve"> </w:t>
            </w:r>
            <w:r w:rsidRPr="002D1BC8">
              <w:rPr>
                <w:rFonts w:cs="Arial"/>
                <w:sz w:val="22"/>
                <w:szCs w:val="22"/>
              </w:rPr>
              <w:t>or surf</w:t>
            </w:r>
            <w:r w:rsidRPr="002D1BC8">
              <w:rPr>
                <w:rFonts w:cs="Arial"/>
                <w:spacing w:val="1"/>
                <w:sz w:val="22"/>
                <w:szCs w:val="22"/>
              </w:rPr>
              <w:t>a</w:t>
            </w:r>
            <w:r w:rsidRPr="002D1BC8">
              <w:rPr>
                <w:rFonts w:cs="Arial"/>
                <w:sz w:val="22"/>
                <w:szCs w:val="22"/>
              </w:rPr>
              <w:t>ce</w:t>
            </w:r>
            <w:r w:rsidRPr="002D1BC8">
              <w:rPr>
                <w:rFonts w:cs="Arial"/>
                <w:spacing w:val="-6"/>
                <w:sz w:val="22"/>
                <w:szCs w:val="22"/>
              </w:rPr>
              <w:t xml:space="preserve"> </w:t>
            </w:r>
            <w:r w:rsidRPr="002D1BC8">
              <w:rPr>
                <w:rFonts w:cs="Arial"/>
                <w:sz w:val="22"/>
                <w:szCs w:val="22"/>
              </w:rPr>
              <w:t>pass</w:t>
            </w:r>
            <w:r w:rsidRPr="002D1BC8">
              <w:rPr>
                <w:rFonts w:cs="Arial"/>
                <w:spacing w:val="1"/>
                <w:sz w:val="22"/>
                <w:szCs w:val="22"/>
              </w:rPr>
              <w:t>e</w:t>
            </w:r>
            <w:r w:rsidRPr="002D1BC8">
              <w:rPr>
                <w:rFonts w:cs="Arial"/>
                <w:sz w:val="22"/>
                <w:szCs w:val="22"/>
              </w:rPr>
              <w:t xml:space="preserve">nger </w:t>
            </w:r>
            <w:r w:rsidRPr="002D1BC8">
              <w:rPr>
                <w:rFonts w:cs="Arial"/>
                <w:spacing w:val="-1"/>
                <w:sz w:val="22"/>
                <w:szCs w:val="22"/>
              </w:rPr>
              <w:t>t</w:t>
            </w:r>
            <w:r w:rsidRPr="002D1BC8">
              <w:rPr>
                <w:rFonts w:cs="Arial"/>
                <w:spacing w:val="1"/>
                <w:sz w:val="22"/>
                <w:szCs w:val="22"/>
              </w:rPr>
              <w:t>e</w:t>
            </w:r>
            <w:r w:rsidRPr="002D1BC8">
              <w:rPr>
                <w:rFonts w:cs="Arial"/>
                <w:sz w:val="22"/>
                <w:szCs w:val="22"/>
              </w:rPr>
              <w:t>rminal,</w:t>
            </w:r>
            <w:r w:rsidRPr="002D1BC8">
              <w:rPr>
                <w:rFonts w:cs="Arial"/>
                <w:spacing w:val="-9"/>
                <w:sz w:val="22"/>
                <w:szCs w:val="22"/>
              </w:rPr>
              <w:t xml:space="preserve"> </w:t>
            </w:r>
            <w:r w:rsidRPr="002D1BC8">
              <w:rPr>
                <w:rFonts w:cs="Arial"/>
                <w:sz w:val="22"/>
                <w:szCs w:val="22"/>
              </w:rPr>
              <w:t>pas</w:t>
            </w:r>
            <w:r w:rsidRPr="002D1BC8">
              <w:rPr>
                <w:rFonts w:cs="Arial"/>
                <w:spacing w:val="-1"/>
                <w:sz w:val="22"/>
                <w:szCs w:val="22"/>
              </w:rPr>
              <w:t>t</w:t>
            </w:r>
            <w:r w:rsidRPr="002D1BC8">
              <w:rPr>
                <w:rFonts w:cs="Arial"/>
                <w:sz w:val="22"/>
                <w:szCs w:val="22"/>
              </w:rPr>
              <w:t>ure</w:t>
            </w:r>
          </w:p>
        </w:tc>
        <w:tc>
          <w:tcPr>
            <w:tcW w:w="3508"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One</w:t>
            </w:r>
            <w:r w:rsidRPr="002D1BC8">
              <w:rPr>
                <w:rFonts w:cs="Arial"/>
                <w:spacing w:val="-4"/>
                <w:sz w:val="22"/>
                <w:szCs w:val="22"/>
              </w:rPr>
              <w:t xml:space="preserve"> </w:t>
            </w:r>
            <w:r w:rsidRPr="002D1BC8">
              <w:rPr>
                <w:rFonts w:cs="Arial"/>
                <w:sz w:val="22"/>
                <w:szCs w:val="22"/>
              </w:rPr>
              <w:t>tree</w:t>
            </w:r>
            <w:r w:rsidRPr="002D1BC8">
              <w:rPr>
                <w:rFonts w:cs="Arial"/>
                <w:spacing w:val="-4"/>
                <w:sz w:val="22"/>
                <w:szCs w:val="22"/>
              </w:rPr>
              <w:t xml:space="preserve"> </w:t>
            </w:r>
            <w:r w:rsidRPr="002D1BC8">
              <w:rPr>
                <w:rFonts w:cs="Arial"/>
                <w:sz w:val="22"/>
                <w:szCs w:val="22"/>
              </w:rPr>
              <w:t>per</w:t>
            </w:r>
            <w:r w:rsidRPr="002D1BC8">
              <w:rPr>
                <w:rFonts w:cs="Arial"/>
                <w:spacing w:val="-3"/>
                <w:sz w:val="22"/>
                <w:szCs w:val="22"/>
              </w:rPr>
              <w:t xml:space="preserve"> </w:t>
            </w:r>
            <w:r w:rsidRPr="002D1BC8">
              <w:rPr>
                <w:rFonts w:cs="Arial"/>
                <w:spacing w:val="-1"/>
                <w:sz w:val="22"/>
                <w:szCs w:val="22"/>
              </w:rPr>
              <w:t>5</w:t>
            </w:r>
            <w:r w:rsidRPr="002D1BC8">
              <w:rPr>
                <w:rFonts w:cs="Arial"/>
                <w:sz w:val="22"/>
                <w:szCs w:val="22"/>
              </w:rPr>
              <w:t>,0</w:t>
            </w:r>
            <w:r w:rsidRPr="002D1BC8">
              <w:rPr>
                <w:rFonts w:cs="Arial"/>
                <w:spacing w:val="-1"/>
                <w:sz w:val="22"/>
                <w:szCs w:val="22"/>
              </w:rPr>
              <w:t>0</w:t>
            </w:r>
            <w:r w:rsidRPr="002D1BC8">
              <w:rPr>
                <w:rFonts w:cs="Arial"/>
                <w:sz w:val="22"/>
                <w:szCs w:val="22"/>
              </w:rPr>
              <w:t>0</w:t>
            </w:r>
            <w:r w:rsidRPr="002D1BC8">
              <w:rPr>
                <w:rFonts w:cs="Arial"/>
                <w:spacing w:val="-5"/>
                <w:sz w:val="22"/>
                <w:szCs w:val="22"/>
              </w:rPr>
              <w:t xml:space="preserve"> </w:t>
            </w:r>
            <w:r w:rsidRPr="002D1BC8">
              <w:rPr>
                <w:rFonts w:cs="Arial"/>
                <w:sz w:val="22"/>
                <w:szCs w:val="22"/>
              </w:rPr>
              <w:t>s</w:t>
            </w:r>
            <w:r w:rsidRPr="002D1BC8">
              <w:rPr>
                <w:rFonts w:cs="Arial"/>
                <w:spacing w:val="-1"/>
                <w:sz w:val="22"/>
                <w:szCs w:val="22"/>
              </w:rPr>
              <w:t>q</w:t>
            </w:r>
            <w:r w:rsidRPr="002D1BC8">
              <w:rPr>
                <w:rFonts w:cs="Arial"/>
                <w:sz w:val="22"/>
                <w:szCs w:val="22"/>
              </w:rPr>
              <w:t>uare</w:t>
            </w:r>
            <w:r w:rsidRPr="002D1BC8">
              <w:rPr>
                <w:rFonts w:cs="Arial"/>
                <w:spacing w:val="-7"/>
                <w:sz w:val="22"/>
                <w:szCs w:val="22"/>
              </w:rPr>
              <w:t xml:space="preserve"> </w:t>
            </w:r>
            <w:r w:rsidRPr="002D1BC8">
              <w:rPr>
                <w:rFonts w:cs="Arial"/>
                <w:sz w:val="22"/>
                <w:szCs w:val="22"/>
              </w:rPr>
              <w:t>feet</w:t>
            </w:r>
            <w:r w:rsidRPr="002D1BC8">
              <w:rPr>
                <w:rFonts w:cs="Arial"/>
                <w:spacing w:val="-3"/>
                <w:sz w:val="22"/>
                <w:szCs w:val="22"/>
              </w:rPr>
              <w:t xml:space="preserve"> </w:t>
            </w:r>
            <w:r w:rsidRPr="002D1BC8">
              <w:rPr>
                <w:rFonts w:cs="Arial"/>
                <w:spacing w:val="-1"/>
                <w:sz w:val="22"/>
                <w:szCs w:val="22"/>
              </w:rPr>
              <w:t>o</w:t>
            </w:r>
            <w:r w:rsidRPr="002D1BC8">
              <w:rPr>
                <w:rFonts w:cs="Arial"/>
                <w:sz w:val="22"/>
                <w:szCs w:val="22"/>
              </w:rPr>
              <w:t>f</w:t>
            </w:r>
          </w:p>
          <w:p w:rsidR="003F4AEB" w:rsidRPr="002D1BC8" w:rsidRDefault="003F4AEB" w:rsidP="003F4AEB">
            <w:pPr>
              <w:widowControl w:val="0"/>
              <w:spacing w:before="7" w:line="246" w:lineRule="auto"/>
              <w:ind w:left="36" w:right="105"/>
              <w:rPr>
                <w:rFonts w:cs="Arial"/>
                <w:sz w:val="22"/>
                <w:szCs w:val="22"/>
              </w:rPr>
            </w:pPr>
            <w:proofErr w:type="gramStart"/>
            <w:r w:rsidRPr="002D1BC8">
              <w:rPr>
                <w:rFonts w:cs="Arial"/>
                <w:sz w:val="22"/>
                <w:szCs w:val="22"/>
              </w:rPr>
              <w:t>improv</w:t>
            </w:r>
            <w:r w:rsidRPr="002D1BC8">
              <w:rPr>
                <w:rFonts w:cs="Arial"/>
                <w:spacing w:val="1"/>
                <w:sz w:val="22"/>
                <w:szCs w:val="22"/>
              </w:rPr>
              <w:t>e</w:t>
            </w:r>
            <w:r w:rsidRPr="002D1BC8">
              <w:rPr>
                <w:rFonts w:cs="Arial"/>
                <w:sz w:val="22"/>
                <w:szCs w:val="22"/>
              </w:rPr>
              <w:t>d</w:t>
            </w:r>
            <w:proofErr w:type="gramEnd"/>
            <w:r w:rsidRPr="002D1BC8">
              <w:rPr>
                <w:rFonts w:cs="Arial"/>
                <w:spacing w:val="-8"/>
                <w:sz w:val="22"/>
                <w:szCs w:val="22"/>
              </w:rPr>
              <w:t xml:space="preserve"> </w:t>
            </w:r>
            <w:r w:rsidRPr="002D1BC8">
              <w:rPr>
                <w:rFonts w:cs="Arial"/>
                <w:sz w:val="22"/>
                <w:szCs w:val="22"/>
              </w:rPr>
              <w:t>are</w:t>
            </w:r>
            <w:r w:rsidRPr="002D1BC8">
              <w:rPr>
                <w:rFonts w:cs="Arial"/>
                <w:spacing w:val="1"/>
                <w:sz w:val="22"/>
                <w:szCs w:val="22"/>
              </w:rPr>
              <w:t>a</w:t>
            </w:r>
            <w:r w:rsidRPr="002D1BC8">
              <w:rPr>
                <w:rFonts w:cs="Arial"/>
                <w:sz w:val="22"/>
                <w:szCs w:val="22"/>
              </w:rPr>
              <w:t>.</w:t>
            </w:r>
            <w:r w:rsidRPr="002D1BC8">
              <w:rPr>
                <w:rFonts w:cs="Arial"/>
                <w:spacing w:val="-5"/>
                <w:sz w:val="22"/>
                <w:szCs w:val="22"/>
              </w:rPr>
              <w:t xml:space="preserve"> </w:t>
            </w:r>
            <w:r w:rsidRPr="002D1BC8">
              <w:rPr>
                <w:rFonts w:cs="Arial"/>
                <w:sz w:val="22"/>
                <w:szCs w:val="22"/>
              </w:rPr>
              <w:t>One</w:t>
            </w:r>
            <w:r w:rsidRPr="002D1BC8">
              <w:rPr>
                <w:rFonts w:cs="Arial"/>
                <w:spacing w:val="-4"/>
                <w:sz w:val="22"/>
                <w:szCs w:val="22"/>
              </w:rPr>
              <w:t xml:space="preserve"> </w:t>
            </w:r>
            <w:r w:rsidRPr="002D1BC8">
              <w:rPr>
                <w:rFonts w:cs="Arial"/>
                <w:sz w:val="22"/>
                <w:szCs w:val="22"/>
              </w:rPr>
              <w:t>five-g</w:t>
            </w:r>
            <w:r w:rsidRPr="002D1BC8">
              <w:rPr>
                <w:rFonts w:cs="Arial"/>
                <w:spacing w:val="1"/>
                <w:sz w:val="22"/>
                <w:szCs w:val="22"/>
              </w:rPr>
              <w:t>a</w:t>
            </w:r>
            <w:r w:rsidRPr="002D1BC8">
              <w:rPr>
                <w:rFonts w:cs="Arial"/>
                <w:sz w:val="22"/>
                <w:szCs w:val="22"/>
              </w:rPr>
              <w:t>llon</w:t>
            </w:r>
            <w:r w:rsidRPr="002D1BC8">
              <w:rPr>
                <w:rFonts w:cs="Arial"/>
                <w:spacing w:val="-11"/>
                <w:sz w:val="22"/>
                <w:szCs w:val="22"/>
              </w:rPr>
              <w:t xml:space="preserve"> </w:t>
            </w:r>
            <w:r w:rsidRPr="002D1BC8">
              <w:rPr>
                <w:rFonts w:cs="Arial"/>
                <w:spacing w:val="1"/>
                <w:sz w:val="22"/>
                <w:szCs w:val="22"/>
              </w:rPr>
              <w:t>s</w:t>
            </w:r>
            <w:r w:rsidRPr="002D1BC8">
              <w:rPr>
                <w:rFonts w:cs="Arial"/>
                <w:spacing w:val="-1"/>
                <w:sz w:val="22"/>
                <w:szCs w:val="22"/>
              </w:rPr>
              <w:t>h</w:t>
            </w:r>
            <w:r w:rsidRPr="002D1BC8">
              <w:rPr>
                <w:rFonts w:cs="Arial"/>
                <w:sz w:val="22"/>
                <w:szCs w:val="22"/>
              </w:rPr>
              <w:t>rub per</w:t>
            </w:r>
            <w:r w:rsidRPr="002D1BC8">
              <w:rPr>
                <w:rFonts w:cs="Arial"/>
                <w:spacing w:val="-3"/>
                <w:sz w:val="22"/>
                <w:szCs w:val="22"/>
              </w:rPr>
              <w:t xml:space="preserve"> </w:t>
            </w:r>
            <w:r w:rsidRPr="002D1BC8">
              <w:rPr>
                <w:rFonts w:cs="Arial"/>
                <w:spacing w:val="-1"/>
                <w:sz w:val="22"/>
                <w:szCs w:val="22"/>
              </w:rPr>
              <w:t>6</w:t>
            </w:r>
            <w:r w:rsidRPr="002D1BC8">
              <w:rPr>
                <w:rFonts w:cs="Arial"/>
                <w:spacing w:val="1"/>
                <w:sz w:val="22"/>
                <w:szCs w:val="22"/>
              </w:rPr>
              <w:t>0</w:t>
            </w:r>
            <w:r w:rsidRPr="002D1BC8">
              <w:rPr>
                <w:rFonts w:cs="Arial"/>
                <w:sz w:val="22"/>
                <w:szCs w:val="22"/>
              </w:rPr>
              <w:t>0</w:t>
            </w:r>
            <w:r w:rsidRPr="002D1BC8">
              <w:rPr>
                <w:rFonts w:cs="Arial"/>
                <w:spacing w:val="-3"/>
                <w:sz w:val="22"/>
                <w:szCs w:val="22"/>
              </w:rPr>
              <w:t xml:space="preserve"> </w:t>
            </w:r>
            <w:r w:rsidRPr="002D1BC8">
              <w:rPr>
                <w:rFonts w:cs="Arial"/>
                <w:sz w:val="22"/>
                <w:szCs w:val="22"/>
              </w:rPr>
              <w:t>square</w:t>
            </w:r>
            <w:r w:rsidRPr="002D1BC8">
              <w:rPr>
                <w:rFonts w:cs="Arial"/>
                <w:spacing w:val="-6"/>
                <w:sz w:val="22"/>
                <w:szCs w:val="22"/>
              </w:rPr>
              <w:t xml:space="preserve"> </w:t>
            </w:r>
            <w:r w:rsidRPr="002D1BC8">
              <w:rPr>
                <w:rFonts w:cs="Arial"/>
                <w:sz w:val="22"/>
                <w:szCs w:val="22"/>
              </w:rPr>
              <w:t>feet</w:t>
            </w:r>
            <w:r w:rsidRPr="002D1BC8">
              <w:rPr>
                <w:rFonts w:cs="Arial"/>
                <w:spacing w:val="-4"/>
                <w:sz w:val="22"/>
                <w:szCs w:val="22"/>
              </w:rPr>
              <w:t xml:space="preserve"> </w:t>
            </w:r>
            <w:r w:rsidRPr="002D1BC8">
              <w:rPr>
                <w:rFonts w:cs="Arial"/>
                <w:sz w:val="22"/>
                <w:szCs w:val="22"/>
              </w:rPr>
              <w:t>of</w:t>
            </w:r>
            <w:r w:rsidRPr="002D1BC8">
              <w:rPr>
                <w:rFonts w:cs="Arial"/>
                <w:spacing w:val="-2"/>
                <w:sz w:val="22"/>
                <w:szCs w:val="22"/>
              </w:rPr>
              <w:t xml:space="preserve"> </w:t>
            </w:r>
            <w:r w:rsidRPr="002D1BC8">
              <w:rPr>
                <w:rFonts w:cs="Arial"/>
                <w:spacing w:val="-1"/>
                <w:sz w:val="22"/>
                <w:szCs w:val="22"/>
              </w:rPr>
              <w:t>i</w:t>
            </w:r>
            <w:r w:rsidRPr="002D1BC8">
              <w:rPr>
                <w:rFonts w:cs="Arial"/>
                <w:spacing w:val="1"/>
                <w:sz w:val="22"/>
                <w:szCs w:val="22"/>
              </w:rPr>
              <w:t>m</w:t>
            </w:r>
            <w:r w:rsidRPr="002D1BC8">
              <w:rPr>
                <w:rFonts w:cs="Arial"/>
                <w:spacing w:val="-1"/>
                <w:sz w:val="22"/>
                <w:szCs w:val="22"/>
              </w:rPr>
              <w:t>p</w:t>
            </w:r>
            <w:r w:rsidRPr="002D1BC8">
              <w:rPr>
                <w:rFonts w:cs="Arial"/>
                <w:sz w:val="22"/>
                <w:szCs w:val="22"/>
              </w:rPr>
              <w:t>roved</w:t>
            </w:r>
            <w:r w:rsidRPr="002D1BC8">
              <w:rPr>
                <w:rFonts w:cs="Arial"/>
                <w:spacing w:val="-8"/>
                <w:sz w:val="22"/>
                <w:szCs w:val="22"/>
              </w:rPr>
              <w:t xml:space="preserve"> </w:t>
            </w:r>
            <w:r w:rsidRPr="002D1BC8">
              <w:rPr>
                <w:rFonts w:cs="Arial"/>
                <w:sz w:val="22"/>
                <w:szCs w:val="22"/>
              </w:rPr>
              <w:t>area</w:t>
            </w:r>
          </w:p>
        </w:tc>
        <w:tc>
          <w:tcPr>
            <w:tcW w:w="3253" w:type="dxa"/>
            <w:tcBorders>
              <w:top w:val="single" w:sz="2" w:space="0" w:color="000000"/>
              <w:left w:val="single" w:sz="2" w:space="0" w:color="000000"/>
              <w:bottom w:val="single" w:sz="2" w:space="0" w:color="000000"/>
              <w:right w:val="single" w:sz="2" w:space="0" w:color="000000"/>
            </w:tcBorders>
          </w:tcPr>
          <w:p w:rsidR="003F4AEB" w:rsidRPr="002D1BC8" w:rsidRDefault="003F4AEB" w:rsidP="003F4AEB">
            <w:pPr>
              <w:widowControl w:val="0"/>
              <w:spacing w:line="230" w:lineRule="exact"/>
              <w:ind w:left="36" w:right="-20"/>
              <w:rPr>
                <w:rFonts w:cs="Arial"/>
                <w:sz w:val="22"/>
                <w:szCs w:val="22"/>
              </w:rPr>
            </w:pPr>
            <w:r w:rsidRPr="002D1BC8">
              <w:rPr>
                <w:rFonts w:cs="Arial"/>
                <w:sz w:val="22"/>
                <w:szCs w:val="22"/>
              </w:rPr>
              <w:t>Perimete</w:t>
            </w:r>
            <w:r w:rsidRPr="002D1BC8">
              <w:rPr>
                <w:rFonts w:cs="Arial"/>
                <w:spacing w:val="-8"/>
                <w:sz w:val="22"/>
                <w:szCs w:val="22"/>
              </w:rPr>
              <w:t>r</w:t>
            </w:r>
            <w:r w:rsidRPr="002D1BC8">
              <w:rPr>
                <w:rFonts w:cs="Arial"/>
                <w:sz w:val="22"/>
                <w:szCs w:val="22"/>
              </w:rPr>
              <w:t>,</w:t>
            </w:r>
            <w:r w:rsidRPr="002D1BC8">
              <w:rPr>
                <w:rFonts w:cs="Arial"/>
                <w:spacing w:val="-9"/>
                <w:sz w:val="22"/>
                <w:szCs w:val="22"/>
              </w:rPr>
              <w:t xml:space="preserve"> </w:t>
            </w:r>
            <w:r w:rsidRPr="002D1BC8">
              <w:rPr>
                <w:rFonts w:cs="Arial"/>
                <w:sz w:val="22"/>
                <w:szCs w:val="22"/>
              </w:rPr>
              <w:t>bu</w:t>
            </w:r>
            <w:r w:rsidRPr="002D1BC8">
              <w:rPr>
                <w:rFonts w:cs="Arial"/>
                <w:spacing w:val="-5"/>
                <w:sz w:val="22"/>
                <w:szCs w:val="22"/>
              </w:rPr>
              <w:t>f</w:t>
            </w:r>
            <w:r w:rsidRPr="002D1BC8">
              <w:rPr>
                <w:rFonts w:cs="Arial"/>
                <w:sz w:val="22"/>
                <w:szCs w:val="22"/>
              </w:rPr>
              <w:t>fer</w:t>
            </w:r>
            <w:r w:rsidRPr="002D1BC8">
              <w:rPr>
                <w:rFonts w:cs="Arial"/>
                <w:spacing w:val="-6"/>
                <w:sz w:val="22"/>
                <w:szCs w:val="22"/>
              </w:rPr>
              <w:t xml:space="preserve"> </w:t>
            </w:r>
            <w:r w:rsidRPr="002D1BC8">
              <w:rPr>
                <w:rFonts w:cs="Arial"/>
                <w:sz w:val="22"/>
                <w:szCs w:val="22"/>
              </w:rPr>
              <w:t>and</w:t>
            </w:r>
            <w:r w:rsidRPr="002D1BC8">
              <w:rPr>
                <w:rFonts w:cs="Arial"/>
                <w:spacing w:val="-3"/>
                <w:sz w:val="22"/>
                <w:szCs w:val="22"/>
              </w:rPr>
              <w:t xml:space="preserve"> </w:t>
            </w:r>
            <w:r w:rsidRPr="002D1BC8">
              <w:rPr>
                <w:rFonts w:cs="Arial"/>
                <w:sz w:val="22"/>
                <w:szCs w:val="22"/>
              </w:rPr>
              <w:t>public</w:t>
            </w:r>
            <w:r w:rsidRPr="002D1BC8">
              <w:rPr>
                <w:rFonts w:cs="Arial"/>
                <w:spacing w:val="-5"/>
                <w:sz w:val="22"/>
                <w:szCs w:val="22"/>
              </w:rPr>
              <w:t xml:space="preserve"> </w:t>
            </w:r>
            <w:r w:rsidRPr="002D1BC8">
              <w:rPr>
                <w:rFonts w:cs="Arial"/>
                <w:sz w:val="22"/>
                <w:szCs w:val="22"/>
              </w:rPr>
              <w:t>right-</w:t>
            </w:r>
          </w:p>
          <w:p w:rsidR="003F4AEB" w:rsidRPr="002D1BC8" w:rsidRDefault="003F4AEB" w:rsidP="003F4AEB">
            <w:pPr>
              <w:widowControl w:val="0"/>
              <w:spacing w:before="7"/>
              <w:ind w:left="36" w:right="-20"/>
              <w:rPr>
                <w:rFonts w:cs="Arial"/>
                <w:sz w:val="22"/>
                <w:szCs w:val="22"/>
              </w:rPr>
            </w:pPr>
            <w:r w:rsidRPr="002D1BC8">
              <w:rPr>
                <w:rFonts w:cs="Arial"/>
                <w:sz w:val="22"/>
                <w:szCs w:val="22"/>
              </w:rPr>
              <w:t>of-way</w:t>
            </w:r>
          </w:p>
        </w:tc>
      </w:tr>
    </w:tbl>
    <w:p w:rsidR="003F4AEB" w:rsidRPr="002D1BC8" w:rsidRDefault="003F4AEB" w:rsidP="003F4AEB">
      <w:pPr>
        <w:widowControl w:val="0"/>
        <w:spacing w:line="276" w:lineRule="auto"/>
        <w:rPr>
          <w:rFonts w:eastAsia="Calibri" w:cs="Arial"/>
          <w:sz w:val="22"/>
          <w:szCs w:val="22"/>
        </w:rPr>
      </w:pPr>
    </w:p>
    <w:p w:rsidR="003F4AEB" w:rsidRPr="002D1BC8" w:rsidRDefault="003F4AEB" w:rsidP="003F4AEB">
      <w:pPr>
        <w:widowControl w:val="0"/>
        <w:spacing w:line="276" w:lineRule="auto"/>
        <w:rPr>
          <w:rFonts w:eastAsia="Calibri" w:cs="Arial"/>
          <w:sz w:val="22"/>
          <w:szCs w:val="22"/>
        </w:rPr>
      </w:pPr>
    </w:p>
    <w:p w:rsidR="003F4AEB" w:rsidRPr="002D1BC8" w:rsidRDefault="003F4AEB" w:rsidP="003F4AEB">
      <w:pPr>
        <w:widowControl w:val="0"/>
        <w:tabs>
          <w:tab w:val="left" w:pos="600"/>
        </w:tabs>
        <w:ind w:left="120" w:right="-20"/>
        <w:rPr>
          <w:rFonts w:cs="Arial"/>
          <w:b/>
          <w:szCs w:val="24"/>
        </w:rPr>
      </w:pPr>
      <w:r w:rsidRPr="002D1BC8">
        <w:rPr>
          <w:rFonts w:cs="Arial"/>
          <w:b/>
          <w:szCs w:val="24"/>
        </w:rPr>
        <w:t>All other parts of Section 21.06.040 shall remain in full force and effect.</w:t>
      </w:r>
    </w:p>
    <w:p w:rsidR="003F4AEB" w:rsidRPr="002D1BC8" w:rsidRDefault="003F4AEB" w:rsidP="003F4AEB">
      <w:pPr>
        <w:widowControl w:val="0"/>
        <w:tabs>
          <w:tab w:val="left" w:pos="7320"/>
        </w:tabs>
        <w:ind w:right="-14"/>
        <w:rPr>
          <w:rFonts w:cs="Arial"/>
          <w:szCs w:val="24"/>
        </w:rPr>
      </w:pPr>
    </w:p>
    <w:p w:rsidR="003F4AEB" w:rsidRPr="002D1BC8" w:rsidRDefault="003F4AEB" w:rsidP="003F4AEB">
      <w:pPr>
        <w:widowControl w:val="0"/>
        <w:tabs>
          <w:tab w:val="left" w:pos="600"/>
        </w:tabs>
        <w:spacing w:before="31"/>
        <w:ind w:left="120" w:right="-20"/>
        <w:rPr>
          <w:rFonts w:cs="Arial"/>
          <w:b/>
          <w:szCs w:val="24"/>
        </w:rPr>
      </w:pPr>
      <w:r w:rsidRPr="002D1BC8">
        <w:rPr>
          <w:rFonts w:cs="Arial"/>
          <w:b/>
          <w:szCs w:val="24"/>
        </w:rPr>
        <w:t>Section 21.06.040(k) shall be amended to add MXOC, as follows (addition underlined):</w:t>
      </w:r>
    </w:p>
    <w:p w:rsidR="003F4AEB" w:rsidRPr="002D1BC8" w:rsidRDefault="003F4AEB" w:rsidP="003F4AEB">
      <w:pPr>
        <w:widowControl w:val="0"/>
        <w:tabs>
          <w:tab w:val="left" w:pos="600"/>
        </w:tabs>
        <w:spacing w:before="31"/>
        <w:ind w:left="120" w:right="-20"/>
        <w:rPr>
          <w:rFonts w:cs="Arial"/>
          <w:sz w:val="22"/>
          <w:szCs w:val="22"/>
        </w:rPr>
      </w:pPr>
    </w:p>
    <w:p w:rsidR="003F4AEB" w:rsidRPr="002D1BC8" w:rsidRDefault="003F4AEB" w:rsidP="003F4AEB">
      <w:pPr>
        <w:widowControl w:val="0"/>
        <w:tabs>
          <w:tab w:val="left" w:pos="600"/>
        </w:tabs>
        <w:spacing w:before="31"/>
        <w:ind w:left="120" w:right="-20"/>
        <w:rPr>
          <w:rFonts w:cs="Arial"/>
          <w:sz w:val="22"/>
          <w:szCs w:val="22"/>
        </w:rPr>
      </w:pPr>
      <w:proofErr w:type="gramStart"/>
      <w:r w:rsidRPr="002D1BC8">
        <w:rPr>
          <w:rFonts w:cs="Arial"/>
          <w:sz w:val="22"/>
          <w:szCs w:val="22"/>
        </w:rPr>
        <w:t>21.06.040(k)</w:t>
      </w:r>
      <w:r w:rsidRPr="002D1BC8">
        <w:rPr>
          <w:rFonts w:cs="Arial"/>
          <w:sz w:val="22"/>
          <w:szCs w:val="22"/>
        </w:rPr>
        <w:tab/>
        <w:t>Bu</w:t>
      </w:r>
      <w:r w:rsidRPr="002D1BC8">
        <w:rPr>
          <w:rFonts w:cs="Arial"/>
          <w:spacing w:val="-1"/>
          <w:sz w:val="22"/>
          <w:szCs w:val="22"/>
        </w:rPr>
        <w:t>f</w:t>
      </w:r>
      <w:r w:rsidRPr="002D1BC8">
        <w:rPr>
          <w:rFonts w:cs="Arial"/>
          <w:sz w:val="22"/>
          <w:szCs w:val="22"/>
        </w:rPr>
        <w:t>fering</w:t>
      </w:r>
      <w:r w:rsidRPr="002D1BC8">
        <w:rPr>
          <w:rFonts w:cs="Arial"/>
          <w:spacing w:val="-9"/>
          <w:sz w:val="22"/>
          <w:szCs w:val="22"/>
        </w:rPr>
        <w:t xml:space="preserve"> </w:t>
      </w:r>
      <w:r w:rsidRPr="002D1BC8">
        <w:rPr>
          <w:rFonts w:cs="Arial"/>
          <w:sz w:val="22"/>
          <w:szCs w:val="22"/>
        </w:rPr>
        <w:t>Between</w:t>
      </w:r>
      <w:r w:rsidRPr="002D1BC8">
        <w:rPr>
          <w:rFonts w:cs="Arial"/>
          <w:spacing w:val="-8"/>
          <w:sz w:val="22"/>
          <w:szCs w:val="22"/>
        </w:rPr>
        <w:t xml:space="preserve"> </w:t>
      </w:r>
      <w:r w:rsidRPr="002D1BC8">
        <w:rPr>
          <w:rFonts w:cs="Arial"/>
          <w:sz w:val="22"/>
          <w:szCs w:val="22"/>
        </w:rPr>
        <w:t>Zoning</w:t>
      </w:r>
      <w:r w:rsidRPr="002D1BC8">
        <w:rPr>
          <w:rFonts w:cs="Arial"/>
          <w:spacing w:val="-6"/>
          <w:sz w:val="22"/>
          <w:szCs w:val="22"/>
        </w:rPr>
        <w:t xml:space="preserve"> </w:t>
      </w:r>
      <w:r w:rsidRPr="002D1BC8">
        <w:rPr>
          <w:rFonts w:cs="Arial"/>
          <w:sz w:val="22"/>
          <w:szCs w:val="22"/>
        </w:rPr>
        <w:t>Districts.</w:t>
      </w:r>
      <w:proofErr w:type="gramEnd"/>
    </w:p>
    <w:p w:rsidR="00284555" w:rsidRPr="002D1BC8" w:rsidRDefault="00284555" w:rsidP="003F4AEB">
      <w:pPr>
        <w:widowControl w:val="0"/>
        <w:tabs>
          <w:tab w:val="left" w:pos="600"/>
        </w:tabs>
        <w:spacing w:before="31"/>
        <w:ind w:left="120" w:right="-20"/>
        <w:rPr>
          <w:rFonts w:cs="Arial"/>
          <w:sz w:val="22"/>
          <w:szCs w:val="22"/>
        </w:rPr>
        <w:sectPr w:rsidR="00284555" w:rsidRPr="002D1BC8" w:rsidSect="004D55B3">
          <w:pgSz w:w="12240" w:h="15840"/>
          <w:pgMar w:top="1008" w:right="1440" w:bottom="1008" w:left="1440" w:header="720" w:footer="720" w:gutter="0"/>
          <w:cols w:space="720"/>
          <w:titlePg/>
          <w:docGrid w:linePitch="326"/>
        </w:sectPr>
      </w:pPr>
    </w:p>
    <w:p w:rsidR="003F4AEB" w:rsidRPr="002D1BC8" w:rsidRDefault="003F4AEB" w:rsidP="003F4AEB">
      <w:pPr>
        <w:widowControl w:val="0"/>
        <w:tabs>
          <w:tab w:val="left" w:pos="600"/>
        </w:tabs>
        <w:spacing w:before="31"/>
        <w:ind w:left="120" w:right="-20"/>
        <w:rPr>
          <w:rFonts w:cs="Arial"/>
          <w:sz w:val="22"/>
          <w:szCs w:val="22"/>
        </w:rPr>
      </w:pPr>
    </w:p>
    <w:tbl>
      <w:tblPr>
        <w:tblW w:w="0" w:type="auto"/>
        <w:jc w:val="center"/>
        <w:tblCellMar>
          <w:top w:w="50" w:type="dxa"/>
          <w:left w:w="50" w:type="dxa"/>
          <w:bottom w:w="50" w:type="dxa"/>
          <w:right w:w="50" w:type="dxa"/>
        </w:tblCellMar>
        <w:tblLook w:val="0000" w:firstRow="0" w:lastRow="0" w:firstColumn="0" w:lastColumn="0" w:noHBand="0" w:noVBand="0"/>
      </w:tblPr>
      <w:tblGrid>
        <w:gridCol w:w="1326"/>
        <w:gridCol w:w="519"/>
        <w:gridCol w:w="403"/>
        <w:gridCol w:w="403"/>
        <w:gridCol w:w="408"/>
        <w:gridCol w:w="408"/>
        <w:gridCol w:w="589"/>
        <w:gridCol w:w="403"/>
        <w:gridCol w:w="403"/>
        <w:gridCol w:w="403"/>
        <w:gridCol w:w="403"/>
        <w:gridCol w:w="392"/>
        <w:gridCol w:w="392"/>
        <w:gridCol w:w="413"/>
        <w:gridCol w:w="520"/>
        <w:gridCol w:w="435"/>
        <w:gridCol w:w="547"/>
        <w:gridCol w:w="552"/>
        <w:gridCol w:w="541"/>
      </w:tblGrid>
      <w:tr w:rsidR="003F4AEB" w:rsidRPr="002D1BC8" w:rsidTr="006D3731">
        <w:trPr>
          <w:trHeight w:val="260"/>
          <w:tblHeader/>
          <w:jc w:val="center"/>
        </w:trPr>
        <w:tc>
          <w:tcPr>
            <w:tcW w:w="1513" w:type="dxa"/>
            <w:vMerge w:val="restart"/>
            <w:tcBorders>
              <w:top w:val="single" w:sz="6" w:space="0" w:color="auto"/>
              <w:left w:val="single" w:sz="6" w:space="0" w:color="auto"/>
              <w:bottom w:val="single" w:sz="6" w:space="0" w:color="auto"/>
              <w:right w:val="single" w:sz="6" w:space="0" w:color="auto"/>
            </w:tcBorders>
            <w:shd w:val="clear" w:color="auto" w:fill="B2B2B2"/>
            <w:tcMar>
              <w:bottom w:w="0" w:type="dxa"/>
            </w:tcMar>
            <w:vAlign w:val="center"/>
          </w:tcPr>
          <w:p w:rsidR="003F4AEB" w:rsidRPr="002D1BC8" w:rsidRDefault="003F4AEB" w:rsidP="003F4AEB">
            <w:pPr>
              <w:widowControl w:val="0"/>
              <w:autoSpaceDE w:val="0"/>
              <w:autoSpaceDN w:val="0"/>
              <w:adjustRightInd w:val="0"/>
              <w:jc w:val="center"/>
              <w:rPr>
                <w:rFonts w:cs="Arial"/>
                <w:b/>
                <w:bCs/>
                <w:sz w:val="16"/>
                <w:szCs w:val="16"/>
              </w:rPr>
            </w:pPr>
            <w:r w:rsidRPr="002D1BC8">
              <w:rPr>
                <w:rFonts w:cs="Arial"/>
                <w:b/>
                <w:bCs/>
                <w:sz w:val="16"/>
                <w:szCs w:val="16"/>
              </w:rPr>
              <w:t>Zoning of Proposed Development</w:t>
            </w:r>
          </w:p>
        </w:tc>
        <w:tc>
          <w:tcPr>
            <w:tcW w:w="10854" w:type="dxa"/>
            <w:gridSpan w:val="18"/>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jc w:val="center"/>
              <w:rPr>
                <w:rFonts w:cs="Arial"/>
                <w:b/>
                <w:bCs/>
                <w:sz w:val="16"/>
                <w:szCs w:val="16"/>
              </w:rPr>
            </w:pPr>
            <w:r w:rsidRPr="002D1BC8">
              <w:rPr>
                <w:rFonts w:cs="Arial"/>
                <w:b/>
                <w:bCs/>
                <w:sz w:val="16"/>
                <w:szCs w:val="16"/>
              </w:rPr>
              <w:t>Zoning of Adjacent Property</w:t>
            </w:r>
          </w:p>
        </w:tc>
      </w:tr>
      <w:tr w:rsidR="003F4AEB" w:rsidRPr="002D1BC8" w:rsidTr="006D3731">
        <w:trPr>
          <w:trHeight w:val="260"/>
          <w:tblHeader/>
          <w:jc w:val="center"/>
        </w:trPr>
        <w:tc>
          <w:tcPr>
            <w:tcW w:w="1513" w:type="dxa"/>
            <w:vMerge/>
            <w:tcBorders>
              <w:top w:val="single" w:sz="6" w:space="0" w:color="auto"/>
              <w:left w:val="single" w:sz="6" w:space="0" w:color="auto"/>
              <w:bottom w:val="single" w:sz="6" w:space="0" w:color="auto"/>
              <w:right w:val="single" w:sz="6" w:space="0" w:color="auto"/>
            </w:tcBorders>
            <w:shd w:val="clear" w:color="auto" w:fill="B2B2B2"/>
            <w:tcMar>
              <w:top w:w="0" w:type="dxa"/>
              <w:left w:w="0" w:type="dxa"/>
              <w:bottom w:w="0" w:type="dxa"/>
              <w:right w:w="0" w:type="dxa"/>
            </w:tcMar>
            <w:vAlign w:val="center"/>
          </w:tcPr>
          <w:p w:rsidR="003F4AEB" w:rsidRPr="002D1BC8" w:rsidRDefault="003F4AEB" w:rsidP="003F4AEB">
            <w:pPr>
              <w:widowControl w:val="0"/>
              <w:autoSpaceDE w:val="0"/>
              <w:autoSpaceDN w:val="0"/>
              <w:adjustRightInd w:val="0"/>
              <w:rPr>
                <w:rFonts w:cs="Arial"/>
                <w:szCs w:val="24"/>
              </w:rPr>
            </w:pP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SF</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R-5</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R-8</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R-12</w:t>
            </w:r>
          </w:p>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R-16</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R-24</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R-O &amp; MXOC</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B-1</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B-2</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C-1</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C-2</w:t>
            </w:r>
          </w:p>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I-O</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I-1</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I-2</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M-U</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CSR</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BP</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MXR-</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MXG-</w:t>
            </w:r>
          </w:p>
        </w:tc>
        <w:tc>
          <w:tcPr>
            <w:tcW w:w="603" w:type="dxa"/>
            <w:tcBorders>
              <w:top w:val="single" w:sz="6" w:space="0" w:color="auto"/>
              <w:left w:val="single" w:sz="6" w:space="0" w:color="auto"/>
              <w:bottom w:val="single" w:sz="6" w:space="0" w:color="auto"/>
              <w:right w:val="single" w:sz="6" w:space="0" w:color="auto"/>
            </w:tcBorders>
            <w:shd w:val="clear" w:color="auto" w:fill="B2B2B2"/>
            <w:vAlign w:val="center"/>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MXS-</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SF (Subdivisions)</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R-5</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R-8</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R-12 &amp; R-16</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R-24</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RO &amp; MXOC</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B-1</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B-2</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C-1</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C-2 &amp; I-O</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I-1</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B&amp;W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B&amp;W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I-2</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B&amp;W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B&amp;W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B&amp;W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M-U</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 xml:space="preserve">CSR3 </w:t>
            </w:r>
            <w:r w:rsidRPr="002D1BC8">
              <w:rPr>
                <w:rFonts w:cs="Arial"/>
                <w:b/>
                <w:bCs/>
                <w:sz w:val="16"/>
                <w:szCs w:val="16"/>
                <w:vertAlign w:val="superscript"/>
              </w:rPr>
              <w:t>1</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BP</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A or F</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MXR-</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MXG-</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513" w:type="dxa"/>
            <w:tcBorders>
              <w:top w:val="single" w:sz="6" w:space="0" w:color="auto"/>
              <w:left w:val="single" w:sz="6" w:space="0" w:color="auto"/>
              <w:bottom w:val="single" w:sz="6" w:space="0" w:color="auto"/>
              <w:right w:val="single" w:sz="6" w:space="0" w:color="auto"/>
            </w:tcBorders>
            <w:vAlign w:val="bottom"/>
          </w:tcPr>
          <w:p w:rsidR="003F4AEB" w:rsidRPr="002D1BC8" w:rsidRDefault="003F4AEB" w:rsidP="003F4AEB">
            <w:pPr>
              <w:widowControl w:val="0"/>
              <w:autoSpaceDE w:val="0"/>
              <w:autoSpaceDN w:val="0"/>
              <w:adjustRightInd w:val="0"/>
              <w:rPr>
                <w:rFonts w:cs="Arial"/>
                <w:b/>
                <w:bCs/>
                <w:sz w:val="16"/>
                <w:szCs w:val="16"/>
              </w:rPr>
            </w:pPr>
            <w:r w:rsidRPr="002D1BC8">
              <w:rPr>
                <w:rFonts w:cs="Arial"/>
                <w:b/>
                <w:bCs/>
                <w:sz w:val="16"/>
                <w:szCs w:val="16"/>
              </w:rPr>
              <w:t>MXS-</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F</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c>
          <w:tcPr>
            <w:tcW w:w="603" w:type="dxa"/>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jc w:val="center"/>
              <w:rPr>
                <w:rFonts w:cs="Arial"/>
                <w:sz w:val="16"/>
                <w:szCs w:val="16"/>
              </w:rPr>
            </w:pPr>
            <w:r w:rsidRPr="002D1BC8">
              <w:rPr>
                <w:rFonts w:cs="Arial"/>
                <w:sz w:val="16"/>
                <w:szCs w:val="16"/>
              </w:rPr>
              <w:t>-</w:t>
            </w:r>
          </w:p>
        </w:tc>
      </w:tr>
      <w:tr w:rsidR="003F4AEB" w:rsidRPr="002D1BC8" w:rsidTr="006D3731">
        <w:trPr>
          <w:trHeight w:val="260"/>
          <w:jc w:val="center"/>
        </w:trPr>
        <w:tc>
          <w:tcPr>
            <w:tcW w:w="12367" w:type="dxa"/>
            <w:gridSpan w:val="19"/>
            <w:tcBorders>
              <w:top w:val="single" w:sz="6" w:space="0" w:color="auto"/>
              <w:left w:val="single" w:sz="6" w:space="0" w:color="auto"/>
              <w:bottom w:val="single" w:sz="6" w:space="0" w:color="auto"/>
              <w:right w:val="single" w:sz="6" w:space="0" w:color="auto"/>
            </w:tcBorders>
          </w:tcPr>
          <w:p w:rsidR="003F4AEB" w:rsidRPr="002D1BC8" w:rsidRDefault="003F4AEB" w:rsidP="003F4AEB">
            <w:pPr>
              <w:widowControl w:val="0"/>
              <w:autoSpaceDE w:val="0"/>
              <w:autoSpaceDN w:val="0"/>
              <w:adjustRightInd w:val="0"/>
              <w:rPr>
                <w:rFonts w:cs="Arial"/>
                <w:sz w:val="16"/>
                <w:szCs w:val="16"/>
              </w:rPr>
            </w:pPr>
            <w:r w:rsidRPr="002D1BC8">
              <w:rPr>
                <w:rFonts w:cs="Arial"/>
                <w:sz w:val="16"/>
                <w:szCs w:val="16"/>
              </w:rPr>
              <w:t>Notes</w:t>
            </w:r>
          </w:p>
          <w:p w:rsidR="003F4AEB" w:rsidRPr="002D1BC8" w:rsidRDefault="003F4AEB" w:rsidP="003F4AEB">
            <w:pPr>
              <w:widowControl w:val="0"/>
              <w:autoSpaceDE w:val="0"/>
              <w:autoSpaceDN w:val="0"/>
              <w:adjustRightInd w:val="0"/>
              <w:rPr>
                <w:rFonts w:cs="Arial"/>
                <w:sz w:val="16"/>
                <w:szCs w:val="16"/>
              </w:rPr>
            </w:pPr>
            <w:r w:rsidRPr="002D1BC8">
              <w:rPr>
                <w:rFonts w:cs="Arial"/>
                <w:sz w:val="16"/>
                <w:szCs w:val="16"/>
              </w:rPr>
              <w:t>•A berm with landscaping is an alternative for a required fence or wall if the total height is a minimum of six feet.</w:t>
            </w:r>
          </w:p>
          <w:p w:rsidR="003F4AEB" w:rsidRPr="002D1BC8" w:rsidRDefault="003F4AEB" w:rsidP="003F4AEB">
            <w:pPr>
              <w:widowControl w:val="0"/>
              <w:autoSpaceDE w:val="0"/>
              <w:autoSpaceDN w:val="0"/>
              <w:adjustRightInd w:val="0"/>
              <w:rPr>
                <w:rFonts w:cs="Arial"/>
                <w:sz w:val="16"/>
                <w:szCs w:val="16"/>
              </w:rPr>
            </w:pPr>
            <w:r w:rsidRPr="002D1BC8">
              <w:rPr>
                <w:rFonts w:cs="Arial"/>
                <w:sz w:val="16"/>
                <w:szCs w:val="16"/>
              </w:rPr>
              <w:t>•Where alleys or streets separate different zone districts, the Director may approve increased landscaping rather than requiring a wall or fence.</w:t>
            </w:r>
          </w:p>
          <w:p w:rsidR="003F4AEB" w:rsidRPr="002D1BC8" w:rsidRDefault="003F4AEB" w:rsidP="003F4AEB">
            <w:pPr>
              <w:widowControl w:val="0"/>
              <w:autoSpaceDE w:val="0"/>
              <w:autoSpaceDN w:val="0"/>
              <w:adjustRightInd w:val="0"/>
              <w:rPr>
                <w:rFonts w:cs="Arial"/>
                <w:sz w:val="16"/>
                <w:szCs w:val="16"/>
              </w:rPr>
            </w:pPr>
            <w:r w:rsidRPr="002D1BC8">
              <w:rPr>
                <w:rFonts w:cs="Arial"/>
                <w:sz w:val="16"/>
                <w:szCs w:val="16"/>
              </w:rPr>
              <w:t>•The Director may modify this table based on the uses proposed in any zone district.</w:t>
            </w:r>
          </w:p>
          <w:p w:rsidR="003F4AEB" w:rsidRPr="002D1BC8" w:rsidRDefault="003F4AEB" w:rsidP="003F4AEB">
            <w:pPr>
              <w:widowControl w:val="0"/>
              <w:autoSpaceDE w:val="0"/>
              <w:autoSpaceDN w:val="0"/>
              <w:adjustRightInd w:val="0"/>
              <w:rPr>
                <w:rFonts w:cs="Arial"/>
                <w:sz w:val="16"/>
                <w:szCs w:val="16"/>
              </w:rPr>
            </w:pPr>
            <w:r w:rsidRPr="002D1BC8">
              <w:rPr>
                <w:rFonts w:cs="Arial"/>
                <w:sz w:val="16"/>
                <w:szCs w:val="16"/>
                <w:vertAlign w:val="superscript"/>
              </w:rPr>
              <w:t>1</w:t>
            </w:r>
            <w:r w:rsidRPr="002D1BC8">
              <w:rPr>
                <w:rFonts w:cs="Arial"/>
                <w:sz w:val="16"/>
                <w:szCs w:val="16"/>
              </w:rPr>
              <w:t xml:space="preserve"> Gravel operations subject to buffering adjacent to residential.</w:t>
            </w:r>
          </w:p>
        </w:tc>
      </w:tr>
    </w:tbl>
    <w:p w:rsidR="003F4AEB" w:rsidRPr="002D1BC8" w:rsidRDefault="003F4AEB" w:rsidP="003F4AEB">
      <w:pPr>
        <w:widowControl w:val="0"/>
        <w:tabs>
          <w:tab w:val="left" w:pos="600"/>
        </w:tabs>
        <w:spacing w:before="31"/>
        <w:ind w:right="-20"/>
        <w:rPr>
          <w:rFonts w:cs="Arial"/>
          <w:sz w:val="22"/>
          <w:szCs w:val="22"/>
        </w:rPr>
      </w:pPr>
    </w:p>
    <w:p w:rsidR="003F4AEB" w:rsidRPr="002D1BC8" w:rsidRDefault="003F4AEB" w:rsidP="003F4AEB">
      <w:pPr>
        <w:widowControl w:val="0"/>
        <w:tabs>
          <w:tab w:val="left" w:pos="7320"/>
        </w:tabs>
        <w:ind w:right="-14"/>
        <w:rPr>
          <w:rFonts w:cs="Arial"/>
          <w:b/>
          <w:szCs w:val="24"/>
        </w:rPr>
      </w:pPr>
      <w:r w:rsidRPr="002D1BC8">
        <w:rPr>
          <w:rFonts w:cs="Arial"/>
          <w:b/>
          <w:szCs w:val="24"/>
        </w:rPr>
        <w:t>All other parts of Section 21.06.040 shall remain in full force and effect.</w:t>
      </w:r>
    </w:p>
    <w:p w:rsidR="003F4AEB" w:rsidRPr="002D1BC8" w:rsidRDefault="003F4AEB" w:rsidP="003F4AEB">
      <w:pPr>
        <w:widowControl w:val="0"/>
        <w:tabs>
          <w:tab w:val="left" w:pos="7320"/>
        </w:tabs>
        <w:ind w:right="-14"/>
        <w:rPr>
          <w:rFonts w:cs="Arial"/>
          <w:b/>
          <w:sz w:val="22"/>
          <w:szCs w:val="22"/>
        </w:rPr>
      </w:pPr>
    </w:p>
    <w:p w:rsidR="003F4AEB" w:rsidRPr="002D1BC8" w:rsidRDefault="003F4AEB" w:rsidP="003F4AEB">
      <w:pPr>
        <w:widowControl w:val="0"/>
        <w:suppressAutoHyphens/>
        <w:spacing w:after="200" w:line="276" w:lineRule="auto"/>
        <w:rPr>
          <w:rFonts w:eastAsia="Calibri" w:cs="Arial"/>
          <w:color w:val="000000"/>
          <w:szCs w:val="24"/>
        </w:rPr>
      </w:pPr>
      <w:r w:rsidRPr="002D1BC8">
        <w:rPr>
          <w:rFonts w:eastAsia="Calibri" w:cs="Arial"/>
          <w:color w:val="000000"/>
          <w:szCs w:val="24"/>
        </w:rPr>
        <w:t xml:space="preserve">INTRODUCED on first reading the </w:t>
      </w:r>
      <w:r w:rsidR="00C10932" w:rsidRPr="002D1BC8">
        <w:rPr>
          <w:rFonts w:eastAsia="Calibri" w:cs="Arial"/>
          <w:color w:val="000000"/>
          <w:szCs w:val="24"/>
        </w:rPr>
        <w:t>5</w:t>
      </w:r>
      <w:r w:rsidR="00C10932" w:rsidRPr="002D1BC8">
        <w:rPr>
          <w:rFonts w:eastAsia="Calibri" w:cs="Arial"/>
          <w:color w:val="000000"/>
          <w:szCs w:val="24"/>
          <w:vertAlign w:val="superscript"/>
        </w:rPr>
        <w:t>th</w:t>
      </w:r>
      <w:r w:rsidR="00C10932" w:rsidRPr="002D1BC8">
        <w:rPr>
          <w:rFonts w:eastAsia="Calibri" w:cs="Arial"/>
          <w:color w:val="000000"/>
          <w:szCs w:val="24"/>
        </w:rPr>
        <w:t xml:space="preserve"> </w:t>
      </w:r>
      <w:r w:rsidRPr="002D1BC8">
        <w:rPr>
          <w:rFonts w:eastAsia="Calibri" w:cs="Arial"/>
          <w:color w:val="000000"/>
          <w:szCs w:val="24"/>
        </w:rPr>
        <w:t xml:space="preserve">day of </w:t>
      </w:r>
      <w:r w:rsidR="00C10932" w:rsidRPr="002D1BC8">
        <w:rPr>
          <w:rFonts w:eastAsia="Calibri" w:cs="Arial"/>
          <w:color w:val="000000"/>
          <w:szCs w:val="24"/>
        </w:rPr>
        <w:t>November</w:t>
      </w:r>
      <w:r w:rsidRPr="002D1BC8">
        <w:rPr>
          <w:rFonts w:eastAsia="Calibri" w:cs="Arial"/>
          <w:color w:val="000000"/>
          <w:szCs w:val="24"/>
        </w:rPr>
        <w:t>, 2014 and ordered published in pamphlet form.</w:t>
      </w:r>
    </w:p>
    <w:p w:rsidR="003F4AEB" w:rsidRPr="002D1BC8" w:rsidRDefault="003F4AEB" w:rsidP="003F4AEB">
      <w:pPr>
        <w:widowControl w:val="0"/>
        <w:suppressAutoHyphens/>
        <w:spacing w:after="200" w:line="276" w:lineRule="auto"/>
        <w:rPr>
          <w:rFonts w:eastAsia="Calibri" w:cs="Arial"/>
          <w:color w:val="000000"/>
          <w:szCs w:val="24"/>
        </w:rPr>
      </w:pPr>
    </w:p>
    <w:p w:rsidR="003F4AEB" w:rsidRPr="002D1BC8" w:rsidRDefault="003F4AEB" w:rsidP="003F4AEB">
      <w:pPr>
        <w:widowControl w:val="0"/>
        <w:suppressAutoHyphens/>
        <w:spacing w:after="200" w:line="276" w:lineRule="auto"/>
        <w:rPr>
          <w:rFonts w:eastAsia="Calibri" w:cs="Arial"/>
          <w:color w:val="000000"/>
          <w:szCs w:val="24"/>
        </w:rPr>
      </w:pPr>
      <w:r w:rsidRPr="002D1BC8">
        <w:rPr>
          <w:rFonts w:eastAsia="Calibri" w:cs="Arial"/>
          <w:color w:val="000000"/>
          <w:szCs w:val="24"/>
        </w:rPr>
        <w:t xml:space="preserve">PASSED and ADOPTED on second reading the </w:t>
      </w:r>
      <w:r w:rsidR="009D42C8">
        <w:rPr>
          <w:rFonts w:eastAsia="Calibri" w:cs="Arial"/>
          <w:color w:val="000000"/>
          <w:szCs w:val="24"/>
        </w:rPr>
        <w:t>19</w:t>
      </w:r>
      <w:r w:rsidR="009D42C8" w:rsidRPr="009D42C8">
        <w:rPr>
          <w:rFonts w:eastAsia="Calibri" w:cs="Arial"/>
          <w:color w:val="000000"/>
          <w:szCs w:val="24"/>
          <w:vertAlign w:val="superscript"/>
        </w:rPr>
        <w:t>th</w:t>
      </w:r>
      <w:r w:rsidR="009D42C8">
        <w:rPr>
          <w:rFonts w:eastAsia="Calibri" w:cs="Arial"/>
          <w:color w:val="000000"/>
          <w:szCs w:val="24"/>
        </w:rPr>
        <w:t xml:space="preserve"> </w:t>
      </w:r>
      <w:r w:rsidRPr="002D1BC8">
        <w:rPr>
          <w:rFonts w:eastAsia="Calibri" w:cs="Arial"/>
          <w:color w:val="000000"/>
          <w:szCs w:val="24"/>
        </w:rPr>
        <w:t xml:space="preserve">day of </w:t>
      </w:r>
      <w:r w:rsidR="009D42C8">
        <w:rPr>
          <w:rFonts w:eastAsia="Calibri" w:cs="Arial"/>
          <w:color w:val="000000"/>
          <w:szCs w:val="24"/>
        </w:rPr>
        <w:t>November</w:t>
      </w:r>
      <w:r w:rsidRPr="002D1BC8">
        <w:rPr>
          <w:rFonts w:eastAsia="Calibri" w:cs="Arial"/>
          <w:color w:val="000000"/>
          <w:szCs w:val="24"/>
        </w:rPr>
        <w:t>, 2014 and ordered published in pamphlet form.</w:t>
      </w:r>
    </w:p>
    <w:p w:rsidR="003F4AEB" w:rsidRPr="002D1BC8" w:rsidRDefault="003F4AEB" w:rsidP="003F4AEB">
      <w:pPr>
        <w:widowControl w:val="0"/>
        <w:suppressAutoHyphens/>
        <w:spacing w:after="200" w:line="276" w:lineRule="auto"/>
        <w:rPr>
          <w:rFonts w:eastAsia="Calibri" w:cs="Arial"/>
          <w:color w:val="000000"/>
          <w:szCs w:val="24"/>
        </w:rPr>
      </w:pPr>
    </w:p>
    <w:p w:rsidR="003F4AEB" w:rsidRPr="002D1BC8" w:rsidRDefault="003F4AEB" w:rsidP="003F4AEB">
      <w:pPr>
        <w:widowControl w:val="0"/>
        <w:suppressAutoHyphens/>
        <w:spacing w:after="200" w:line="276" w:lineRule="auto"/>
        <w:rPr>
          <w:rFonts w:eastAsia="Calibri" w:cs="Arial"/>
          <w:color w:val="000000"/>
          <w:szCs w:val="24"/>
        </w:rPr>
      </w:pPr>
      <w:r w:rsidRPr="002D1BC8">
        <w:rPr>
          <w:rFonts w:eastAsia="Calibri" w:cs="Arial"/>
          <w:color w:val="000000"/>
          <w:szCs w:val="24"/>
        </w:rPr>
        <w:lastRenderedPageBreak/>
        <w:t>ATTEST:</w:t>
      </w:r>
    </w:p>
    <w:p w:rsidR="003F4AEB" w:rsidRPr="002D1BC8" w:rsidRDefault="003F4AEB" w:rsidP="003F4AEB">
      <w:pPr>
        <w:widowControl w:val="0"/>
        <w:tabs>
          <w:tab w:val="left" w:pos="5040"/>
        </w:tabs>
        <w:suppressAutoHyphens/>
        <w:spacing w:after="200" w:line="276" w:lineRule="auto"/>
        <w:rPr>
          <w:rFonts w:eastAsia="Calibri" w:cs="Arial"/>
          <w:color w:val="000000"/>
          <w:szCs w:val="24"/>
        </w:rPr>
      </w:pPr>
    </w:p>
    <w:p w:rsidR="003F4AEB" w:rsidRPr="002D1BC8" w:rsidRDefault="003F4AEB" w:rsidP="00830DEB">
      <w:pPr>
        <w:widowControl w:val="0"/>
        <w:tabs>
          <w:tab w:val="left" w:pos="5040"/>
        </w:tabs>
        <w:suppressAutoHyphens/>
        <w:rPr>
          <w:rFonts w:eastAsia="Calibri" w:cs="Arial"/>
          <w:color w:val="000000"/>
          <w:szCs w:val="24"/>
        </w:rPr>
      </w:pPr>
      <w:r w:rsidRPr="002D1BC8">
        <w:rPr>
          <w:rFonts w:eastAsia="Calibri" w:cs="Arial"/>
          <w:color w:val="000000"/>
          <w:szCs w:val="24"/>
        </w:rPr>
        <w:tab/>
      </w:r>
      <w:r w:rsidR="005C0921">
        <w:rPr>
          <w:rFonts w:eastAsia="Calibri" w:cs="Arial"/>
          <w:color w:val="000000"/>
          <w:szCs w:val="24"/>
        </w:rPr>
        <w:t>/s/:  Phyllis Norris</w:t>
      </w:r>
    </w:p>
    <w:p w:rsidR="003F4AEB" w:rsidRPr="002D1BC8" w:rsidRDefault="003F4AEB" w:rsidP="00830DEB">
      <w:pPr>
        <w:widowControl w:val="0"/>
        <w:tabs>
          <w:tab w:val="left" w:pos="5040"/>
        </w:tabs>
        <w:suppressAutoHyphens/>
        <w:rPr>
          <w:rFonts w:eastAsia="Calibri" w:cs="Arial"/>
          <w:color w:val="000000"/>
          <w:szCs w:val="24"/>
        </w:rPr>
      </w:pPr>
      <w:r w:rsidRPr="002D1BC8">
        <w:rPr>
          <w:rFonts w:eastAsia="Calibri" w:cs="Arial"/>
          <w:color w:val="000000"/>
          <w:szCs w:val="24"/>
        </w:rPr>
        <w:tab/>
        <w:t>President of the Council</w:t>
      </w:r>
    </w:p>
    <w:p w:rsidR="003F4AEB" w:rsidRPr="002D1BC8" w:rsidRDefault="003F4AEB" w:rsidP="003F4AEB">
      <w:pPr>
        <w:widowControl w:val="0"/>
        <w:suppressAutoHyphens/>
        <w:spacing w:after="200" w:line="276" w:lineRule="auto"/>
        <w:rPr>
          <w:rFonts w:eastAsia="Calibri" w:cs="Arial"/>
          <w:color w:val="000000"/>
          <w:szCs w:val="24"/>
        </w:rPr>
      </w:pPr>
    </w:p>
    <w:p w:rsidR="003F4AEB" w:rsidRPr="002D1BC8" w:rsidRDefault="005C0921" w:rsidP="00830DEB">
      <w:pPr>
        <w:widowControl w:val="0"/>
        <w:suppressAutoHyphens/>
        <w:rPr>
          <w:rFonts w:eastAsia="Calibri" w:cs="Arial"/>
          <w:color w:val="000000"/>
          <w:szCs w:val="24"/>
        </w:rPr>
      </w:pPr>
      <w:r>
        <w:rPr>
          <w:rFonts w:eastAsia="Calibri" w:cs="Arial"/>
          <w:color w:val="000000"/>
          <w:szCs w:val="24"/>
        </w:rPr>
        <w:t xml:space="preserve">/s/:  Stephanie </w:t>
      </w:r>
      <w:proofErr w:type="spellStart"/>
      <w:r>
        <w:rPr>
          <w:rFonts w:eastAsia="Calibri" w:cs="Arial"/>
          <w:color w:val="000000"/>
          <w:szCs w:val="24"/>
        </w:rPr>
        <w:t>Tuin</w:t>
      </w:r>
      <w:proofErr w:type="spellEnd"/>
    </w:p>
    <w:p w:rsidR="003F4AEB" w:rsidRPr="002D1BC8" w:rsidRDefault="003F4AEB" w:rsidP="00830DEB">
      <w:pPr>
        <w:widowControl w:val="0"/>
        <w:suppressAutoHyphens/>
        <w:rPr>
          <w:rFonts w:eastAsia="Calibri" w:cs="Arial"/>
          <w:color w:val="000000"/>
          <w:szCs w:val="24"/>
        </w:rPr>
      </w:pPr>
      <w:r w:rsidRPr="002D1BC8">
        <w:rPr>
          <w:rFonts w:eastAsia="Calibri" w:cs="Arial"/>
          <w:color w:val="000000"/>
          <w:szCs w:val="24"/>
        </w:rPr>
        <w:t>City Clerk</w:t>
      </w:r>
    </w:p>
    <w:sectPr w:rsidR="003F4AEB" w:rsidRPr="002D1BC8" w:rsidSect="004D55B3">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39" w:rsidRDefault="00AC5439" w:rsidP="00771BD3">
      <w:r>
        <w:separator/>
      </w:r>
    </w:p>
  </w:endnote>
  <w:endnote w:type="continuationSeparator" w:id="0">
    <w:p w:rsidR="00AC5439" w:rsidRDefault="00AC5439" w:rsidP="0077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39" w:rsidRDefault="00AC5439" w:rsidP="00771BD3">
      <w:r>
        <w:separator/>
      </w:r>
    </w:p>
  </w:footnote>
  <w:footnote w:type="continuationSeparator" w:id="0">
    <w:p w:rsidR="00AC5439" w:rsidRDefault="00AC5439" w:rsidP="00771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5" w:rsidRDefault="00774EB5" w:rsidP="00A546D0">
    <w:pPr>
      <w:pStyle w:val="Header"/>
    </w:pPr>
  </w:p>
  <w:p w:rsidR="00774EB5" w:rsidRDefault="00774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55" w:rsidRDefault="002845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4CA"/>
    <w:multiLevelType w:val="hybridMultilevel"/>
    <w:tmpl w:val="24B0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53C85"/>
    <w:multiLevelType w:val="hybridMultilevel"/>
    <w:tmpl w:val="82F2FE10"/>
    <w:lvl w:ilvl="0" w:tplc="CC74F5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8F16C0"/>
    <w:multiLevelType w:val="hybridMultilevel"/>
    <w:tmpl w:val="0614A120"/>
    <w:lvl w:ilvl="0" w:tplc="62B29D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E0999"/>
    <w:multiLevelType w:val="singleLevel"/>
    <w:tmpl w:val="0409000F"/>
    <w:lvl w:ilvl="0">
      <w:start w:val="1"/>
      <w:numFmt w:val="decimal"/>
      <w:lvlText w:val="%1."/>
      <w:lvlJc w:val="left"/>
      <w:pPr>
        <w:tabs>
          <w:tab w:val="num" w:pos="360"/>
        </w:tabs>
        <w:ind w:left="360" w:hanging="360"/>
      </w:pPr>
    </w:lvl>
  </w:abstractNum>
  <w:abstractNum w:abstractNumId="4">
    <w:nsid w:val="129D47E2"/>
    <w:multiLevelType w:val="hybridMultilevel"/>
    <w:tmpl w:val="C6EA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170C5"/>
    <w:multiLevelType w:val="hybridMultilevel"/>
    <w:tmpl w:val="EB48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51D33"/>
    <w:multiLevelType w:val="hybridMultilevel"/>
    <w:tmpl w:val="93AA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1155F"/>
    <w:multiLevelType w:val="hybridMultilevel"/>
    <w:tmpl w:val="73D4F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5144C84"/>
    <w:multiLevelType w:val="hybridMultilevel"/>
    <w:tmpl w:val="2ACC3B5E"/>
    <w:lvl w:ilvl="0" w:tplc="4824FC9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8F35D8"/>
    <w:multiLevelType w:val="hybridMultilevel"/>
    <w:tmpl w:val="DC762C22"/>
    <w:lvl w:ilvl="0" w:tplc="5D284B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722365"/>
    <w:multiLevelType w:val="hybridMultilevel"/>
    <w:tmpl w:val="27B6E9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E11A72"/>
    <w:multiLevelType w:val="hybridMultilevel"/>
    <w:tmpl w:val="93AA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04445"/>
    <w:multiLevelType w:val="hybridMultilevel"/>
    <w:tmpl w:val="4B185418"/>
    <w:lvl w:ilvl="0" w:tplc="912851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3115B49"/>
    <w:multiLevelType w:val="hybridMultilevel"/>
    <w:tmpl w:val="52FE481A"/>
    <w:lvl w:ilvl="0" w:tplc="9D9C140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0"/>
  </w:num>
  <w:num w:numId="5">
    <w:abstractNumId w:val="2"/>
  </w:num>
  <w:num w:numId="6">
    <w:abstractNumId w:val="9"/>
  </w:num>
  <w:num w:numId="7">
    <w:abstractNumId w:val="12"/>
  </w:num>
  <w:num w:numId="8">
    <w:abstractNumId w:val="13"/>
  </w:num>
  <w:num w:numId="9">
    <w:abstractNumId w:val="6"/>
  </w:num>
  <w:num w:numId="10">
    <w:abstractNumId w:val="4"/>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B5A"/>
    <w:rsid w:val="00001BB9"/>
    <w:rsid w:val="00025504"/>
    <w:rsid w:val="00031782"/>
    <w:rsid w:val="00085776"/>
    <w:rsid w:val="00085ACC"/>
    <w:rsid w:val="000872BC"/>
    <w:rsid w:val="000B08FF"/>
    <w:rsid w:val="000B591C"/>
    <w:rsid w:val="000C006E"/>
    <w:rsid w:val="000C0388"/>
    <w:rsid w:val="000D5912"/>
    <w:rsid w:val="00105677"/>
    <w:rsid w:val="0012427A"/>
    <w:rsid w:val="001518E0"/>
    <w:rsid w:val="00152028"/>
    <w:rsid w:val="001777AC"/>
    <w:rsid w:val="001836EB"/>
    <w:rsid w:val="001A396D"/>
    <w:rsid w:val="001A73B5"/>
    <w:rsid w:val="001C56D4"/>
    <w:rsid w:val="001C6993"/>
    <w:rsid w:val="001E5E1F"/>
    <w:rsid w:val="00203415"/>
    <w:rsid w:val="00204409"/>
    <w:rsid w:val="00244521"/>
    <w:rsid w:val="00264359"/>
    <w:rsid w:val="002826E3"/>
    <w:rsid w:val="00284555"/>
    <w:rsid w:val="002A277A"/>
    <w:rsid w:val="002A7B49"/>
    <w:rsid w:val="002D1BC8"/>
    <w:rsid w:val="002F6F16"/>
    <w:rsid w:val="00301203"/>
    <w:rsid w:val="00315119"/>
    <w:rsid w:val="0033355B"/>
    <w:rsid w:val="00364AD4"/>
    <w:rsid w:val="00396C29"/>
    <w:rsid w:val="003B62F2"/>
    <w:rsid w:val="003C7992"/>
    <w:rsid w:val="003D2182"/>
    <w:rsid w:val="003F4AEB"/>
    <w:rsid w:val="00403547"/>
    <w:rsid w:val="0042523A"/>
    <w:rsid w:val="00426E1A"/>
    <w:rsid w:val="00445F91"/>
    <w:rsid w:val="0045433B"/>
    <w:rsid w:val="00456D9F"/>
    <w:rsid w:val="00477840"/>
    <w:rsid w:val="00480AFD"/>
    <w:rsid w:val="00496EFE"/>
    <w:rsid w:val="004A65D7"/>
    <w:rsid w:val="004A6923"/>
    <w:rsid w:val="004C3A10"/>
    <w:rsid w:val="004C6BDC"/>
    <w:rsid w:val="004C7584"/>
    <w:rsid w:val="004D4BA7"/>
    <w:rsid w:val="004D55B3"/>
    <w:rsid w:val="004D5A09"/>
    <w:rsid w:val="004E42E2"/>
    <w:rsid w:val="004F2569"/>
    <w:rsid w:val="005141B0"/>
    <w:rsid w:val="005151D9"/>
    <w:rsid w:val="00531B5A"/>
    <w:rsid w:val="00535F85"/>
    <w:rsid w:val="005361C5"/>
    <w:rsid w:val="00561B5E"/>
    <w:rsid w:val="00565BE2"/>
    <w:rsid w:val="00567DA4"/>
    <w:rsid w:val="00580C37"/>
    <w:rsid w:val="005C0921"/>
    <w:rsid w:val="005C4280"/>
    <w:rsid w:val="00604C31"/>
    <w:rsid w:val="006176E6"/>
    <w:rsid w:val="00677208"/>
    <w:rsid w:val="006D299C"/>
    <w:rsid w:val="006D3731"/>
    <w:rsid w:val="00735AEC"/>
    <w:rsid w:val="0075202E"/>
    <w:rsid w:val="00755744"/>
    <w:rsid w:val="00770695"/>
    <w:rsid w:val="00771BD3"/>
    <w:rsid w:val="00774EB5"/>
    <w:rsid w:val="00780CF2"/>
    <w:rsid w:val="007C5CED"/>
    <w:rsid w:val="0081044A"/>
    <w:rsid w:val="00811E96"/>
    <w:rsid w:val="0081380B"/>
    <w:rsid w:val="00813BCB"/>
    <w:rsid w:val="00830DEB"/>
    <w:rsid w:val="00833A2C"/>
    <w:rsid w:val="00835C0B"/>
    <w:rsid w:val="0085533C"/>
    <w:rsid w:val="008618B9"/>
    <w:rsid w:val="008713CB"/>
    <w:rsid w:val="00875327"/>
    <w:rsid w:val="00880499"/>
    <w:rsid w:val="008C0393"/>
    <w:rsid w:val="008C65A8"/>
    <w:rsid w:val="008E7673"/>
    <w:rsid w:val="008E7FAF"/>
    <w:rsid w:val="008F0D3C"/>
    <w:rsid w:val="008F10E5"/>
    <w:rsid w:val="00922509"/>
    <w:rsid w:val="00930C43"/>
    <w:rsid w:val="009A43CE"/>
    <w:rsid w:val="009A6C73"/>
    <w:rsid w:val="009D42C8"/>
    <w:rsid w:val="00A00E4D"/>
    <w:rsid w:val="00A3586F"/>
    <w:rsid w:val="00A51DAD"/>
    <w:rsid w:val="00A546D0"/>
    <w:rsid w:val="00A72E01"/>
    <w:rsid w:val="00A73942"/>
    <w:rsid w:val="00AC5439"/>
    <w:rsid w:val="00AD0EA1"/>
    <w:rsid w:val="00B16882"/>
    <w:rsid w:val="00B2519A"/>
    <w:rsid w:val="00B3156C"/>
    <w:rsid w:val="00B565DA"/>
    <w:rsid w:val="00B826E4"/>
    <w:rsid w:val="00BA0DD5"/>
    <w:rsid w:val="00BB2F69"/>
    <w:rsid w:val="00BC4DF6"/>
    <w:rsid w:val="00C10932"/>
    <w:rsid w:val="00C1266D"/>
    <w:rsid w:val="00C26705"/>
    <w:rsid w:val="00C339C5"/>
    <w:rsid w:val="00C36791"/>
    <w:rsid w:val="00C37464"/>
    <w:rsid w:val="00C706C9"/>
    <w:rsid w:val="00C967D2"/>
    <w:rsid w:val="00CA6F29"/>
    <w:rsid w:val="00CC196A"/>
    <w:rsid w:val="00CE6DF9"/>
    <w:rsid w:val="00CF54F8"/>
    <w:rsid w:val="00D00909"/>
    <w:rsid w:val="00D01530"/>
    <w:rsid w:val="00D03B6F"/>
    <w:rsid w:val="00D17E75"/>
    <w:rsid w:val="00D27E76"/>
    <w:rsid w:val="00D631D0"/>
    <w:rsid w:val="00D64932"/>
    <w:rsid w:val="00D75703"/>
    <w:rsid w:val="00DD6E62"/>
    <w:rsid w:val="00DF3333"/>
    <w:rsid w:val="00E449B3"/>
    <w:rsid w:val="00E6346C"/>
    <w:rsid w:val="00EA5BF1"/>
    <w:rsid w:val="00EA73EF"/>
    <w:rsid w:val="00EC18A2"/>
    <w:rsid w:val="00ED0E99"/>
    <w:rsid w:val="00EF733A"/>
    <w:rsid w:val="00F41588"/>
    <w:rsid w:val="00F510D5"/>
    <w:rsid w:val="00F84FF1"/>
    <w:rsid w:val="00FB2CD9"/>
    <w:rsid w:val="00FC3335"/>
    <w:rsid w:val="00FD0AC5"/>
    <w:rsid w:val="00FD7D60"/>
    <w:rsid w:val="00FE0C73"/>
    <w:rsid w:val="00FF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color w:val="FFFFFF"/>
    </w:rPr>
  </w:style>
  <w:style w:type="paragraph" w:styleId="Heading4">
    <w:name w:val="heading 4"/>
    <w:basedOn w:val="Normal"/>
    <w:next w:val="Normal"/>
    <w:qFormat/>
    <w:pPr>
      <w:keepNext/>
      <w:outlineLvl w:val="3"/>
    </w:pPr>
    <w:rPr>
      <w:rFonts w:ascii="Times New Roman" w:hAnsi="Times New Roman"/>
      <w:b/>
      <w:sz w:val="20"/>
    </w:rPr>
  </w:style>
  <w:style w:type="paragraph" w:styleId="Heading5">
    <w:name w:val="heading 5"/>
    <w:basedOn w:val="Normal"/>
    <w:next w:val="Normal"/>
    <w:qFormat/>
    <w:pPr>
      <w:keepNext/>
      <w:outlineLvl w:val="4"/>
    </w:pPr>
    <w:rPr>
      <w:rFonts w:ascii="Times New Roman" w:hAnsi="Times New Roman"/>
      <w:color w:val="0000FF"/>
    </w:rPr>
  </w:style>
  <w:style w:type="paragraph" w:styleId="Heading7">
    <w:name w:val="heading 7"/>
    <w:basedOn w:val="Normal"/>
    <w:next w:val="Normal"/>
    <w:link w:val="Heading7Char"/>
    <w:qFormat/>
    <w:pPr>
      <w:keepNext/>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BodyText">
    <w:name w:val="Body Text"/>
    <w:basedOn w:val="Normal"/>
    <w:pPr>
      <w:spacing w:after="120"/>
    </w:pPr>
    <w:rPr>
      <w:rFonts w:ascii="Courier New" w:hAnsi="Courier New"/>
      <w:sz w:val="20"/>
    </w:rPr>
  </w:style>
  <w:style w:type="paragraph" w:styleId="BodyText2">
    <w:name w:val="Body Text 2"/>
    <w:basedOn w:val="Normal"/>
    <w:rPr>
      <w:rFonts w:ascii="Times New Roman" w:hAnsi="Times New Roman"/>
      <w:sz w:val="22"/>
    </w:rPr>
  </w:style>
  <w:style w:type="paragraph" w:styleId="BodyText3">
    <w:name w:val="Body Text 3"/>
    <w:basedOn w:val="Normal"/>
    <w:pPr>
      <w:jc w:val="both"/>
    </w:pPr>
    <w:rPr>
      <w:rFonts w:ascii="Times New Roman" w:hAnsi="Times New Roman"/>
      <w:sz w:val="22"/>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EndnoteText">
    <w:name w:val="endnote text"/>
    <w:basedOn w:val="Normal"/>
    <w:semiHidden/>
    <w:rPr>
      <w:rFonts w:ascii="Courier" w:hAnsi="Courier"/>
    </w:rPr>
  </w:style>
  <w:style w:type="character" w:styleId="FollowedHyperlink">
    <w:name w:val="FollowedHyperlink"/>
    <w:rsid w:val="00B826E4"/>
    <w:rPr>
      <w:color w:val="800080"/>
      <w:u w:val="single"/>
    </w:rPr>
  </w:style>
  <w:style w:type="paragraph" w:styleId="Header">
    <w:name w:val="header"/>
    <w:basedOn w:val="Normal"/>
    <w:link w:val="HeaderChar"/>
    <w:uiPriority w:val="99"/>
    <w:rsid w:val="00771BD3"/>
    <w:pPr>
      <w:tabs>
        <w:tab w:val="center" w:pos="4680"/>
        <w:tab w:val="right" w:pos="9360"/>
      </w:tabs>
    </w:pPr>
  </w:style>
  <w:style w:type="character" w:customStyle="1" w:styleId="HeaderChar">
    <w:name w:val="Header Char"/>
    <w:link w:val="Header"/>
    <w:uiPriority w:val="99"/>
    <w:rsid w:val="00771BD3"/>
    <w:rPr>
      <w:rFonts w:ascii="Arial" w:hAnsi="Arial"/>
      <w:sz w:val="24"/>
    </w:rPr>
  </w:style>
  <w:style w:type="character" w:customStyle="1" w:styleId="Heading7Char">
    <w:name w:val="Heading 7 Char"/>
    <w:link w:val="Heading7"/>
    <w:rsid w:val="00FD0AC5"/>
    <w:rPr>
      <w:b/>
      <w:sz w:val="24"/>
    </w:rPr>
  </w:style>
  <w:style w:type="numbering" w:customStyle="1" w:styleId="NoList1">
    <w:name w:val="No List1"/>
    <w:next w:val="NoList"/>
    <w:uiPriority w:val="99"/>
    <w:semiHidden/>
    <w:unhideWhenUsed/>
    <w:rsid w:val="003F4AEB"/>
  </w:style>
  <w:style w:type="paragraph" w:styleId="BalloonText">
    <w:name w:val="Balloon Text"/>
    <w:basedOn w:val="Normal"/>
    <w:link w:val="BalloonTextChar"/>
    <w:uiPriority w:val="99"/>
    <w:unhideWhenUsed/>
    <w:rsid w:val="003F4AEB"/>
    <w:pPr>
      <w:widowControl w:val="0"/>
    </w:pPr>
    <w:rPr>
      <w:rFonts w:ascii="Tahoma" w:eastAsia="Calibri" w:hAnsi="Tahoma" w:cs="Tahoma"/>
      <w:sz w:val="16"/>
      <w:szCs w:val="16"/>
    </w:rPr>
  </w:style>
  <w:style w:type="character" w:customStyle="1" w:styleId="BalloonTextChar">
    <w:name w:val="Balloon Text Char"/>
    <w:link w:val="BalloonText"/>
    <w:uiPriority w:val="99"/>
    <w:rsid w:val="003F4AEB"/>
    <w:rPr>
      <w:rFonts w:ascii="Tahoma" w:eastAsia="Calibri" w:hAnsi="Tahoma" w:cs="Tahoma"/>
      <w:sz w:val="16"/>
      <w:szCs w:val="16"/>
    </w:rPr>
  </w:style>
  <w:style w:type="character" w:customStyle="1" w:styleId="FooterChar">
    <w:name w:val="Footer Char"/>
    <w:link w:val="Footer"/>
    <w:uiPriority w:val="99"/>
    <w:rsid w:val="003F4AEB"/>
  </w:style>
  <w:style w:type="paragraph" w:styleId="ListParagraph">
    <w:name w:val="List Paragraph"/>
    <w:basedOn w:val="Normal"/>
    <w:uiPriority w:val="34"/>
    <w:qFormat/>
    <w:rsid w:val="003F4AEB"/>
    <w:pPr>
      <w:widowControl w:val="0"/>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3F4AEB"/>
    <w:rPr>
      <w:color w:val="316170"/>
      <w:u w:val="single"/>
    </w:rPr>
  </w:style>
  <w:style w:type="paragraph" w:customStyle="1" w:styleId="p1">
    <w:name w:val="p1"/>
    <w:basedOn w:val="Normal"/>
    <w:rsid w:val="003F4AEB"/>
    <w:pPr>
      <w:spacing w:after="240" w:line="312" w:lineRule="atLeast"/>
      <w:textAlignment w:val="baseline"/>
    </w:pPr>
    <w:rPr>
      <w:rFonts w:cs="Arial"/>
      <w:color w:val="000000"/>
      <w:sz w:val="20"/>
    </w:rPr>
  </w:style>
  <w:style w:type="paragraph" w:customStyle="1" w:styleId="p2">
    <w:name w:val="p2"/>
    <w:basedOn w:val="Normal"/>
    <w:rsid w:val="003F4AEB"/>
    <w:pPr>
      <w:spacing w:after="240" w:line="312" w:lineRule="atLeast"/>
      <w:ind w:left="552"/>
      <w:textAlignment w:val="baseline"/>
    </w:pPr>
    <w:rPr>
      <w:rFonts w:cs="Arial"/>
      <w:color w:val="000000"/>
      <w:sz w:val="20"/>
    </w:rPr>
  </w:style>
  <w:style w:type="paragraph" w:customStyle="1" w:styleId="p3">
    <w:name w:val="p3"/>
    <w:basedOn w:val="Normal"/>
    <w:rsid w:val="003F4AEB"/>
    <w:pPr>
      <w:spacing w:after="240" w:line="312" w:lineRule="atLeast"/>
      <w:ind w:left="1032"/>
      <w:textAlignment w:val="baseline"/>
    </w:pPr>
    <w:rPr>
      <w:rFonts w:cs="Arial"/>
      <w:color w:val="000000"/>
      <w:sz w:val="20"/>
    </w:rPr>
  </w:style>
  <w:style w:type="character" w:customStyle="1" w:styleId="bold">
    <w:name w:val="bold"/>
    <w:rsid w:val="003F4AEB"/>
    <w:rPr>
      <w:b/>
      <w:bCs/>
    </w:rPr>
  </w:style>
  <w:style w:type="character" w:customStyle="1" w:styleId="TitleChar">
    <w:name w:val="Title Char"/>
    <w:link w:val="Title"/>
    <w:rsid w:val="003F4AEB"/>
    <w:rPr>
      <w:rFonts w:ascii="Arial" w:hAnsi="Arial"/>
      <w:b/>
      <w:sz w:val="28"/>
    </w:rPr>
  </w:style>
  <w:style w:type="paragraph" w:customStyle="1" w:styleId="default">
    <w:name w:val="default"/>
    <w:basedOn w:val="Normal"/>
    <w:rsid w:val="003F4AEB"/>
    <w:pPr>
      <w:spacing w:before="100" w:beforeAutospacing="1" w:after="100" w:afterAutospacing="1"/>
    </w:pPr>
    <w:rPr>
      <w:rFonts w:ascii="Times New Roman" w:hAnsi="Times New Roman"/>
      <w:szCs w:val="24"/>
    </w:rPr>
  </w:style>
  <w:style w:type="character" w:styleId="CommentReference">
    <w:name w:val="annotation reference"/>
    <w:uiPriority w:val="99"/>
    <w:unhideWhenUsed/>
    <w:rsid w:val="003F4AEB"/>
    <w:rPr>
      <w:sz w:val="16"/>
      <w:szCs w:val="16"/>
    </w:rPr>
  </w:style>
  <w:style w:type="paragraph" w:styleId="CommentText">
    <w:name w:val="annotation text"/>
    <w:basedOn w:val="Normal"/>
    <w:link w:val="CommentTextChar"/>
    <w:uiPriority w:val="99"/>
    <w:unhideWhenUsed/>
    <w:rsid w:val="003F4AEB"/>
    <w:pPr>
      <w:widowControl w:val="0"/>
      <w:spacing w:after="200"/>
    </w:pPr>
    <w:rPr>
      <w:rFonts w:ascii="Calibri" w:eastAsia="Calibri" w:hAnsi="Calibri"/>
      <w:sz w:val="20"/>
    </w:rPr>
  </w:style>
  <w:style w:type="character" w:customStyle="1" w:styleId="CommentTextChar">
    <w:name w:val="Comment Text Char"/>
    <w:link w:val="CommentText"/>
    <w:uiPriority w:val="99"/>
    <w:rsid w:val="003F4AEB"/>
    <w:rPr>
      <w:rFonts w:ascii="Calibri" w:eastAsia="Calibri" w:hAnsi="Calibri"/>
    </w:rPr>
  </w:style>
  <w:style w:type="paragraph" w:styleId="CommentSubject">
    <w:name w:val="annotation subject"/>
    <w:basedOn w:val="CommentText"/>
    <w:next w:val="CommentText"/>
    <w:link w:val="CommentSubjectChar"/>
    <w:uiPriority w:val="99"/>
    <w:unhideWhenUsed/>
    <w:rsid w:val="003F4AEB"/>
    <w:rPr>
      <w:b/>
      <w:bCs/>
    </w:rPr>
  </w:style>
  <w:style w:type="character" w:customStyle="1" w:styleId="CommentSubjectChar">
    <w:name w:val="Comment Subject Char"/>
    <w:link w:val="CommentSubject"/>
    <w:uiPriority w:val="99"/>
    <w:rsid w:val="003F4AEB"/>
    <w:rPr>
      <w:rFonts w:ascii="Calibri" w:eastAsia="Calibri" w:hAnsi="Calibri"/>
      <w:b/>
      <w:bCs/>
    </w:rPr>
  </w:style>
  <w:style w:type="paragraph" w:customStyle="1" w:styleId="Default0">
    <w:name w:val="Default"/>
    <w:rsid w:val="0085533C"/>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depublishing.com/co/grandjunction/html2/GrandJunction21/GrandJunction2104.html" TargetMode="Externa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depublishing.com/co/grandjunction/html2/GrandJunction21/GrandJunction2106.html"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hyperlink" Target="http://www.codepublishing.com/co/grandjunction/html2/GrandJunction21/GrandJunction2104.html"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hyperlink" Target="http://www.codepublishing.com/co/grandjunction/html2/GrandJunction21/GrandJunction2103.html"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D5B1-7CAB-49BF-A018-D3BD6BD1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Council Template Form</vt:lpstr>
    </vt:vector>
  </TitlesOfParts>
  <Company>City of Grand Junction</Company>
  <LinksUpToDate>false</LinksUpToDate>
  <CharactersWithSpaces>31086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Template Form</dc:title>
  <dc:subject>Template to submit Council information&amp;lt;br /&amp;gt;</dc:subject>
  <dc:creator>Debbie Kemp</dc:creator>
  <dc:description>Template to submit Council information&amp;lt;br /&amp;gt;</dc:description>
  <cp:lastModifiedBy>juanitap</cp:lastModifiedBy>
  <cp:revision>5</cp:revision>
  <cp:lastPrinted>2014-11-14T15:20:00Z</cp:lastPrinted>
  <dcterms:created xsi:type="dcterms:W3CDTF">2014-11-24T19:49:00Z</dcterms:created>
  <dcterms:modified xsi:type="dcterms:W3CDTF">2014-12-10T15:15:00Z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DownloadAsset.aspx?id=1594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Template to submit Council information&amp;lt;br /&amp;gt;</vt:lpwstr>
  </property>
  <property fmtid="{D5CDD505-2E9C-101B-9397-08002B2CF9AE}" pid="8" name="EktExpiryType">
    <vt:i4>1</vt:i4>
  </property>
  <property fmtid="{D5CDD505-2E9C-101B-9397-08002B2CF9AE}" pid="9" name="EktDateCreated">
    <vt:filetime>2010-03-23T15:49:19Z</vt:filetime>
  </property>
  <property fmtid="{D5CDD505-2E9C-101B-9397-08002B2CF9AE}" pid="10" name="EktDateModified">
    <vt:filetime>2011-11-07T14:53:38Z</vt:filetime>
  </property>
  <property fmtid="{D5CDD505-2E9C-101B-9397-08002B2CF9AE}" pid="11" name="EktTaxCategory">
    <vt:lpwstr> #eksep# \Intranet\City Clerk #eksep# </vt:lpwstr>
  </property>
  <property fmtid="{D5CDD505-2E9C-101B-9397-08002B2CF9AE}" pid="12" name="EktDisabledTaxCategory">
    <vt:lpwstr/>
  </property>
  <property fmtid="{D5CDD505-2E9C-101B-9397-08002B2CF9AE}" pid="13" name="EktCmsSize">
    <vt:i4>136192</vt:i4>
  </property>
  <property fmtid="{D5CDD505-2E9C-101B-9397-08002B2CF9AE}" pid="14" name="EktSearchable">
    <vt:i4>1</vt:i4>
  </property>
  <property fmtid="{D5CDD505-2E9C-101B-9397-08002B2CF9AE}" pid="15" name="EktEDescription">
    <vt:lpwstr>Summary Template to submit Council information&amp;lt;br /&amp;gt;</vt:lpwstr>
  </property>
</Properties>
</file>